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FF" w:rsidRPr="00B062DB" w:rsidRDefault="003763FF" w:rsidP="00FE45B5">
      <w:pPr>
        <w:pStyle w:val="a6"/>
        <w:contextualSpacing/>
        <w:jc w:val="center"/>
        <w:rPr>
          <w:b/>
          <w:bCs/>
          <w:sz w:val="22"/>
          <w:szCs w:val="22"/>
        </w:rPr>
      </w:pPr>
    </w:p>
    <w:p w:rsidR="00FE45B5" w:rsidRPr="00B062DB" w:rsidRDefault="00FE45B5" w:rsidP="00D541B3">
      <w:pPr>
        <w:pStyle w:val="a6"/>
        <w:ind w:right="-143"/>
        <w:contextualSpacing/>
        <w:jc w:val="center"/>
        <w:rPr>
          <w:b/>
          <w:bCs/>
          <w:sz w:val="22"/>
          <w:szCs w:val="22"/>
          <w:lang w:val="kk-KZ"/>
        </w:rPr>
      </w:pPr>
      <w:r w:rsidRPr="00B062DB">
        <w:rPr>
          <w:b/>
          <w:bCs/>
          <w:sz w:val="22"/>
          <w:szCs w:val="22"/>
        </w:rPr>
        <w:t>Протокол №</w:t>
      </w:r>
      <w:r w:rsidR="00540B8F" w:rsidRPr="00B062DB">
        <w:rPr>
          <w:b/>
          <w:bCs/>
          <w:sz w:val="22"/>
          <w:szCs w:val="22"/>
          <w:lang w:val="kk-KZ"/>
        </w:rPr>
        <w:t>4</w:t>
      </w:r>
    </w:p>
    <w:p w:rsidR="00C45CAF" w:rsidRPr="00B062DB" w:rsidRDefault="00FE45B5" w:rsidP="00D541B3">
      <w:pPr>
        <w:pStyle w:val="a6"/>
        <w:ind w:right="-143"/>
        <w:contextualSpacing/>
        <w:jc w:val="center"/>
        <w:rPr>
          <w:bCs/>
          <w:sz w:val="22"/>
          <w:szCs w:val="22"/>
        </w:rPr>
      </w:pPr>
      <w:r w:rsidRPr="00B062DB">
        <w:rPr>
          <w:b/>
          <w:bCs/>
          <w:sz w:val="22"/>
          <w:szCs w:val="22"/>
        </w:rPr>
        <w:t xml:space="preserve">об итогах </w:t>
      </w:r>
      <w:r w:rsidR="005702AF" w:rsidRPr="00B062DB">
        <w:rPr>
          <w:b/>
          <w:bCs/>
          <w:sz w:val="22"/>
          <w:szCs w:val="22"/>
        </w:rPr>
        <w:t xml:space="preserve">закупа </w:t>
      </w:r>
      <w:r w:rsidR="005702AF" w:rsidRPr="00B062DB">
        <w:rPr>
          <w:b/>
          <w:sz w:val="22"/>
          <w:szCs w:val="22"/>
        </w:rPr>
        <w:t>изделий медицинского назначения на 20</w:t>
      </w:r>
      <w:r w:rsidR="00FE4005" w:rsidRPr="00B062DB">
        <w:rPr>
          <w:b/>
          <w:sz w:val="22"/>
          <w:szCs w:val="22"/>
        </w:rPr>
        <w:t>2</w:t>
      </w:r>
      <w:r w:rsidR="00540B8F" w:rsidRPr="00B062DB">
        <w:rPr>
          <w:b/>
          <w:sz w:val="22"/>
          <w:szCs w:val="22"/>
        </w:rPr>
        <w:t>1</w:t>
      </w:r>
      <w:r w:rsidR="005702AF" w:rsidRPr="00B062DB">
        <w:rPr>
          <w:b/>
          <w:sz w:val="22"/>
          <w:szCs w:val="22"/>
        </w:rPr>
        <w:t xml:space="preserve"> год, способом тендера.</w:t>
      </w:r>
    </w:p>
    <w:p w:rsidR="00482ADE" w:rsidRPr="00B062DB" w:rsidRDefault="00482ADE" w:rsidP="00D541B3">
      <w:pPr>
        <w:pStyle w:val="a6"/>
        <w:ind w:right="-143"/>
        <w:contextualSpacing/>
        <w:jc w:val="center"/>
        <w:rPr>
          <w:bCs/>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371"/>
      </w:tblGrid>
      <w:tr w:rsidR="005702AF" w:rsidRPr="00B062DB" w:rsidTr="00F03F6F">
        <w:tc>
          <w:tcPr>
            <w:tcW w:w="7088" w:type="dxa"/>
          </w:tcPr>
          <w:p w:rsidR="005702AF" w:rsidRPr="00B062DB" w:rsidRDefault="005702AF" w:rsidP="00440863">
            <w:pPr>
              <w:rPr>
                <w:b/>
                <w:bCs/>
                <w:color w:val="000000"/>
                <w:sz w:val="22"/>
                <w:szCs w:val="22"/>
              </w:rPr>
            </w:pPr>
            <w:r w:rsidRPr="00B062DB">
              <w:rPr>
                <w:b/>
                <w:sz w:val="22"/>
                <w:szCs w:val="22"/>
              </w:rPr>
              <w:t xml:space="preserve">г. Алматы                                                                          </w:t>
            </w:r>
          </w:p>
        </w:tc>
        <w:tc>
          <w:tcPr>
            <w:tcW w:w="7371" w:type="dxa"/>
          </w:tcPr>
          <w:p w:rsidR="005702AF" w:rsidRPr="00B062DB" w:rsidRDefault="005702AF" w:rsidP="00540B8F">
            <w:pPr>
              <w:jc w:val="center"/>
              <w:rPr>
                <w:b/>
                <w:bCs/>
                <w:color w:val="000000"/>
                <w:sz w:val="22"/>
                <w:szCs w:val="22"/>
              </w:rPr>
            </w:pPr>
            <w:r w:rsidRPr="00B062DB">
              <w:rPr>
                <w:b/>
                <w:sz w:val="22"/>
                <w:szCs w:val="22"/>
                <w:lang w:val="kk-KZ"/>
              </w:rPr>
              <w:t xml:space="preserve">                                     </w:t>
            </w:r>
            <w:r w:rsidR="00B062DB">
              <w:rPr>
                <w:b/>
                <w:sz w:val="22"/>
                <w:szCs w:val="22"/>
                <w:lang w:val="kk-KZ"/>
              </w:rPr>
              <w:t xml:space="preserve">                  </w:t>
            </w:r>
            <w:r w:rsidR="000921E3" w:rsidRPr="00B062DB">
              <w:rPr>
                <w:b/>
                <w:sz w:val="22"/>
                <w:szCs w:val="22"/>
                <w:lang w:val="kk-KZ"/>
              </w:rPr>
              <w:t xml:space="preserve">   </w:t>
            </w:r>
            <w:r w:rsidRPr="00B062DB">
              <w:rPr>
                <w:b/>
                <w:sz w:val="22"/>
                <w:szCs w:val="22"/>
                <w:lang w:val="kk-KZ"/>
              </w:rPr>
              <w:t xml:space="preserve"> </w:t>
            </w:r>
            <w:r w:rsidR="00FA7537" w:rsidRPr="00B062DB">
              <w:rPr>
                <w:b/>
                <w:sz w:val="22"/>
                <w:szCs w:val="22"/>
                <w:lang w:val="kk-KZ"/>
              </w:rPr>
              <w:t>10</w:t>
            </w:r>
            <w:r w:rsidRPr="00B062DB">
              <w:rPr>
                <w:b/>
                <w:sz w:val="22"/>
                <w:szCs w:val="22"/>
              </w:rPr>
              <w:t xml:space="preserve"> часов 00 минут </w:t>
            </w:r>
            <w:r w:rsidR="00540B8F" w:rsidRPr="00B062DB">
              <w:rPr>
                <w:b/>
                <w:sz w:val="22"/>
                <w:szCs w:val="22"/>
                <w:lang w:val="kk-KZ"/>
              </w:rPr>
              <w:t>17</w:t>
            </w:r>
            <w:r w:rsidR="00FE4005" w:rsidRPr="00B062DB">
              <w:rPr>
                <w:b/>
                <w:sz w:val="22"/>
                <w:szCs w:val="22"/>
              </w:rPr>
              <w:t xml:space="preserve"> </w:t>
            </w:r>
            <w:r w:rsidR="00540B8F" w:rsidRPr="00B062DB">
              <w:rPr>
                <w:b/>
                <w:sz w:val="22"/>
                <w:szCs w:val="22"/>
                <w:lang w:val="kk-KZ"/>
              </w:rPr>
              <w:t>февраля</w:t>
            </w:r>
            <w:r w:rsidR="00FE4005" w:rsidRPr="00B062DB">
              <w:rPr>
                <w:b/>
                <w:sz w:val="22"/>
                <w:szCs w:val="22"/>
              </w:rPr>
              <w:t xml:space="preserve"> </w:t>
            </w:r>
            <w:r w:rsidRPr="00B062DB">
              <w:rPr>
                <w:b/>
                <w:sz w:val="22"/>
                <w:szCs w:val="22"/>
              </w:rPr>
              <w:t>20</w:t>
            </w:r>
            <w:r w:rsidR="00FE4005" w:rsidRPr="00B062DB">
              <w:rPr>
                <w:b/>
                <w:sz w:val="22"/>
                <w:szCs w:val="22"/>
                <w:lang w:val="en-US"/>
              </w:rPr>
              <w:t>2</w:t>
            </w:r>
            <w:r w:rsidR="00540B8F" w:rsidRPr="00B062DB">
              <w:rPr>
                <w:b/>
                <w:sz w:val="22"/>
                <w:szCs w:val="22"/>
              </w:rPr>
              <w:t>1</w:t>
            </w:r>
            <w:r w:rsidRPr="00B062DB">
              <w:rPr>
                <w:b/>
                <w:sz w:val="22"/>
                <w:szCs w:val="22"/>
              </w:rPr>
              <w:t xml:space="preserve"> год</w:t>
            </w:r>
          </w:p>
        </w:tc>
      </w:tr>
    </w:tbl>
    <w:p w:rsidR="00FE45B5" w:rsidRPr="00B062DB" w:rsidRDefault="00FE45B5" w:rsidP="00482ADE">
      <w:pPr>
        <w:ind w:right="-143"/>
        <w:rPr>
          <w:b/>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316"/>
      </w:tblGrid>
      <w:tr w:rsidR="005702AF" w:rsidRPr="00B062DB" w:rsidTr="009173B2">
        <w:trPr>
          <w:trHeight w:val="518"/>
        </w:trPr>
        <w:tc>
          <w:tcPr>
            <w:tcW w:w="7143" w:type="dxa"/>
            <w:vAlign w:val="center"/>
          </w:tcPr>
          <w:p w:rsidR="005702AF" w:rsidRPr="00B062DB" w:rsidRDefault="00FE45B5" w:rsidP="005702AF">
            <w:pPr>
              <w:pStyle w:val="a5"/>
              <w:widowControl/>
              <w:numPr>
                <w:ilvl w:val="0"/>
                <w:numId w:val="10"/>
              </w:numPr>
              <w:tabs>
                <w:tab w:val="left" w:pos="284"/>
              </w:tabs>
              <w:autoSpaceDE/>
              <w:autoSpaceDN/>
              <w:adjustRightInd/>
              <w:ind w:left="0" w:firstLine="0"/>
              <w:rPr>
                <w:rFonts w:ascii="Times New Roman" w:hAnsi="Times New Roman" w:cs="Times New Roman"/>
                <w:sz w:val="22"/>
                <w:szCs w:val="22"/>
              </w:rPr>
            </w:pPr>
            <w:r w:rsidRPr="00B062DB">
              <w:rPr>
                <w:sz w:val="22"/>
                <w:szCs w:val="22"/>
              </w:rPr>
              <w:t>   </w:t>
            </w:r>
            <w:r w:rsidR="005702AF" w:rsidRPr="00B062DB">
              <w:rPr>
                <w:rFonts w:ascii="Times New Roman" w:hAnsi="Times New Roman" w:cs="Times New Roman"/>
                <w:sz w:val="22"/>
                <w:szCs w:val="22"/>
                <w:lang w:val="kk-KZ"/>
              </w:rPr>
              <w:t>Тендерная</w:t>
            </w:r>
            <w:r w:rsidR="005702AF" w:rsidRPr="00B062DB">
              <w:rPr>
                <w:rFonts w:ascii="Times New Roman" w:hAnsi="Times New Roman" w:cs="Times New Roman"/>
                <w:sz w:val="22"/>
                <w:szCs w:val="22"/>
              </w:rPr>
              <w:t xml:space="preserve"> комиссия в составе:</w:t>
            </w:r>
          </w:p>
        </w:tc>
        <w:tc>
          <w:tcPr>
            <w:tcW w:w="7316" w:type="dxa"/>
          </w:tcPr>
          <w:p w:rsidR="005702AF" w:rsidRPr="00B062DB" w:rsidRDefault="005702AF" w:rsidP="00440863">
            <w:pPr>
              <w:pStyle w:val="1"/>
              <w:spacing w:before="0"/>
              <w:jc w:val="center"/>
              <w:outlineLvl w:val="0"/>
              <w:rPr>
                <w:rFonts w:ascii="Times New Roman" w:hAnsi="Times New Roman" w:cs="Times New Roman"/>
                <w:b/>
                <w:bCs/>
                <w:color w:val="auto"/>
                <w:sz w:val="22"/>
                <w:szCs w:val="22"/>
              </w:rPr>
            </w:pPr>
          </w:p>
        </w:tc>
      </w:tr>
      <w:tr w:rsidR="009173B2"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9173B2" w:rsidRPr="00B062DB" w:rsidRDefault="00540B8F" w:rsidP="00540B8F">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Монгол</w:t>
            </w:r>
            <w:r w:rsidR="009173B2" w:rsidRPr="00B062DB">
              <w:rPr>
                <w:rFonts w:ascii="Times New Roman" w:hAnsi="Times New Roman" w:cs="Times New Roman"/>
                <w:b/>
                <w:bCs/>
                <w:color w:val="000000" w:themeColor="text1"/>
                <w:sz w:val="22"/>
                <w:szCs w:val="22"/>
              </w:rPr>
              <w:t xml:space="preserve"> А.</w:t>
            </w:r>
          </w:p>
        </w:tc>
        <w:tc>
          <w:tcPr>
            <w:tcW w:w="7316" w:type="dxa"/>
            <w:tcBorders>
              <w:top w:val="nil"/>
              <w:left w:val="nil"/>
              <w:bottom w:val="nil"/>
              <w:right w:val="nil"/>
            </w:tcBorders>
          </w:tcPr>
          <w:p w:rsidR="009173B2" w:rsidRPr="00B062DB" w:rsidRDefault="00540B8F" w:rsidP="00FA7537">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Директор</w:t>
            </w:r>
            <w:r w:rsidR="009173B2" w:rsidRPr="00B062DB">
              <w:rPr>
                <w:rFonts w:ascii="Times New Roman" w:hAnsi="Times New Roman" w:cs="Times New Roman"/>
                <w:b/>
                <w:bCs/>
                <w:color w:val="000000" w:themeColor="text1"/>
                <w:sz w:val="22"/>
                <w:szCs w:val="22"/>
              </w:rPr>
              <w:t>, председатель тендерной комиссии;</w:t>
            </w:r>
          </w:p>
        </w:tc>
      </w:tr>
      <w:tr w:rsidR="009173B2" w:rsidRPr="00B062DB" w:rsidTr="0076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9173B2" w:rsidRPr="00B062DB" w:rsidRDefault="00540B8F" w:rsidP="00540B8F">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lang w:val="kk-KZ"/>
              </w:rPr>
              <w:t>Сакенова</w:t>
            </w:r>
            <w:r w:rsidR="009173B2" w:rsidRPr="00B062DB">
              <w:rPr>
                <w:rFonts w:ascii="Times New Roman" w:hAnsi="Times New Roman" w:cs="Times New Roman"/>
                <w:b/>
                <w:bCs/>
                <w:color w:val="000000" w:themeColor="text1"/>
                <w:sz w:val="22"/>
                <w:szCs w:val="22"/>
              </w:rPr>
              <w:t xml:space="preserve"> </w:t>
            </w:r>
            <w:r w:rsidRPr="00B062DB">
              <w:rPr>
                <w:rFonts w:ascii="Times New Roman" w:hAnsi="Times New Roman" w:cs="Times New Roman"/>
                <w:b/>
                <w:bCs/>
                <w:color w:val="000000" w:themeColor="text1"/>
                <w:sz w:val="22"/>
                <w:szCs w:val="22"/>
              </w:rPr>
              <w:t>М</w:t>
            </w:r>
            <w:r w:rsidR="009173B2" w:rsidRPr="00B062DB">
              <w:rPr>
                <w:rFonts w:ascii="Times New Roman" w:hAnsi="Times New Roman" w:cs="Times New Roman"/>
                <w:b/>
                <w:bCs/>
                <w:color w:val="000000" w:themeColor="text1"/>
                <w:sz w:val="22"/>
                <w:szCs w:val="22"/>
              </w:rPr>
              <w:t>.</w:t>
            </w:r>
            <w:r w:rsidRPr="00B062DB">
              <w:rPr>
                <w:rFonts w:ascii="Times New Roman" w:hAnsi="Times New Roman" w:cs="Times New Roman"/>
                <w:b/>
                <w:bCs/>
                <w:color w:val="000000" w:themeColor="text1"/>
                <w:sz w:val="22"/>
                <w:szCs w:val="22"/>
              </w:rPr>
              <w:t>Б</w:t>
            </w:r>
            <w:r w:rsidR="009173B2" w:rsidRPr="00B062DB">
              <w:rPr>
                <w:rFonts w:ascii="Times New Roman" w:hAnsi="Times New Roman" w:cs="Times New Roman"/>
                <w:b/>
                <w:bCs/>
                <w:color w:val="000000" w:themeColor="text1"/>
                <w:sz w:val="22"/>
                <w:szCs w:val="22"/>
              </w:rPr>
              <w:t>.</w:t>
            </w:r>
          </w:p>
        </w:tc>
        <w:tc>
          <w:tcPr>
            <w:tcW w:w="7316" w:type="dxa"/>
            <w:tcBorders>
              <w:top w:val="nil"/>
              <w:left w:val="nil"/>
              <w:bottom w:val="nil"/>
              <w:right w:val="nil"/>
            </w:tcBorders>
          </w:tcPr>
          <w:p w:rsidR="009173B2" w:rsidRPr="00B062DB" w:rsidRDefault="00540B8F" w:rsidP="002D3D18">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Заместитель директора по лечебной части</w:t>
            </w:r>
            <w:r w:rsidR="007637BD" w:rsidRPr="00B062DB">
              <w:rPr>
                <w:rFonts w:ascii="Times New Roman" w:hAnsi="Times New Roman" w:cs="Times New Roman"/>
                <w:b/>
                <w:bCs/>
                <w:color w:val="000000" w:themeColor="text1"/>
                <w:sz w:val="22"/>
                <w:szCs w:val="22"/>
              </w:rPr>
              <w:t>– член комиссии;</w:t>
            </w:r>
          </w:p>
        </w:tc>
      </w:tr>
      <w:tr w:rsidR="009173B2"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9173B2" w:rsidRPr="00B062DB" w:rsidRDefault="007637BD" w:rsidP="00FA7537">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Эрматова</w:t>
            </w:r>
            <w:proofErr w:type="spellEnd"/>
            <w:r w:rsidRPr="00B062DB">
              <w:rPr>
                <w:rFonts w:ascii="Times New Roman" w:hAnsi="Times New Roman" w:cs="Times New Roman"/>
                <w:b/>
                <w:bCs/>
                <w:color w:val="000000" w:themeColor="text1"/>
                <w:sz w:val="22"/>
                <w:szCs w:val="22"/>
              </w:rPr>
              <w:t xml:space="preserve"> Д</w:t>
            </w:r>
            <w:r w:rsidR="009173B2" w:rsidRPr="00B062DB">
              <w:rPr>
                <w:rFonts w:ascii="Times New Roman" w:hAnsi="Times New Roman" w:cs="Times New Roman"/>
                <w:b/>
                <w:bCs/>
                <w:color w:val="000000" w:themeColor="text1"/>
                <w:sz w:val="22"/>
                <w:szCs w:val="22"/>
              </w:rPr>
              <w:t>.</w:t>
            </w:r>
            <w:r w:rsidRPr="00B062DB">
              <w:rPr>
                <w:rFonts w:ascii="Times New Roman" w:hAnsi="Times New Roman" w:cs="Times New Roman"/>
                <w:b/>
                <w:bCs/>
                <w:color w:val="000000" w:themeColor="text1"/>
                <w:sz w:val="22"/>
                <w:szCs w:val="22"/>
              </w:rPr>
              <w:t>А.</w:t>
            </w:r>
          </w:p>
        </w:tc>
        <w:tc>
          <w:tcPr>
            <w:tcW w:w="7316" w:type="dxa"/>
            <w:tcBorders>
              <w:top w:val="nil"/>
              <w:left w:val="nil"/>
              <w:bottom w:val="nil"/>
              <w:right w:val="nil"/>
            </w:tcBorders>
          </w:tcPr>
          <w:p w:rsidR="009173B2" w:rsidRPr="00B062DB" w:rsidRDefault="007637BD" w:rsidP="00FA7537">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Заведующая аптекой</w:t>
            </w:r>
            <w:r w:rsidR="009173B2" w:rsidRPr="00B062DB">
              <w:rPr>
                <w:rFonts w:ascii="Times New Roman" w:hAnsi="Times New Roman" w:cs="Times New Roman"/>
                <w:b/>
                <w:bCs/>
                <w:color w:val="000000" w:themeColor="text1"/>
                <w:sz w:val="22"/>
                <w:szCs w:val="22"/>
              </w:rPr>
              <w:t xml:space="preserve"> – член комиссии;</w:t>
            </w:r>
          </w:p>
        </w:tc>
      </w:tr>
      <w:tr w:rsidR="007637BD"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7637BD" w:rsidRPr="00B062DB" w:rsidRDefault="007637BD" w:rsidP="007637BD">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Раймжанов</w:t>
            </w:r>
            <w:proofErr w:type="spellEnd"/>
            <w:r w:rsidRPr="00B062DB">
              <w:rPr>
                <w:rFonts w:ascii="Times New Roman" w:hAnsi="Times New Roman" w:cs="Times New Roman"/>
                <w:b/>
                <w:bCs/>
                <w:color w:val="000000" w:themeColor="text1"/>
                <w:sz w:val="22"/>
                <w:szCs w:val="22"/>
              </w:rPr>
              <w:t xml:space="preserve"> А.Е.</w:t>
            </w:r>
          </w:p>
        </w:tc>
        <w:tc>
          <w:tcPr>
            <w:tcW w:w="7316" w:type="dxa"/>
            <w:tcBorders>
              <w:top w:val="nil"/>
              <w:left w:val="nil"/>
              <w:bottom w:val="nil"/>
              <w:right w:val="nil"/>
            </w:tcBorders>
          </w:tcPr>
          <w:p w:rsidR="007637BD" w:rsidRPr="00B062DB" w:rsidRDefault="007637BD" w:rsidP="007637BD">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Специалист отдела государственных закупок – секретарь тендерной комиссии;</w:t>
            </w:r>
          </w:p>
        </w:tc>
      </w:tr>
    </w:tbl>
    <w:p w:rsidR="00FE45B5" w:rsidRPr="00B062DB" w:rsidRDefault="00FE45B5" w:rsidP="00D541B3">
      <w:pPr>
        <w:ind w:right="-143"/>
        <w:rPr>
          <w:sz w:val="22"/>
          <w:szCs w:val="22"/>
        </w:rPr>
      </w:pPr>
    </w:p>
    <w:p w:rsidR="00D541B3" w:rsidRPr="00B062DB" w:rsidRDefault="00635A75" w:rsidP="005702AF">
      <w:pPr>
        <w:pStyle w:val="a6"/>
        <w:spacing w:before="0" w:beforeAutospacing="0" w:after="0" w:afterAutospacing="0"/>
        <w:ind w:left="142" w:right="-143"/>
        <w:jc w:val="both"/>
        <w:rPr>
          <w:sz w:val="22"/>
          <w:szCs w:val="22"/>
        </w:rPr>
      </w:pPr>
      <w:r w:rsidRPr="00B062DB">
        <w:rPr>
          <w:sz w:val="22"/>
          <w:szCs w:val="22"/>
        </w:rPr>
        <w:t xml:space="preserve">провела тендер по закупу </w:t>
      </w:r>
      <w:r w:rsidR="005702AF" w:rsidRPr="00B062DB">
        <w:rPr>
          <w:sz w:val="22"/>
          <w:szCs w:val="22"/>
        </w:rPr>
        <w:t>изделий медицинского назначения на 20</w:t>
      </w:r>
      <w:r w:rsidR="007637BD" w:rsidRPr="00B062DB">
        <w:rPr>
          <w:sz w:val="22"/>
          <w:szCs w:val="22"/>
        </w:rPr>
        <w:t>21</w:t>
      </w:r>
      <w:r w:rsidR="005702AF" w:rsidRPr="00B062DB">
        <w:rPr>
          <w:sz w:val="22"/>
          <w:szCs w:val="22"/>
        </w:rPr>
        <w:t xml:space="preserve"> год</w:t>
      </w:r>
      <w:r w:rsidRPr="00B062DB">
        <w:rPr>
          <w:sz w:val="22"/>
          <w:szCs w:val="22"/>
        </w:rPr>
        <w:t>.</w:t>
      </w:r>
    </w:p>
    <w:p w:rsidR="00D541B3" w:rsidRPr="00B062DB" w:rsidRDefault="00635A75" w:rsidP="006846E3">
      <w:pPr>
        <w:pStyle w:val="a6"/>
        <w:numPr>
          <w:ilvl w:val="0"/>
          <w:numId w:val="10"/>
        </w:numPr>
        <w:spacing w:before="0" w:beforeAutospacing="0" w:after="0" w:afterAutospacing="0"/>
        <w:ind w:left="142" w:right="283" w:firstLine="0"/>
        <w:jc w:val="both"/>
        <w:rPr>
          <w:sz w:val="22"/>
          <w:szCs w:val="22"/>
        </w:rPr>
      </w:pPr>
      <w:r w:rsidRPr="00B062DB">
        <w:rPr>
          <w:sz w:val="22"/>
          <w:szCs w:val="22"/>
        </w:rPr>
        <w:t xml:space="preserve">Сумма, выделенная для данного тендера по закупу </w:t>
      </w:r>
      <w:r w:rsidR="005702AF" w:rsidRPr="00B062DB">
        <w:rPr>
          <w:sz w:val="22"/>
          <w:szCs w:val="22"/>
        </w:rPr>
        <w:t xml:space="preserve">закупа изделий медицинского назначения </w:t>
      </w:r>
      <w:r w:rsidR="006846E3" w:rsidRPr="00B062DB">
        <w:rPr>
          <w:sz w:val="22"/>
          <w:szCs w:val="22"/>
        </w:rPr>
        <w:t xml:space="preserve">для </w:t>
      </w:r>
      <w:r w:rsidR="00421B9B" w:rsidRPr="00B062DB">
        <w:rPr>
          <w:sz w:val="22"/>
          <w:szCs w:val="22"/>
        </w:rPr>
        <w:t>обеспечения отделений клиники</w:t>
      </w:r>
      <w:r w:rsidR="006846E3" w:rsidRPr="00B062DB">
        <w:rPr>
          <w:sz w:val="22"/>
          <w:szCs w:val="22"/>
        </w:rPr>
        <w:t xml:space="preserve"> </w:t>
      </w:r>
      <w:r w:rsidR="005702AF" w:rsidRPr="00B062DB">
        <w:rPr>
          <w:sz w:val="22"/>
          <w:szCs w:val="22"/>
        </w:rPr>
        <w:t>на 20</w:t>
      </w:r>
      <w:r w:rsidR="00C62689" w:rsidRPr="00B062DB">
        <w:rPr>
          <w:sz w:val="22"/>
          <w:szCs w:val="22"/>
        </w:rPr>
        <w:t>2</w:t>
      </w:r>
      <w:r w:rsidR="007637BD" w:rsidRPr="00B062DB">
        <w:rPr>
          <w:sz w:val="22"/>
          <w:szCs w:val="22"/>
        </w:rPr>
        <w:t>1</w:t>
      </w:r>
      <w:r w:rsidR="005702AF" w:rsidRPr="00B062DB">
        <w:rPr>
          <w:sz w:val="22"/>
          <w:szCs w:val="22"/>
        </w:rPr>
        <w:t xml:space="preserve"> год</w:t>
      </w:r>
      <w:r w:rsidRPr="00B062DB">
        <w:rPr>
          <w:sz w:val="22"/>
          <w:szCs w:val="22"/>
        </w:rPr>
        <w:t xml:space="preserve">, составляет </w:t>
      </w:r>
      <w:r w:rsidR="007637BD" w:rsidRPr="00B062DB">
        <w:rPr>
          <w:b/>
          <w:sz w:val="22"/>
          <w:szCs w:val="22"/>
        </w:rPr>
        <w:t>225 291 780,00</w:t>
      </w:r>
      <w:r w:rsidR="007637BD" w:rsidRPr="00B062DB">
        <w:rPr>
          <w:sz w:val="22"/>
          <w:szCs w:val="22"/>
        </w:rPr>
        <w:t xml:space="preserve"> (двести двадцать пять миллионов двести девяноста один миллион семьсот восемьдесят)</w:t>
      </w:r>
      <w:r w:rsidR="00C62689" w:rsidRPr="00B062DB">
        <w:rPr>
          <w:sz w:val="22"/>
          <w:szCs w:val="22"/>
        </w:rPr>
        <w:t xml:space="preserve"> </w:t>
      </w:r>
      <w:r w:rsidR="006846E3" w:rsidRPr="00B062DB">
        <w:rPr>
          <w:sz w:val="22"/>
          <w:szCs w:val="22"/>
        </w:rPr>
        <w:t xml:space="preserve">тенге, 00 </w:t>
      </w:r>
      <w:proofErr w:type="spellStart"/>
      <w:r w:rsidR="006846E3" w:rsidRPr="00B062DB">
        <w:rPr>
          <w:sz w:val="22"/>
          <w:szCs w:val="22"/>
        </w:rPr>
        <w:t>тиын</w:t>
      </w:r>
      <w:proofErr w:type="spellEnd"/>
      <w:r w:rsidR="005702AF" w:rsidRPr="00B062DB">
        <w:rPr>
          <w:sz w:val="22"/>
          <w:szCs w:val="22"/>
        </w:rPr>
        <w:t xml:space="preserve"> </w:t>
      </w:r>
      <w:r w:rsidRPr="00B062DB">
        <w:rPr>
          <w:sz w:val="22"/>
          <w:szCs w:val="22"/>
        </w:rPr>
        <w:t>в том числе по лотам:</w:t>
      </w:r>
    </w:p>
    <w:tbl>
      <w:tblPr>
        <w:tblW w:w="14459" w:type="dxa"/>
        <w:tblInd w:w="250" w:type="dxa"/>
        <w:tblLook w:val="04A0" w:firstRow="1" w:lastRow="0" w:firstColumn="1" w:lastColumn="0" w:noHBand="0" w:noVBand="1"/>
      </w:tblPr>
      <w:tblGrid>
        <w:gridCol w:w="851"/>
        <w:gridCol w:w="7229"/>
        <w:gridCol w:w="1984"/>
        <w:gridCol w:w="1985"/>
        <w:gridCol w:w="2410"/>
      </w:tblGrid>
      <w:tr w:rsidR="00FA7537" w:rsidRPr="00B062DB" w:rsidTr="007637BD">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 лота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Наименование лота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Количество</w:t>
            </w:r>
          </w:p>
        </w:tc>
        <w:tc>
          <w:tcPr>
            <w:tcW w:w="2410" w:type="dxa"/>
            <w:tcBorders>
              <w:top w:val="single" w:sz="4" w:space="0" w:color="auto"/>
              <w:left w:val="single" w:sz="4" w:space="0" w:color="auto"/>
              <w:bottom w:val="single" w:sz="4" w:space="0" w:color="auto"/>
              <w:right w:val="single" w:sz="4" w:space="0" w:color="auto"/>
            </w:tcBorders>
            <w:vAlign w:val="center"/>
          </w:tcPr>
          <w:p w:rsidR="00635A75" w:rsidRPr="00B062DB" w:rsidRDefault="00635A75" w:rsidP="007637BD">
            <w:pPr>
              <w:ind w:right="-143"/>
              <w:jc w:val="center"/>
              <w:rPr>
                <w:b/>
                <w:bCs/>
                <w:sz w:val="20"/>
                <w:szCs w:val="20"/>
              </w:rPr>
            </w:pPr>
            <w:r w:rsidRPr="00B062DB">
              <w:rPr>
                <w:b/>
                <w:bCs/>
                <w:sz w:val="20"/>
                <w:szCs w:val="20"/>
              </w:rPr>
              <w:t>Сумма, выделенная для закупа, тенге</w:t>
            </w:r>
          </w:p>
        </w:tc>
      </w:tr>
      <w:tr w:rsidR="00FA7537"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1</w:t>
            </w:r>
          </w:p>
        </w:tc>
        <w:tc>
          <w:tcPr>
            <w:tcW w:w="7229"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2</w:t>
            </w:r>
          </w:p>
        </w:tc>
        <w:tc>
          <w:tcPr>
            <w:tcW w:w="1984"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4</w:t>
            </w:r>
          </w:p>
        </w:tc>
        <w:tc>
          <w:tcPr>
            <w:tcW w:w="2410" w:type="dxa"/>
            <w:tcBorders>
              <w:top w:val="single" w:sz="4" w:space="0" w:color="auto"/>
              <w:left w:val="nil"/>
              <w:bottom w:val="single" w:sz="4" w:space="0" w:color="auto"/>
              <w:right w:val="single" w:sz="4" w:space="0" w:color="auto"/>
            </w:tcBorders>
            <w:vAlign w:val="center"/>
          </w:tcPr>
          <w:p w:rsidR="00635A75" w:rsidRPr="00B062DB" w:rsidRDefault="00635A75" w:rsidP="007637BD">
            <w:pPr>
              <w:ind w:right="-143"/>
              <w:jc w:val="center"/>
              <w:rPr>
                <w:b/>
                <w:bCs/>
                <w:sz w:val="20"/>
                <w:szCs w:val="20"/>
              </w:rPr>
            </w:pPr>
            <w:r w:rsidRPr="00B062DB">
              <w:rPr>
                <w:b/>
                <w:bCs/>
                <w:sz w:val="20"/>
                <w:szCs w:val="20"/>
              </w:rPr>
              <w:t>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Вода для иньек.400,0 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1608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Вода очищенная</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литр</w:t>
            </w:r>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912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324</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аминокапроновой к-ты 5%-100,0 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383</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глюкозы 10</w:t>
            </w:r>
            <w:proofErr w:type="gramStart"/>
            <w:r w:rsidRPr="00B062DB">
              <w:rPr>
                <w:color w:val="000000"/>
                <w:sz w:val="20"/>
                <w:szCs w:val="20"/>
              </w:rPr>
              <w:t>%  200</w:t>
            </w:r>
            <w:proofErr w:type="gramEnd"/>
            <w:r w:rsidRPr="00B062DB">
              <w:rPr>
                <w:color w:val="000000"/>
                <w:sz w:val="20"/>
                <w:szCs w:val="20"/>
              </w:rPr>
              <w:t xml:space="preserve"> мл</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2880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глюкозы 10</w:t>
            </w:r>
            <w:proofErr w:type="gramStart"/>
            <w:r w:rsidRPr="00B062DB">
              <w:rPr>
                <w:color w:val="000000"/>
                <w:sz w:val="20"/>
                <w:szCs w:val="20"/>
              </w:rPr>
              <w:t>%  400</w:t>
            </w:r>
            <w:proofErr w:type="gramEnd"/>
            <w:r w:rsidRPr="00B062DB">
              <w:rPr>
                <w:color w:val="000000"/>
                <w:sz w:val="20"/>
                <w:szCs w:val="20"/>
              </w:rPr>
              <w:t xml:space="preserve"> мл</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888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калия хлор.7,45%-100,0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480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натрия хлор.0.9%-400,0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5106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212</w:t>
            </w:r>
          </w:p>
        </w:tc>
      </w:tr>
      <w:tr w:rsidR="007637BD" w:rsidRPr="00B062DB" w:rsidTr="009F0AD8">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8</w:t>
            </w:r>
          </w:p>
        </w:tc>
        <w:tc>
          <w:tcPr>
            <w:tcW w:w="7229" w:type="dxa"/>
            <w:tcBorders>
              <w:top w:val="nil"/>
              <w:left w:val="nil"/>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Р-р натрия хлор.0.9%-200,0</w:t>
            </w:r>
          </w:p>
        </w:tc>
        <w:tc>
          <w:tcPr>
            <w:tcW w:w="1984" w:type="dxa"/>
            <w:tcBorders>
              <w:top w:val="nil"/>
              <w:left w:val="nil"/>
              <w:bottom w:val="single" w:sz="4" w:space="0" w:color="auto"/>
              <w:right w:val="single" w:sz="4" w:space="0" w:color="auto"/>
            </w:tcBorders>
            <w:shd w:val="clear" w:color="auto" w:fill="auto"/>
          </w:tcPr>
          <w:p w:rsidR="007637BD" w:rsidRPr="00B062DB" w:rsidRDefault="007637BD" w:rsidP="007637BD">
            <w:pPr>
              <w:jc w:val="center"/>
              <w:rPr>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6428</w:t>
            </w:r>
          </w:p>
        </w:tc>
        <w:tc>
          <w:tcPr>
            <w:tcW w:w="2410" w:type="dxa"/>
            <w:tcBorders>
              <w:top w:val="single" w:sz="4" w:space="0" w:color="auto"/>
              <w:left w:val="nil"/>
              <w:bottom w:val="single" w:sz="4" w:space="0" w:color="auto"/>
              <w:right w:val="single" w:sz="4" w:space="0" w:color="auto"/>
            </w:tcBorders>
            <w:vAlign w:val="center"/>
          </w:tcPr>
          <w:p w:rsidR="007637BD" w:rsidRPr="00B062DB" w:rsidRDefault="007637BD" w:rsidP="007637BD">
            <w:pPr>
              <w:jc w:val="center"/>
              <w:rPr>
                <w:color w:val="000000"/>
                <w:sz w:val="20"/>
                <w:szCs w:val="20"/>
              </w:rPr>
            </w:pPr>
            <w:r w:rsidRPr="00B062DB">
              <w:rPr>
                <w:color w:val="000000"/>
                <w:sz w:val="20"/>
                <w:szCs w:val="20"/>
              </w:rPr>
              <w:t>153</w:t>
            </w:r>
          </w:p>
        </w:tc>
      </w:tr>
      <w:tr w:rsidR="007637BD" w:rsidRPr="00B062DB" w:rsidTr="009F0AD8">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9</w:t>
            </w:r>
          </w:p>
        </w:tc>
        <w:tc>
          <w:tcPr>
            <w:tcW w:w="7229" w:type="dxa"/>
            <w:tcBorders>
              <w:top w:val="nil"/>
              <w:left w:val="nil"/>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Р-р натрия хлор.0.9%-100,0</w:t>
            </w:r>
          </w:p>
        </w:tc>
        <w:tc>
          <w:tcPr>
            <w:tcW w:w="1984" w:type="dxa"/>
            <w:tcBorders>
              <w:top w:val="nil"/>
              <w:left w:val="nil"/>
              <w:bottom w:val="single" w:sz="4" w:space="0" w:color="auto"/>
              <w:right w:val="single" w:sz="4" w:space="0" w:color="auto"/>
            </w:tcBorders>
            <w:shd w:val="clear" w:color="auto" w:fill="auto"/>
          </w:tcPr>
          <w:p w:rsidR="007637BD" w:rsidRPr="00B062DB" w:rsidRDefault="007637BD" w:rsidP="007637BD">
            <w:pPr>
              <w:jc w:val="center"/>
              <w:rPr>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7637BD" w:rsidRPr="00B062DB" w:rsidRDefault="007637BD" w:rsidP="007637BD">
            <w:pPr>
              <w:jc w:val="center"/>
              <w:rPr>
                <w:color w:val="000000"/>
                <w:sz w:val="20"/>
                <w:szCs w:val="20"/>
              </w:rPr>
            </w:pPr>
            <w:r w:rsidRPr="00B062DB">
              <w:rPr>
                <w:color w:val="000000"/>
                <w:sz w:val="20"/>
                <w:szCs w:val="20"/>
              </w:rPr>
              <w:t>20000</w:t>
            </w:r>
          </w:p>
        </w:tc>
        <w:tc>
          <w:tcPr>
            <w:tcW w:w="2410" w:type="dxa"/>
            <w:tcBorders>
              <w:top w:val="single" w:sz="4" w:space="0" w:color="auto"/>
              <w:left w:val="nil"/>
              <w:bottom w:val="single" w:sz="4" w:space="0" w:color="auto"/>
              <w:right w:val="single" w:sz="4" w:space="0" w:color="auto"/>
            </w:tcBorders>
            <w:vAlign w:val="center"/>
          </w:tcPr>
          <w:p w:rsidR="007637BD" w:rsidRPr="00B062DB" w:rsidRDefault="007637BD" w:rsidP="007637BD">
            <w:pPr>
              <w:jc w:val="center"/>
              <w:rPr>
                <w:color w:val="000000"/>
                <w:sz w:val="20"/>
                <w:szCs w:val="20"/>
              </w:rPr>
            </w:pPr>
            <w:r w:rsidRPr="00B062DB">
              <w:rPr>
                <w:color w:val="000000"/>
                <w:sz w:val="20"/>
                <w:szCs w:val="20"/>
              </w:rPr>
              <w:t>118</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натрия хлор.10%-200,0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768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396</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2%-100,0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156</w:t>
            </w:r>
          </w:p>
        </w:tc>
        <w:tc>
          <w:tcPr>
            <w:tcW w:w="2410" w:type="dxa"/>
            <w:tcBorders>
              <w:top w:val="single" w:sz="4" w:space="0" w:color="auto"/>
              <w:left w:val="single" w:sz="4" w:space="0" w:color="auto"/>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485</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0,5%-400,0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365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1%-100,0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468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Раствор </w:t>
            </w:r>
            <w:proofErr w:type="spellStart"/>
            <w:r w:rsidRPr="00B062DB">
              <w:rPr>
                <w:color w:val="000000"/>
                <w:sz w:val="20"/>
                <w:szCs w:val="20"/>
              </w:rPr>
              <w:t>рингера</w:t>
            </w:r>
            <w:proofErr w:type="spellEnd"/>
            <w:r w:rsidRPr="00B062DB">
              <w:rPr>
                <w:color w:val="000000"/>
                <w:sz w:val="20"/>
                <w:szCs w:val="20"/>
              </w:rPr>
              <w:t xml:space="preserve"> 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625</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перекиси водорода 27,5%-100,0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470</w:t>
            </w:r>
          </w:p>
        </w:tc>
        <w:tc>
          <w:tcPr>
            <w:tcW w:w="2410" w:type="dxa"/>
            <w:tcBorders>
              <w:top w:val="single" w:sz="4" w:space="0" w:color="auto"/>
              <w:left w:val="single" w:sz="4" w:space="0" w:color="auto"/>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675</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16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перекиси водорода 27,5%-400,0 н/ст.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670</w:t>
            </w:r>
          </w:p>
        </w:tc>
        <w:tc>
          <w:tcPr>
            <w:tcW w:w="2410" w:type="dxa"/>
            <w:tcBorders>
              <w:top w:val="single" w:sz="4" w:space="0" w:color="auto"/>
              <w:left w:val="single" w:sz="4" w:space="0" w:color="auto"/>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1870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перекиси водорода 3%-400,0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2148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615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перекиси водорода 6%-400,0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336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760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Р-р </w:t>
            </w:r>
            <w:proofErr w:type="spellStart"/>
            <w:r w:rsidRPr="00B062DB">
              <w:rPr>
                <w:color w:val="000000"/>
                <w:sz w:val="20"/>
                <w:szCs w:val="20"/>
              </w:rPr>
              <w:t>фурациллина</w:t>
            </w:r>
            <w:proofErr w:type="spellEnd"/>
            <w:r w:rsidRPr="00B062DB">
              <w:rPr>
                <w:color w:val="000000"/>
                <w:sz w:val="20"/>
                <w:szCs w:val="20"/>
              </w:rPr>
              <w:t xml:space="preserve"> 0,02%-400 н/стер.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4800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Р-р </w:t>
            </w:r>
            <w:proofErr w:type="spellStart"/>
            <w:r w:rsidRPr="00B062DB">
              <w:rPr>
                <w:color w:val="000000"/>
                <w:sz w:val="20"/>
                <w:szCs w:val="20"/>
              </w:rPr>
              <w:t>фурациллина</w:t>
            </w:r>
            <w:proofErr w:type="spellEnd"/>
            <w:r w:rsidRPr="00B062DB">
              <w:rPr>
                <w:color w:val="000000"/>
                <w:sz w:val="20"/>
                <w:szCs w:val="20"/>
              </w:rPr>
              <w:t xml:space="preserve"> 0,02%-400 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2976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Спирт этил.33%-200,0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384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5%-400,0 н/с</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655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калия йодида 3%-200,0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510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кальция хлорида 3% 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690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25</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формалина 4%-400,0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590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формалина 10%-400,0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910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Глицерин 50,0 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формалина 25%-400,0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1590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29</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Глицерин медицинский 200,0 стер.</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натрия гидрокарбон.4%-200,0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468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750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Уксусной кислоты 5% 500,0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490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Р-р </w:t>
            </w:r>
            <w:proofErr w:type="spellStart"/>
            <w:r w:rsidRPr="00B062DB">
              <w:rPr>
                <w:color w:val="000000"/>
                <w:sz w:val="20"/>
                <w:szCs w:val="20"/>
              </w:rPr>
              <w:t>азопирам</w:t>
            </w:r>
            <w:proofErr w:type="spellEnd"/>
            <w:r w:rsidRPr="00B062DB">
              <w:rPr>
                <w:color w:val="000000"/>
                <w:sz w:val="20"/>
                <w:szCs w:val="20"/>
              </w:rPr>
              <w:t xml:space="preserve"> 1%-10,0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165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Вазелин</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кг</w:t>
            </w:r>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4700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0,5%-200,0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345</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35</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Р-р новокаина 0,25%-200,0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277</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3\0,75см метрик 3,  20мм  колющая игла</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размер0,   75см метрик 4, 30мм  колющая игла</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1,  75см метрик 5,  40мм  колющая игла</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39</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2,75см метрик 6, 45мм  колющая игла</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40</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Нить лавсановая (полиэфирная) крученый </w:t>
            </w:r>
            <w:proofErr w:type="gramStart"/>
            <w:r w:rsidRPr="00B062DB">
              <w:rPr>
                <w:color w:val="000000"/>
                <w:sz w:val="20"/>
                <w:szCs w:val="20"/>
              </w:rPr>
              <w:t>метрик  4</w:t>
            </w:r>
            <w:proofErr w:type="gramEnd"/>
            <w:r w:rsidRPr="00B062DB">
              <w:rPr>
                <w:color w:val="000000"/>
                <w:sz w:val="20"/>
                <w:szCs w:val="20"/>
              </w:rPr>
              <w:t xml:space="preserve"> USP1 c режущей иглой  45мм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Капрон  (</w:t>
            </w:r>
            <w:proofErr w:type="gramEnd"/>
            <w:r w:rsidRPr="00B062DB">
              <w:rPr>
                <w:color w:val="000000"/>
                <w:sz w:val="20"/>
                <w:szCs w:val="20"/>
              </w:rPr>
              <w:t xml:space="preserve">синтетический условно </w:t>
            </w:r>
            <w:proofErr w:type="spellStart"/>
            <w:r w:rsidRPr="00B062DB">
              <w:rPr>
                <w:color w:val="000000"/>
                <w:sz w:val="20"/>
                <w:szCs w:val="20"/>
              </w:rPr>
              <w:t>нерассасывающийся</w:t>
            </w:r>
            <w:proofErr w:type="spellEnd"/>
            <w:r w:rsidRPr="00B062DB">
              <w:rPr>
                <w:color w:val="000000"/>
                <w:sz w:val="20"/>
                <w:szCs w:val="20"/>
              </w:rPr>
              <w:t xml:space="preserve">  шовный материал) крученый метрик  5 USP2 c режущей иглой  48мм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5</w:t>
            </w:r>
            <w:proofErr w:type="gramEnd"/>
            <w:r w:rsidRPr="00B062DB">
              <w:rPr>
                <w:color w:val="000000"/>
                <w:sz w:val="20"/>
                <w:szCs w:val="20"/>
              </w:rPr>
              <w:t xml:space="preserve"> USP2 c колющей  иглой  45мм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3</w:t>
            </w:r>
            <w:proofErr w:type="gramEnd"/>
            <w:r w:rsidRPr="00B062DB">
              <w:rPr>
                <w:color w:val="000000"/>
                <w:sz w:val="20"/>
                <w:szCs w:val="20"/>
              </w:rPr>
              <w:t>,5  USP-0 c колющей  иглой  40мм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4</w:t>
            </w:r>
            <w:proofErr w:type="gramEnd"/>
            <w:r w:rsidRPr="00B062DB">
              <w:rPr>
                <w:color w:val="000000"/>
                <w:sz w:val="20"/>
                <w:szCs w:val="20"/>
              </w:rPr>
              <w:t xml:space="preserve">  USP-1 c колющей  иглой  40мм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2000</w:t>
            </w:r>
          </w:p>
        </w:tc>
        <w:tc>
          <w:tcPr>
            <w:tcW w:w="2410" w:type="dxa"/>
            <w:tcBorders>
              <w:top w:val="single" w:sz="4" w:space="0" w:color="auto"/>
              <w:left w:val="single" w:sz="4" w:space="0" w:color="auto"/>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2</w:t>
            </w:r>
            <w:proofErr w:type="gramEnd"/>
            <w:r w:rsidRPr="00B062DB">
              <w:rPr>
                <w:color w:val="000000"/>
                <w:sz w:val="20"/>
                <w:szCs w:val="20"/>
              </w:rPr>
              <w:t xml:space="preserve">  USP3\0 c колющей  иглой  27мм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46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2</w:t>
            </w:r>
            <w:proofErr w:type="gramEnd"/>
            <w:r w:rsidRPr="00B062DB">
              <w:rPr>
                <w:color w:val="000000"/>
                <w:sz w:val="20"/>
                <w:szCs w:val="20"/>
              </w:rPr>
              <w:t xml:space="preserve">  USP3\0 c колющей  иглой  22мм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синтетический, стерильный хирургический рассасывающийся шовный материал </w:t>
            </w:r>
            <w:proofErr w:type="gramStart"/>
            <w:r w:rsidRPr="00B062DB">
              <w:rPr>
                <w:color w:val="000000"/>
                <w:sz w:val="20"/>
                <w:szCs w:val="20"/>
              </w:rPr>
              <w:t>метрик  1</w:t>
            </w:r>
            <w:proofErr w:type="gramEnd"/>
            <w:r w:rsidRPr="00B062DB">
              <w:rPr>
                <w:color w:val="000000"/>
                <w:sz w:val="20"/>
                <w:szCs w:val="20"/>
              </w:rPr>
              <w:t>,5  USP4\0 c колющей  иглой  17мм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Полипропилен  (</w:t>
            </w:r>
            <w:proofErr w:type="spellStart"/>
            <w:proofErr w:type="gramEnd"/>
            <w:r w:rsidRPr="00B062DB">
              <w:rPr>
                <w:color w:val="000000"/>
                <w:sz w:val="20"/>
                <w:szCs w:val="20"/>
              </w:rPr>
              <w:t>пролен</w:t>
            </w:r>
            <w:proofErr w:type="spellEnd"/>
            <w:r w:rsidRPr="00B062DB">
              <w:rPr>
                <w:color w:val="000000"/>
                <w:sz w:val="20"/>
                <w:szCs w:val="20"/>
              </w:rPr>
              <w:t>)7\0,13мм 3\8 с круглой иглой 60см</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Полипропилен  (</w:t>
            </w:r>
            <w:proofErr w:type="spellStart"/>
            <w:proofErr w:type="gramEnd"/>
            <w:r w:rsidRPr="00B062DB">
              <w:rPr>
                <w:color w:val="000000"/>
                <w:sz w:val="20"/>
                <w:szCs w:val="20"/>
              </w:rPr>
              <w:t>пролен</w:t>
            </w:r>
            <w:proofErr w:type="spellEnd"/>
            <w:r w:rsidRPr="00B062DB">
              <w:rPr>
                <w:color w:val="000000"/>
                <w:sz w:val="20"/>
                <w:szCs w:val="20"/>
              </w:rPr>
              <w:t>)6\0,13мм -14мм с круглой иглой 60см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Нить  хирургическая</w:t>
            </w:r>
            <w:proofErr w:type="gramEnd"/>
            <w:r w:rsidRPr="00B062DB">
              <w:rPr>
                <w:color w:val="000000"/>
                <w:sz w:val="20"/>
                <w:szCs w:val="20"/>
              </w:rPr>
              <w:t xml:space="preserve">  капроновая   крученая   однократного применения  с атравматическими   иглами  профиль сечения и заточка острия иглы  режущая 40-48мм ,75см метрик 5, USP2</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Нить  хирургическая</w:t>
            </w:r>
            <w:proofErr w:type="gramEnd"/>
            <w:r w:rsidRPr="00B062DB">
              <w:rPr>
                <w:color w:val="000000"/>
                <w:sz w:val="20"/>
                <w:szCs w:val="20"/>
              </w:rPr>
              <w:t xml:space="preserve">  капроновая   крученая   однократного применения  с атравматическими   иглами  профиль сечения и заточка острия иглы  колющая 20мм ,75см метрик 2, USP3-0</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Вискоэластичный</w:t>
            </w:r>
            <w:proofErr w:type="spellEnd"/>
            <w:r w:rsidRPr="00B062DB">
              <w:rPr>
                <w:color w:val="000000"/>
                <w:sz w:val="20"/>
                <w:szCs w:val="20"/>
              </w:rPr>
              <w:t xml:space="preserve"> раствор   2% раствор интраокулярный</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Вискоэластичный</w:t>
            </w:r>
            <w:proofErr w:type="spellEnd"/>
            <w:r w:rsidRPr="00B062DB">
              <w:rPr>
                <w:color w:val="000000"/>
                <w:sz w:val="20"/>
                <w:szCs w:val="20"/>
              </w:rPr>
              <w:t xml:space="preserve"> раствор   3% раствор интраокулярный</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Вискот</w:t>
            </w:r>
            <w:proofErr w:type="spellEnd"/>
            <w:r w:rsidRPr="00B062DB">
              <w:rPr>
                <w:color w:val="000000"/>
                <w:sz w:val="20"/>
                <w:szCs w:val="20"/>
              </w:rPr>
              <w:t xml:space="preserve"> - офтальмологический </w:t>
            </w:r>
            <w:proofErr w:type="spellStart"/>
            <w:r w:rsidRPr="00B062DB">
              <w:rPr>
                <w:color w:val="000000"/>
                <w:sz w:val="20"/>
                <w:szCs w:val="20"/>
              </w:rPr>
              <w:t>вискоэластичный</w:t>
            </w:r>
            <w:proofErr w:type="spellEnd"/>
            <w:r w:rsidRPr="00B062DB">
              <w:rPr>
                <w:color w:val="000000"/>
                <w:sz w:val="20"/>
                <w:szCs w:val="20"/>
              </w:rPr>
              <w:t xml:space="preserve"> раствор, стерильный, однократного применения, в шприце объёмом 0,5мл с канюлей</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21000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55</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Дренаж </w:t>
            </w:r>
            <w:proofErr w:type="spellStart"/>
            <w:r w:rsidRPr="00B062DB">
              <w:rPr>
                <w:color w:val="000000"/>
                <w:sz w:val="20"/>
                <w:szCs w:val="20"/>
              </w:rPr>
              <w:t>антиглаукоматозный</w:t>
            </w:r>
            <w:proofErr w:type="spellEnd"/>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16000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Картридж С из Системы имплантации интраокулярных линз </w:t>
            </w:r>
            <w:proofErr w:type="spellStart"/>
            <w:r w:rsidRPr="00B062DB">
              <w:rPr>
                <w:color w:val="000000"/>
                <w:sz w:val="20"/>
                <w:szCs w:val="20"/>
              </w:rPr>
              <w:t>упак</w:t>
            </w:r>
            <w:proofErr w:type="spellEnd"/>
            <w:r w:rsidRPr="00B062DB">
              <w:rPr>
                <w:color w:val="000000"/>
                <w:sz w:val="20"/>
                <w:szCs w:val="20"/>
              </w:rPr>
              <w:t xml:space="preserve"> (10 </w:t>
            </w:r>
            <w:proofErr w:type="spellStart"/>
            <w:r w:rsidRPr="00B062DB">
              <w:rPr>
                <w:color w:val="000000"/>
                <w:sz w:val="20"/>
                <w:szCs w:val="20"/>
              </w:rPr>
              <w:t>шт</w:t>
            </w:r>
            <w:proofErr w:type="spellEnd"/>
            <w:r w:rsidRPr="00B062DB">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27600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Наконечники: Ирригации/Аспирации из Системы </w:t>
            </w:r>
            <w:proofErr w:type="spellStart"/>
            <w:r w:rsidRPr="00B062DB">
              <w:rPr>
                <w:color w:val="000000"/>
                <w:sz w:val="20"/>
                <w:szCs w:val="20"/>
              </w:rPr>
              <w:t>Infiniti</w:t>
            </w:r>
            <w:proofErr w:type="spellEnd"/>
            <w:r w:rsidRPr="00B062DB">
              <w:rPr>
                <w:color w:val="000000"/>
                <w:sz w:val="20"/>
                <w:szCs w:val="20"/>
              </w:rPr>
              <w:t xml:space="preserve"> </w:t>
            </w:r>
            <w:proofErr w:type="spellStart"/>
            <w:r w:rsidRPr="00B062DB">
              <w:rPr>
                <w:color w:val="000000"/>
                <w:sz w:val="20"/>
                <w:szCs w:val="20"/>
              </w:rPr>
              <w:t>Vision</w:t>
            </w:r>
            <w:proofErr w:type="spellEnd"/>
            <w:r w:rsidRPr="00B062DB">
              <w:rPr>
                <w:color w:val="000000"/>
                <w:sz w:val="20"/>
                <w:szCs w:val="20"/>
              </w:rPr>
              <w:t xml:space="preserve"> офтальмологическая </w:t>
            </w:r>
            <w:proofErr w:type="spellStart"/>
            <w:r w:rsidRPr="00B062DB">
              <w:rPr>
                <w:color w:val="000000"/>
                <w:sz w:val="20"/>
                <w:szCs w:val="20"/>
              </w:rPr>
              <w:t>упак</w:t>
            </w:r>
            <w:proofErr w:type="spellEnd"/>
            <w:r w:rsidRPr="00B062DB">
              <w:rPr>
                <w:color w:val="000000"/>
                <w:sz w:val="20"/>
                <w:szCs w:val="20"/>
              </w:rPr>
              <w:t xml:space="preserve"> (4 </w:t>
            </w:r>
            <w:proofErr w:type="spellStart"/>
            <w:r w:rsidRPr="00B062DB">
              <w:rPr>
                <w:color w:val="000000"/>
                <w:sz w:val="20"/>
                <w:szCs w:val="20"/>
              </w:rPr>
              <w:t>шт</w:t>
            </w:r>
            <w:proofErr w:type="spellEnd"/>
            <w:r w:rsidRPr="00B062DB">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116000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Линза интраокулярная полимерная эластичная с открытой </w:t>
            </w:r>
            <w:proofErr w:type="spellStart"/>
            <w:r w:rsidRPr="00B062DB">
              <w:rPr>
                <w:color w:val="000000"/>
                <w:sz w:val="20"/>
                <w:szCs w:val="20"/>
              </w:rPr>
              <w:t>гаптической</w:t>
            </w:r>
            <w:proofErr w:type="spellEnd"/>
            <w:r w:rsidRPr="00B062DB">
              <w:rPr>
                <w:color w:val="000000"/>
                <w:sz w:val="20"/>
                <w:szCs w:val="20"/>
              </w:rPr>
              <w:t xml:space="preserve"> частью (разных размеров)</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17000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59</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Ножи офтальмологические 3х видов стерильные, однократного применения</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60</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Офтальмологическии</w:t>
            </w:r>
            <w:proofErr w:type="spellEnd"/>
            <w:r w:rsidRPr="00B062DB">
              <w:rPr>
                <w:color w:val="000000"/>
                <w:sz w:val="20"/>
                <w:szCs w:val="20"/>
              </w:rPr>
              <w:t xml:space="preserve"> раствор </w:t>
            </w:r>
            <w:proofErr w:type="spellStart"/>
            <w:r w:rsidRPr="00B062DB">
              <w:rPr>
                <w:color w:val="000000"/>
                <w:sz w:val="20"/>
                <w:szCs w:val="20"/>
              </w:rPr>
              <w:t>трипанового</w:t>
            </w:r>
            <w:proofErr w:type="spellEnd"/>
            <w:r w:rsidRPr="00B062DB">
              <w:rPr>
                <w:color w:val="000000"/>
                <w:sz w:val="20"/>
                <w:szCs w:val="20"/>
              </w:rPr>
              <w:t xml:space="preserve"> синего 0,05% стерильный 1-2мл для передней камеры глаза для </w:t>
            </w:r>
            <w:proofErr w:type="spellStart"/>
            <w:r w:rsidRPr="00B062DB">
              <w:rPr>
                <w:color w:val="000000"/>
                <w:sz w:val="20"/>
                <w:szCs w:val="20"/>
              </w:rPr>
              <w:t>прокрашивания</w:t>
            </w:r>
            <w:proofErr w:type="spellEnd"/>
            <w:r w:rsidRPr="00B062DB">
              <w:rPr>
                <w:color w:val="000000"/>
                <w:sz w:val="20"/>
                <w:szCs w:val="20"/>
              </w:rPr>
              <w:t xml:space="preserve"> передней капсулы хрусталика при экстракции катаракты</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5500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61</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Раствор солевой ирригационный BSS стерильный 500,0 мл</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62</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Системы (блоки) управления потоками: </w:t>
            </w:r>
            <w:proofErr w:type="spellStart"/>
            <w:r w:rsidRPr="00B062DB">
              <w:rPr>
                <w:color w:val="000000"/>
                <w:sz w:val="20"/>
                <w:szCs w:val="20"/>
              </w:rPr>
              <w:t>Ultrasound</w:t>
            </w:r>
            <w:proofErr w:type="spellEnd"/>
            <w:r w:rsidRPr="00B062DB">
              <w:rPr>
                <w:color w:val="000000"/>
                <w:sz w:val="20"/>
                <w:szCs w:val="20"/>
              </w:rPr>
              <w:t xml:space="preserve"> FMS из Системы </w:t>
            </w:r>
            <w:proofErr w:type="spellStart"/>
            <w:r w:rsidRPr="00B062DB">
              <w:rPr>
                <w:color w:val="000000"/>
                <w:sz w:val="20"/>
                <w:szCs w:val="20"/>
              </w:rPr>
              <w:t>Infiniti</w:t>
            </w:r>
            <w:proofErr w:type="spellEnd"/>
            <w:r w:rsidRPr="00B062DB">
              <w:rPr>
                <w:color w:val="000000"/>
                <w:sz w:val="20"/>
                <w:szCs w:val="20"/>
              </w:rPr>
              <w:t xml:space="preserve"> </w:t>
            </w:r>
            <w:proofErr w:type="spellStart"/>
            <w:r w:rsidRPr="00B062DB">
              <w:rPr>
                <w:color w:val="000000"/>
                <w:sz w:val="20"/>
                <w:szCs w:val="20"/>
              </w:rPr>
              <w:t>Vision</w:t>
            </w:r>
            <w:proofErr w:type="spellEnd"/>
            <w:r w:rsidRPr="00B062DB">
              <w:rPr>
                <w:color w:val="000000"/>
                <w:sz w:val="20"/>
                <w:szCs w:val="20"/>
              </w:rPr>
              <w:t xml:space="preserve"> офтальмологическая </w:t>
            </w:r>
            <w:proofErr w:type="spellStart"/>
            <w:r w:rsidRPr="00B062DB">
              <w:rPr>
                <w:color w:val="000000"/>
                <w:sz w:val="20"/>
                <w:szCs w:val="20"/>
              </w:rPr>
              <w:t>упак</w:t>
            </w:r>
            <w:proofErr w:type="spellEnd"/>
            <w:r w:rsidRPr="00B062DB">
              <w:rPr>
                <w:color w:val="000000"/>
                <w:sz w:val="20"/>
                <w:szCs w:val="20"/>
              </w:rPr>
              <w:t xml:space="preserve"> (6 </w:t>
            </w:r>
            <w:proofErr w:type="spellStart"/>
            <w:r w:rsidRPr="00B062DB">
              <w:rPr>
                <w:color w:val="000000"/>
                <w:sz w:val="20"/>
                <w:szCs w:val="20"/>
              </w:rPr>
              <w:t>шт</w:t>
            </w:r>
            <w:proofErr w:type="spellEnd"/>
            <w:r w:rsidRPr="00B062DB">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210000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63</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Нить хирургическая </w:t>
            </w:r>
            <w:proofErr w:type="gramStart"/>
            <w:r w:rsidRPr="00B062DB">
              <w:rPr>
                <w:color w:val="000000"/>
                <w:sz w:val="20"/>
                <w:szCs w:val="20"/>
              </w:rPr>
              <w:t>стерильная ,</w:t>
            </w:r>
            <w:proofErr w:type="gramEnd"/>
            <w:r w:rsidRPr="00B062DB">
              <w:rPr>
                <w:color w:val="000000"/>
                <w:sz w:val="20"/>
                <w:szCs w:val="20"/>
              </w:rPr>
              <w:t xml:space="preserve"> </w:t>
            </w:r>
            <w:proofErr w:type="spellStart"/>
            <w:r w:rsidRPr="00B062DB">
              <w:rPr>
                <w:color w:val="000000"/>
                <w:sz w:val="20"/>
                <w:szCs w:val="20"/>
              </w:rPr>
              <w:t>нерассасывающаяся</w:t>
            </w:r>
            <w:proofErr w:type="spellEnd"/>
            <w:r w:rsidRPr="00B062DB">
              <w:rPr>
                <w:color w:val="000000"/>
                <w:sz w:val="20"/>
                <w:szCs w:val="20"/>
              </w:rPr>
              <w:t xml:space="preserve"> , </w:t>
            </w:r>
            <w:proofErr w:type="spellStart"/>
            <w:r w:rsidRPr="00B062DB">
              <w:rPr>
                <w:color w:val="000000"/>
                <w:sz w:val="20"/>
                <w:szCs w:val="20"/>
              </w:rPr>
              <w:t>монофиломентная</w:t>
            </w:r>
            <w:proofErr w:type="spellEnd"/>
            <w:r w:rsidRPr="00B062DB">
              <w:rPr>
                <w:color w:val="000000"/>
                <w:sz w:val="20"/>
                <w:szCs w:val="20"/>
              </w:rPr>
              <w:t xml:space="preserve"> из полиамида 6.0 или 6.6 с атравматической иглой USP 8/0 (M0,4)  </w:t>
            </w:r>
            <w:proofErr w:type="spellStart"/>
            <w:r w:rsidRPr="00B062DB">
              <w:rPr>
                <w:color w:val="000000"/>
                <w:sz w:val="20"/>
                <w:szCs w:val="20"/>
              </w:rPr>
              <w:t>шпателевидная</w:t>
            </w:r>
            <w:proofErr w:type="spellEnd"/>
            <w:r w:rsidRPr="00B062DB">
              <w:rPr>
                <w:color w:val="000000"/>
                <w:sz w:val="20"/>
                <w:szCs w:val="20"/>
              </w:rPr>
              <w:t xml:space="preserve">-режущая 3/8 </w:t>
            </w:r>
            <w:proofErr w:type="spellStart"/>
            <w:r w:rsidRPr="00B062DB">
              <w:rPr>
                <w:color w:val="000000"/>
                <w:sz w:val="20"/>
                <w:szCs w:val="20"/>
              </w:rPr>
              <w:t>circle</w:t>
            </w:r>
            <w:proofErr w:type="spellEnd"/>
            <w:r w:rsidRPr="00B062DB">
              <w:rPr>
                <w:color w:val="000000"/>
                <w:sz w:val="20"/>
                <w:szCs w:val="20"/>
              </w:rPr>
              <w:t xml:space="preserve"> 30-45сm                                                  2 Х 6,20mm</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4450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64</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Нить хирургическая </w:t>
            </w:r>
            <w:proofErr w:type="gramStart"/>
            <w:r w:rsidRPr="00B062DB">
              <w:rPr>
                <w:color w:val="000000"/>
                <w:sz w:val="20"/>
                <w:szCs w:val="20"/>
              </w:rPr>
              <w:t>стерильная ,</w:t>
            </w:r>
            <w:proofErr w:type="gramEnd"/>
            <w:r w:rsidRPr="00B062DB">
              <w:rPr>
                <w:color w:val="000000"/>
                <w:sz w:val="20"/>
                <w:szCs w:val="20"/>
              </w:rPr>
              <w:t xml:space="preserve"> </w:t>
            </w:r>
            <w:proofErr w:type="spellStart"/>
            <w:r w:rsidRPr="00B062DB">
              <w:rPr>
                <w:color w:val="000000"/>
                <w:sz w:val="20"/>
                <w:szCs w:val="20"/>
              </w:rPr>
              <w:t>нерассасывающаяся</w:t>
            </w:r>
            <w:proofErr w:type="spellEnd"/>
            <w:r w:rsidRPr="00B062DB">
              <w:rPr>
                <w:color w:val="000000"/>
                <w:sz w:val="20"/>
                <w:szCs w:val="20"/>
              </w:rPr>
              <w:t xml:space="preserve"> , </w:t>
            </w:r>
            <w:proofErr w:type="spellStart"/>
            <w:r w:rsidRPr="00B062DB">
              <w:rPr>
                <w:color w:val="000000"/>
                <w:sz w:val="20"/>
                <w:szCs w:val="20"/>
              </w:rPr>
              <w:t>монофиломентная</w:t>
            </w:r>
            <w:proofErr w:type="spellEnd"/>
            <w:r w:rsidRPr="00B062DB">
              <w:rPr>
                <w:color w:val="000000"/>
                <w:sz w:val="20"/>
                <w:szCs w:val="20"/>
              </w:rPr>
              <w:t xml:space="preserve"> из полиамида 6.0 или 6.6 с атравматической иглой USP 10/0 (M0,2)  </w:t>
            </w:r>
            <w:proofErr w:type="spellStart"/>
            <w:r w:rsidRPr="00B062DB">
              <w:rPr>
                <w:color w:val="000000"/>
                <w:sz w:val="20"/>
                <w:szCs w:val="20"/>
              </w:rPr>
              <w:t>шпателевидная</w:t>
            </w:r>
            <w:proofErr w:type="spellEnd"/>
            <w:r w:rsidRPr="00B062DB">
              <w:rPr>
                <w:color w:val="000000"/>
                <w:sz w:val="20"/>
                <w:szCs w:val="20"/>
              </w:rPr>
              <w:t xml:space="preserve">-режущая </w:t>
            </w:r>
            <w:r w:rsidRPr="00B062DB">
              <w:rPr>
                <w:b/>
                <w:bCs/>
                <w:color w:val="000000"/>
                <w:sz w:val="20"/>
                <w:szCs w:val="20"/>
              </w:rPr>
              <w:t xml:space="preserve">3/8 </w:t>
            </w:r>
            <w:proofErr w:type="spellStart"/>
            <w:r w:rsidRPr="00B062DB">
              <w:rPr>
                <w:b/>
                <w:bCs/>
                <w:color w:val="000000"/>
                <w:sz w:val="20"/>
                <w:szCs w:val="20"/>
              </w:rPr>
              <w:t>circle</w:t>
            </w:r>
            <w:proofErr w:type="spellEnd"/>
            <w:r w:rsidRPr="00B062DB">
              <w:rPr>
                <w:color w:val="000000"/>
                <w:sz w:val="20"/>
                <w:szCs w:val="20"/>
              </w:rPr>
              <w:t xml:space="preserve"> 30сm                                                  2 Х 6,20mm</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4450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65</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Нить хирургическая </w:t>
            </w:r>
            <w:proofErr w:type="gramStart"/>
            <w:r w:rsidRPr="00B062DB">
              <w:rPr>
                <w:color w:val="000000"/>
                <w:sz w:val="20"/>
                <w:szCs w:val="20"/>
              </w:rPr>
              <w:t>стерильная ,</w:t>
            </w:r>
            <w:proofErr w:type="gramEnd"/>
            <w:r w:rsidRPr="00B062DB">
              <w:rPr>
                <w:color w:val="000000"/>
                <w:sz w:val="20"/>
                <w:szCs w:val="20"/>
              </w:rPr>
              <w:t xml:space="preserve"> </w:t>
            </w:r>
            <w:proofErr w:type="spellStart"/>
            <w:r w:rsidRPr="00B062DB">
              <w:rPr>
                <w:color w:val="000000"/>
                <w:sz w:val="20"/>
                <w:szCs w:val="20"/>
              </w:rPr>
              <w:t>нерассасывающаяся</w:t>
            </w:r>
            <w:proofErr w:type="spellEnd"/>
            <w:r w:rsidRPr="00B062DB">
              <w:rPr>
                <w:color w:val="000000"/>
                <w:sz w:val="20"/>
                <w:szCs w:val="20"/>
              </w:rPr>
              <w:t xml:space="preserve"> , </w:t>
            </w:r>
            <w:proofErr w:type="spellStart"/>
            <w:r w:rsidRPr="00B062DB">
              <w:rPr>
                <w:color w:val="000000"/>
                <w:sz w:val="20"/>
                <w:szCs w:val="20"/>
              </w:rPr>
              <w:t>монофиломентная</w:t>
            </w:r>
            <w:proofErr w:type="spellEnd"/>
            <w:r w:rsidRPr="00B062DB">
              <w:rPr>
                <w:color w:val="000000"/>
                <w:sz w:val="20"/>
                <w:szCs w:val="20"/>
              </w:rPr>
              <w:t xml:space="preserve"> из полиамида 6.0 или 6.6 с атравматической иглой USP 9/0 (M0,3)  </w:t>
            </w:r>
            <w:proofErr w:type="spellStart"/>
            <w:r w:rsidRPr="00B062DB">
              <w:rPr>
                <w:color w:val="000000"/>
                <w:sz w:val="20"/>
                <w:szCs w:val="20"/>
              </w:rPr>
              <w:t>шпателевидная</w:t>
            </w:r>
            <w:proofErr w:type="spellEnd"/>
            <w:r w:rsidRPr="00B062DB">
              <w:rPr>
                <w:color w:val="000000"/>
                <w:sz w:val="20"/>
                <w:szCs w:val="20"/>
              </w:rPr>
              <w:t xml:space="preserve">-режущая </w:t>
            </w:r>
            <w:r w:rsidRPr="00B062DB">
              <w:rPr>
                <w:b/>
                <w:bCs/>
                <w:color w:val="000000"/>
                <w:sz w:val="20"/>
                <w:szCs w:val="20"/>
              </w:rPr>
              <w:t xml:space="preserve">3/8 </w:t>
            </w:r>
            <w:proofErr w:type="spellStart"/>
            <w:r w:rsidRPr="00B062DB">
              <w:rPr>
                <w:b/>
                <w:bCs/>
                <w:color w:val="000000"/>
                <w:sz w:val="20"/>
                <w:szCs w:val="20"/>
              </w:rPr>
              <w:t>circle</w:t>
            </w:r>
            <w:proofErr w:type="spellEnd"/>
            <w:r w:rsidRPr="00B062DB">
              <w:rPr>
                <w:color w:val="000000"/>
                <w:sz w:val="20"/>
                <w:szCs w:val="20"/>
              </w:rPr>
              <w:t xml:space="preserve"> 30-45сm                                                  2 Х 6,20mm</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4450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66</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Пинцет для коагуляции из Системы офтальмологическая хирургическая </w:t>
            </w:r>
            <w:proofErr w:type="spellStart"/>
            <w:r w:rsidRPr="00B062DB">
              <w:rPr>
                <w:color w:val="000000"/>
                <w:sz w:val="20"/>
                <w:szCs w:val="20"/>
              </w:rPr>
              <w:t>Centurion</w:t>
            </w:r>
            <w:proofErr w:type="spellEnd"/>
            <w:r w:rsidRPr="00B062DB">
              <w:rPr>
                <w:color w:val="000000"/>
                <w:sz w:val="20"/>
                <w:szCs w:val="20"/>
              </w:rPr>
              <w:t xml:space="preserve">® </w:t>
            </w:r>
            <w:proofErr w:type="spellStart"/>
            <w:r w:rsidRPr="00B062DB">
              <w:rPr>
                <w:color w:val="000000"/>
                <w:sz w:val="20"/>
                <w:szCs w:val="20"/>
              </w:rPr>
              <w:t>Vision</w:t>
            </w:r>
            <w:proofErr w:type="spellEnd"/>
            <w:r w:rsidRPr="00B062DB">
              <w:rPr>
                <w:color w:val="000000"/>
                <w:sz w:val="20"/>
                <w:szCs w:val="20"/>
              </w:rPr>
              <w:t xml:space="preserve"> </w:t>
            </w:r>
            <w:proofErr w:type="spellStart"/>
            <w:r w:rsidRPr="00B062DB">
              <w:rPr>
                <w:color w:val="000000"/>
                <w:sz w:val="20"/>
                <w:szCs w:val="20"/>
              </w:rPr>
              <w:t>System</w:t>
            </w:r>
            <w:proofErr w:type="spellEnd"/>
            <w:r w:rsidRPr="00B062DB">
              <w:rPr>
                <w:color w:val="000000"/>
                <w:sz w:val="20"/>
                <w:szCs w:val="20"/>
              </w:rPr>
              <w:t xml:space="preserve"> в комплекте</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88000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67</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Биполярный кабель</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72000</w:t>
            </w:r>
          </w:p>
        </w:tc>
      </w:tr>
      <w:tr w:rsidR="00540B8F" w:rsidRPr="00B062DB" w:rsidTr="007637BD">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68</w:t>
            </w:r>
          </w:p>
        </w:tc>
        <w:tc>
          <w:tcPr>
            <w:tcW w:w="7229"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Клипсы  лигатурные</w:t>
            </w:r>
            <w:proofErr w:type="gramEnd"/>
            <w:r w:rsidRPr="00B062DB">
              <w:rPr>
                <w:color w:val="000000"/>
                <w:sz w:val="20"/>
                <w:szCs w:val="20"/>
              </w:rPr>
              <w:t xml:space="preserve">  титановые  размер 5мм стерильные  для эндоскопических операции</w:t>
            </w:r>
          </w:p>
        </w:tc>
        <w:tc>
          <w:tcPr>
            <w:tcW w:w="1984"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190000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ВЧ </w:t>
            </w:r>
            <w:proofErr w:type="gramStart"/>
            <w:r w:rsidRPr="00B062DB">
              <w:rPr>
                <w:color w:val="000000"/>
                <w:sz w:val="20"/>
                <w:szCs w:val="20"/>
              </w:rPr>
              <w:t>инструмент  с</w:t>
            </w:r>
            <w:proofErr w:type="gramEnd"/>
            <w:r w:rsidRPr="00B062DB">
              <w:rPr>
                <w:color w:val="000000"/>
                <w:sz w:val="20"/>
                <w:szCs w:val="20"/>
              </w:rPr>
              <w:t xml:space="preserve"> активацией  на </w:t>
            </w:r>
            <w:proofErr w:type="spellStart"/>
            <w:r w:rsidRPr="00B062DB">
              <w:rPr>
                <w:color w:val="000000"/>
                <w:sz w:val="20"/>
                <w:szCs w:val="20"/>
              </w:rPr>
              <w:t>инстументе</w:t>
            </w:r>
            <w:proofErr w:type="spellEnd"/>
            <w:r w:rsidRPr="00B062DB">
              <w:rPr>
                <w:color w:val="000000"/>
                <w:sz w:val="20"/>
                <w:szCs w:val="20"/>
              </w:rPr>
              <w:t xml:space="preserve"> для электродов  в диаметре 4мм,кабель 0,3м  к высокочастотному   аппарату МВС 601 </w:t>
            </w:r>
            <w:proofErr w:type="spellStart"/>
            <w:r w:rsidRPr="00B062DB">
              <w:rPr>
                <w:color w:val="000000"/>
                <w:sz w:val="20"/>
                <w:szCs w:val="20"/>
              </w:rPr>
              <w:t>Sorinq</w:t>
            </w:r>
            <w:proofErr w:type="spellEnd"/>
            <w:r w:rsidRPr="00B062DB">
              <w:rPr>
                <w:color w:val="000000"/>
                <w:sz w:val="20"/>
                <w:szCs w:val="20"/>
              </w:rPr>
              <w:t xml:space="preserve">   многоразовый с( </w:t>
            </w:r>
            <w:proofErr w:type="spellStart"/>
            <w:r w:rsidRPr="00B062DB">
              <w:rPr>
                <w:color w:val="000000"/>
                <w:sz w:val="20"/>
                <w:szCs w:val="20"/>
              </w:rPr>
              <w:t>электроднож</w:t>
            </w:r>
            <w:proofErr w:type="spellEnd"/>
            <w:r w:rsidRPr="00B062DB">
              <w:rPr>
                <w:color w:val="000000"/>
                <w:sz w:val="20"/>
                <w:szCs w:val="20"/>
              </w:rPr>
              <w:t xml:space="preserve">  со шнуром)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119000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Электрод нож прямой, 25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Шнур  с</w:t>
            </w:r>
            <w:proofErr w:type="gramEnd"/>
            <w:r w:rsidRPr="00B062DB">
              <w:rPr>
                <w:color w:val="000000"/>
                <w:sz w:val="20"/>
                <w:szCs w:val="20"/>
              </w:rPr>
              <w:t xml:space="preserve"> биполярным пинцетом  на  высокочастотный  к аппарату МВС 601 </w:t>
            </w:r>
            <w:proofErr w:type="spellStart"/>
            <w:r w:rsidRPr="00B062DB">
              <w:rPr>
                <w:color w:val="000000"/>
                <w:sz w:val="20"/>
                <w:szCs w:val="20"/>
              </w:rPr>
              <w:t>Sorinq</w:t>
            </w:r>
            <w:proofErr w:type="spellEnd"/>
            <w:r w:rsidRPr="00B062DB">
              <w:rPr>
                <w:color w:val="000000"/>
                <w:sz w:val="20"/>
                <w:szCs w:val="20"/>
              </w:rPr>
              <w:t xml:space="preserve">  производства  Германия  2011 года выпуска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87000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Нейтральный силиконовый электрод с лентой для фиксации, многоразовый, для взрослых, размеры 30X17 CM</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161700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Кабель  с</w:t>
            </w:r>
            <w:proofErr w:type="gramEnd"/>
            <w:r w:rsidRPr="00B062DB">
              <w:rPr>
                <w:color w:val="000000"/>
                <w:sz w:val="20"/>
                <w:szCs w:val="20"/>
              </w:rPr>
              <w:t xml:space="preserve">  многоразовым нейтральным электродом  состоящим из мягкого, гибкого силикона  аппарат  МВС 601 </w:t>
            </w:r>
            <w:proofErr w:type="spellStart"/>
            <w:r w:rsidRPr="00B062DB">
              <w:rPr>
                <w:color w:val="000000"/>
                <w:sz w:val="20"/>
                <w:szCs w:val="20"/>
              </w:rPr>
              <w:t>Sorinq</w:t>
            </w:r>
            <w:proofErr w:type="spellEnd"/>
            <w:r w:rsidRPr="00B062DB">
              <w:rPr>
                <w:color w:val="000000"/>
                <w:sz w:val="20"/>
                <w:szCs w:val="20"/>
              </w:rPr>
              <w:t xml:space="preserve">  производства  Германия  2011,  2012  года выпуска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Антимикробная стерильная разрезаемая пленка, размером 34смх35см, №10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5480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Полипропиленовая сетка, хирургическая 15*15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17000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Полипропиленовая сетка, хирургическая 30*30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Зонд силиконовый для остановки кровотечения из вен пищевода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Зонд силиконовый для декомпрессии желудочно-кишечного тракта, следующих размеров: ЗТДСУ № 24</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Костный воск 2,5грамм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Трубка силиконовая </w:t>
            </w:r>
            <w:proofErr w:type="gramStart"/>
            <w:r w:rsidRPr="00B062DB">
              <w:rPr>
                <w:color w:val="000000"/>
                <w:sz w:val="20"/>
                <w:szCs w:val="20"/>
              </w:rPr>
              <w:t>медицинская ,</w:t>
            </w:r>
            <w:proofErr w:type="gramEnd"/>
            <w:r w:rsidRPr="00B062DB">
              <w:rPr>
                <w:color w:val="000000"/>
                <w:sz w:val="20"/>
                <w:szCs w:val="20"/>
              </w:rPr>
              <w:t xml:space="preserve"> следующих размеров: ТСМ: 6/9</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кг</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53800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Мочеточниковый </w:t>
            </w:r>
            <w:proofErr w:type="gramStart"/>
            <w:r w:rsidRPr="00B062DB">
              <w:rPr>
                <w:color w:val="000000"/>
                <w:sz w:val="20"/>
                <w:szCs w:val="20"/>
              </w:rPr>
              <w:t>катетер  4</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Мочеточниковый </w:t>
            </w:r>
            <w:proofErr w:type="gramStart"/>
            <w:r w:rsidRPr="00B062DB">
              <w:rPr>
                <w:color w:val="000000"/>
                <w:sz w:val="20"/>
                <w:szCs w:val="20"/>
              </w:rPr>
              <w:t>катетер  5</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Мочеточниковый </w:t>
            </w:r>
            <w:proofErr w:type="gramStart"/>
            <w:r w:rsidRPr="00B062DB">
              <w:rPr>
                <w:color w:val="000000"/>
                <w:sz w:val="20"/>
                <w:szCs w:val="20"/>
              </w:rPr>
              <w:t>катетер  6</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Набор для внутреннего дренажа мочевых путей 4 с </w:t>
            </w:r>
            <w:proofErr w:type="spellStart"/>
            <w:r w:rsidRPr="00B062DB">
              <w:rPr>
                <w:color w:val="000000"/>
                <w:sz w:val="20"/>
                <w:szCs w:val="20"/>
              </w:rPr>
              <w:t>провоником</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Набор для внутреннего дренажа мочевых путей 5 с </w:t>
            </w:r>
            <w:proofErr w:type="spellStart"/>
            <w:r w:rsidRPr="00B062DB">
              <w:rPr>
                <w:color w:val="000000"/>
                <w:sz w:val="20"/>
                <w:szCs w:val="20"/>
              </w:rPr>
              <w:t>провоником</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Набор для внутреннего дренажа мочевых путей </w:t>
            </w:r>
            <w:proofErr w:type="gramStart"/>
            <w:r w:rsidRPr="00B062DB">
              <w:rPr>
                <w:color w:val="000000"/>
                <w:sz w:val="20"/>
                <w:szCs w:val="20"/>
              </w:rPr>
              <w:t>6  с</w:t>
            </w:r>
            <w:proofErr w:type="gramEnd"/>
            <w:r w:rsidRPr="00B062DB">
              <w:rPr>
                <w:color w:val="000000"/>
                <w:sz w:val="20"/>
                <w:szCs w:val="20"/>
              </w:rPr>
              <w:t xml:space="preserve"> </w:t>
            </w:r>
            <w:proofErr w:type="spellStart"/>
            <w:r w:rsidRPr="00B062DB">
              <w:rPr>
                <w:color w:val="000000"/>
                <w:sz w:val="20"/>
                <w:szCs w:val="20"/>
              </w:rPr>
              <w:t>провоником</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 для катетеризации яремной вены CV-12122-UF</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Набор для катетеризации </w:t>
            </w:r>
            <w:proofErr w:type="spellStart"/>
            <w:r w:rsidRPr="00B062DB">
              <w:rPr>
                <w:color w:val="000000"/>
                <w:sz w:val="20"/>
                <w:szCs w:val="20"/>
              </w:rPr>
              <w:t>поключичной</w:t>
            </w:r>
            <w:proofErr w:type="spellEnd"/>
            <w:r w:rsidRPr="00B062DB">
              <w:rPr>
                <w:color w:val="000000"/>
                <w:sz w:val="20"/>
                <w:szCs w:val="20"/>
              </w:rPr>
              <w:t xml:space="preserve"> </w:t>
            </w:r>
            <w:proofErr w:type="gramStart"/>
            <w:r w:rsidRPr="00B062DB">
              <w:rPr>
                <w:color w:val="000000"/>
                <w:sz w:val="20"/>
                <w:szCs w:val="20"/>
              </w:rPr>
              <w:t>вены  CS</w:t>
            </w:r>
            <w:proofErr w:type="gramEnd"/>
            <w:r w:rsidRPr="00B062DB">
              <w:rPr>
                <w:color w:val="000000"/>
                <w:sz w:val="20"/>
                <w:szCs w:val="20"/>
              </w:rPr>
              <w:t>-12122-E</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 для катетеризации яремной вены CU-22122-F</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Набор для катетеризации </w:t>
            </w:r>
            <w:proofErr w:type="spellStart"/>
            <w:r w:rsidRPr="00B062DB">
              <w:rPr>
                <w:color w:val="000000"/>
                <w:sz w:val="20"/>
                <w:szCs w:val="20"/>
              </w:rPr>
              <w:t>поключичной</w:t>
            </w:r>
            <w:proofErr w:type="spellEnd"/>
            <w:r w:rsidRPr="00B062DB">
              <w:rPr>
                <w:color w:val="000000"/>
                <w:sz w:val="20"/>
                <w:szCs w:val="20"/>
              </w:rPr>
              <w:t xml:space="preserve"> </w:t>
            </w:r>
            <w:proofErr w:type="gramStart"/>
            <w:r w:rsidRPr="00B062DB">
              <w:rPr>
                <w:color w:val="000000"/>
                <w:sz w:val="20"/>
                <w:szCs w:val="20"/>
              </w:rPr>
              <w:t>вены  CS</w:t>
            </w:r>
            <w:proofErr w:type="gramEnd"/>
            <w:r w:rsidRPr="00B062DB">
              <w:rPr>
                <w:color w:val="000000"/>
                <w:sz w:val="20"/>
                <w:szCs w:val="20"/>
              </w:rPr>
              <w:t>-25122-F</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Аспирационный катетер 8,12, 14,16,18,20,22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Марля по 1000метр плотность 30г/м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рулон</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78000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Скальпель стерильный однократного применения 11</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Кассета со стерилизующим агентом(пероксид) на плазменный стерилизатор RENO-D 50№20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gramStart"/>
            <w:r w:rsidRPr="00B062DB">
              <w:rPr>
                <w:color w:val="000000"/>
                <w:sz w:val="20"/>
                <w:szCs w:val="20"/>
              </w:rPr>
              <w:t xml:space="preserve">для  </w:t>
            </w:r>
            <w:proofErr w:type="spellStart"/>
            <w:r w:rsidRPr="00B062DB">
              <w:rPr>
                <w:color w:val="000000"/>
                <w:sz w:val="20"/>
                <w:szCs w:val="20"/>
              </w:rPr>
              <w:t>эмболэктомии</w:t>
            </w:r>
            <w:proofErr w:type="spellEnd"/>
            <w:proofErr w:type="gramEnd"/>
            <w:r w:rsidRPr="00B062DB">
              <w:rPr>
                <w:color w:val="000000"/>
                <w:sz w:val="20"/>
                <w:szCs w:val="20"/>
              </w:rPr>
              <w:t xml:space="preserve"> одноканальный размер 4,5</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22572</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Шприц 5.0мл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120000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11,41</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Шприц10.0мл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14,07</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Шприц 20.0мл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70000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21,6</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99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Система для </w:t>
            </w:r>
            <w:proofErr w:type="spellStart"/>
            <w:r w:rsidRPr="00B062DB">
              <w:rPr>
                <w:color w:val="000000"/>
                <w:sz w:val="20"/>
                <w:szCs w:val="20"/>
              </w:rPr>
              <w:t>инфузий</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120000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46,86</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Термопленка</w:t>
            </w:r>
            <w:proofErr w:type="spellEnd"/>
            <w:r w:rsidRPr="00B062DB">
              <w:rPr>
                <w:color w:val="000000"/>
                <w:sz w:val="20"/>
                <w:szCs w:val="20"/>
              </w:rPr>
              <w:t xml:space="preserve"> AGFA DRYSTAR DT5 B 20,3х25,4 №100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Термопленка</w:t>
            </w:r>
            <w:proofErr w:type="spellEnd"/>
            <w:r w:rsidRPr="00B062DB">
              <w:rPr>
                <w:color w:val="000000"/>
                <w:sz w:val="20"/>
                <w:szCs w:val="20"/>
              </w:rPr>
              <w:t xml:space="preserve"> AGFA DRYSTAR DT5 B 25,4х30,5 №100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Термопленка</w:t>
            </w:r>
            <w:proofErr w:type="spellEnd"/>
            <w:r w:rsidRPr="00B062DB">
              <w:rPr>
                <w:color w:val="000000"/>
                <w:sz w:val="20"/>
                <w:szCs w:val="20"/>
              </w:rPr>
              <w:t xml:space="preserve"> AGFA DRYSTAR DT5 B 35х43 №100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Центральный венозный катетер </w:t>
            </w:r>
            <w:proofErr w:type="spellStart"/>
            <w:r w:rsidRPr="00B062DB">
              <w:rPr>
                <w:color w:val="000000"/>
                <w:sz w:val="20"/>
                <w:szCs w:val="20"/>
              </w:rPr>
              <w:t>однопросветный</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Вазофиксы</w:t>
            </w:r>
            <w:proofErr w:type="spellEnd"/>
            <w:r w:rsidRPr="00B062DB">
              <w:rPr>
                <w:color w:val="000000"/>
                <w:sz w:val="20"/>
                <w:szCs w:val="20"/>
              </w:rPr>
              <w:t xml:space="preserve"> 20 (розовый)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153</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Вазофиксы</w:t>
            </w:r>
            <w:proofErr w:type="spellEnd"/>
            <w:r w:rsidRPr="00B062DB">
              <w:rPr>
                <w:color w:val="000000"/>
                <w:sz w:val="20"/>
                <w:szCs w:val="20"/>
              </w:rPr>
              <w:t xml:space="preserve"> </w:t>
            </w:r>
            <w:proofErr w:type="gramStart"/>
            <w:r w:rsidRPr="00B062DB">
              <w:rPr>
                <w:color w:val="000000"/>
                <w:sz w:val="20"/>
                <w:szCs w:val="20"/>
              </w:rPr>
              <w:t>18  (</w:t>
            </w:r>
            <w:proofErr w:type="gramEnd"/>
            <w:r w:rsidRPr="00B062DB">
              <w:rPr>
                <w:color w:val="000000"/>
                <w:sz w:val="20"/>
                <w:szCs w:val="20"/>
              </w:rPr>
              <w:t>зеленый)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153</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Игла спинальная для анестезии G27</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Эпидуральный</w:t>
            </w:r>
            <w:proofErr w:type="spellEnd"/>
            <w:r w:rsidRPr="00B062DB">
              <w:rPr>
                <w:color w:val="000000"/>
                <w:sz w:val="20"/>
                <w:szCs w:val="20"/>
              </w:rPr>
              <w:t xml:space="preserve"> набор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Инсулиновый шприц</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Система для </w:t>
            </w:r>
            <w:proofErr w:type="spellStart"/>
            <w:r w:rsidRPr="00B062DB">
              <w:rPr>
                <w:color w:val="000000"/>
                <w:sz w:val="20"/>
                <w:szCs w:val="20"/>
              </w:rPr>
              <w:t>гемотранфузий</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Лейкопластырь шелковый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Удлинитель для </w:t>
            </w:r>
            <w:proofErr w:type="spellStart"/>
            <w:r w:rsidRPr="00B062DB">
              <w:rPr>
                <w:color w:val="000000"/>
                <w:sz w:val="20"/>
                <w:szCs w:val="20"/>
              </w:rPr>
              <w:t>инфузионных</w:t>
            </w:r>
            <w:proofErr w:type="spellEnd"/>
            <w:r w:rsidRPr="00B062DB">
              <w:rPr>
                <w:color w:val="000000"/>
                <w:sz w:val="20"/>
                <w:szCs w:val="20"/>
              </w:rPr>
              <w:t xml:space="preserve"> насосов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санационный</w:t>
            </w:r>
            <w:proofErr w:type="spellEnd"/>
            <w:r w:rsidRPr="00B062DB">
              <w:rPr>
                <w:color w:val="000000"/>
                <w:sz w:val="20"/>
                <w:szCs w:val="20"/>
              </w:rPr>
              <w:t xml:space="preserve"> №14</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Маска </w:t>
            </w:r>
            <w:proofErr w:type="spellStart"/>
            <w:r w:rsidRPr="00B062DB">
              <w:rPr>
                <w:color w:val="000000"/>
                <w:sz w:val="20"/>
                <w:szCs w:val="20"/>
              </w:rPr>
              <w:t>анестезеологическая</w:t>
            </w:r>
            <w:proofErr w:type="spellEnd"/>
            <w:r w:rsidRPr="00B062DB">
              <w:rPr>
                <w:color w:val="000000"/>
                <w:sz w:val="20"/>
                <w:szCs w:val="20"/>
              </w:rPr>
              <w:t xml:space="preserve"> №8,9</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Игла Троакар</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Фиксатор для </w:t>
            </w:r>
            <w:proofErr w:type="spellStart"/>
            <w:r w:rsidRPr="00B062DB">
              <w:rPr>
                <w:color w:val="000000"/>
                <w:sz w:val="20"/>
                <w:szCs w:val="20"/>
              </w:rPr>
              <w:t>эндострахеальной</w:t>
            </w:r>
            <w:proofErr w:type="spellEnd"/>
            <w:r w:rsidRPr="00B062DB">
              <w:rPr>
                <w:color w:val="000000"/>
                <w:sz w:val="20"/>
                <w:szCs w:val="20"/>
              </w:rPr>
              <w:t xml:space="preserve"> трубки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№14 двухходовой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№16 двухходовой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№18 двухходовой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119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№20 двухходовой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№22 трехходовой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Мешок АМБУ взрослый многоразовый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44000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Ларенгиальная</w:t>
            </w:r>
            <w:proofErr w:type="spellEnd"/>
            <w:r w:rsidRPr="00B062DB">
              <w:rPr>
                <w:color w:val="000000"/>
                <w:sz w:val="20"/>
                <w:szCs w:val="20"/>
              </w:rPr>
              <w:t xml:space="preserve"> маска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Дыхательный контур </w:t>
            </w:r>
            <w:proofErr w:type="spellStart"/>
            <w:r w:rsidRPr="00B062DB">
              <w:rPr>
                <w:color w:val="000000"/>
                <w:sz w:val="20"/>
                <w:szCs w:val="20"/>
              </w:rPr>
              <w:t>однораз</w:t>
            </w:r>
            <w:proofErr w:type="spellEnd"/>
            <w:r w:rsidRPr="00B062DB">
              <w:rPr>
                <w:color w:val="000000"/>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2711</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Фильтр дыхательный антибактериальный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Соеденитель</w:t>
            </w:r>
            <w:proofErr w:type="spellEnd"/>
            <w:r w:rsidRPr="00B062DB">
              <w:rPr>
                <w:color w:val="000000"/>
                <w:sz w:val="20"/>
                <w:szCs w:val="20"/>
              </w:rPr>
              <w:t xml:space="preserve"> </w:t>
            </w:r>
            <w:proofErr w:type="spellStart"/>
            <w:r w:rsidRPr="00B062DB">
              <w:rPr>
                <w:color w:val="000000"/>
                <w:sz w:val="20"/>
                <w:szCs w:val="20"/>
              </w:rPr>
              <w:t>гафированный</w:t>
            </w:r>
            <w:proofErr w:type="spellEnd"/>
            <w:r w:rsidRPr="00B062DB">
              <w:rPr>
                <w:color w:val="000000"/>
                <w:sz w:val="20"/>
                <w:szCs w:val="20"/>
              </w:rPr>
              <w:t xml:space="preserve"> анестезиологический одноразовый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Мочеприемник с краником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294</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Трахестомическая</w:t>
            </w:r>
            <w:proofErr w:type="spellEnd"/>
            <w:r w:rsidRPr="00B062DB">
              <w:rPr>
                <w:color w:val="000000"/>
                <w:sz w:val="20"/>
                <w:szCs w:val="20"/>
              </w:rPr>
              <w:t xml:space="preserve"> трубка для взрослых с манжетой 8,0мм/8,5мм/7.5мм/7.0мм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Эндотрахеальная</w:t>
            </w:r>
            <w:proofErr w:type="spellEnd"/>
            <w:r w:rsidRPr="00B062DB">
              <w:rPr>
                <w:color w:val="000000"/>
                <w:sz w:val="20"/>
                <w:szCs w:val="20"/>
              </w:rPr>
              <w:t xml:space="preserve"> трубка с манжеткой 8,5/8,0/7,0/7,5/6,5</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1670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Общий белок</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Мочевина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12212</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Креатинин</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14620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Глюкоза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10750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Калий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Натрий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26000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Железо</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24600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АЛТ</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17600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АСТ</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17600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138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Билирубин общий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16300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139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Билирубин прямой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Холестерин</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22800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Триглицириды</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Фосфор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Ферритин</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117000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Калибратор </w:t>
            </w:r>
            <w:proofErr w:type="spellStart"/>
            <w:r w:rsidRPr="00B062DB">
              <w:rPr>
                <w:color w:val="000000"/>
                <w:sz w:val="20"/>
                <w:szCs w:val="20"/>
              </w:rPr>
              <w:t>Ферритин</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Контрольные </w:t>
            </w:r>
            <w:proofErr w:type="spellStart"/>
            <w:r w:rsidRPr="00B062DB">
              <w:rPr>
                <w:color w:val="000000"/>
                <w:sz w:val="20"/>
                <w:szCs w:val="20"/>
              </w:rPr>
              <w:t>Ферритин</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161000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С-</w:t>
            </w:r>
            <w:proofErr w:type="gramStart"/>
            <w:r w:rsidRPr="00B062DB">
              <w:rPr>
                <w:color w:val="000000"/>
                <w:sz w:val="20"/>
                <w:szCs w:val="20"/>
              </w:rPr>
              <w:t>реактивный  белок</w:t>
            </w:r>
            <w:proofErr w:type="gramEnd"/>
            <w:r w:rsidRPr="00B062DB">
              <w:rPr>
                <w:color w:val="000000"/>
                <w:sz w:val="20"/>
                <w:szCs w:val="20"/>
              </w:rPr>
              <w:t xml:space="preserve"> количественный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47400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Калибратор С-</w:t>
            </w:r>
            <w:proofErr w:type="spellStart"/>
            <w:r w:rsidRPr="00B062DB">
              <w:rPr>
                <w:color w:val="000000"/>
                <w:sz w:val="20"/>
                <w:szCs w:val="20"/>
              </w:rPr>
              <w:t>рактивный</w:t>
            </w:r>
            <w:proofErr w:type="spellEnd"/>
            <w:r w:rsidRPr="00B062DB">
              <w:rPr>
                <w:color w:val="000000"/>
                <w:sz w:val="20"/>
                <w:szCs w:val="20"/>
              </w:rPr>
              <w:t xml:space="preserve"> белок количественный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157800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Контрольные С-реактивный белок количественный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203800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149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Чистящий р-</w:t>
            </w:r>
            <w:proofErr w:type="spellStart"/>
            <w:r w:rsidRPr="00B062DB">
              <w:rPr>
                <w:color w:val="000000"/>
                <w:sz w:val="20"/>
                <w:szCs w:val="20"/>
              </w:rPr>
              <w:t>нт</w:t>
            </w:r>
            <w:proofErr w:type="spellEnd"/>
            <w:r w:rsidRPr="00B062DB">
              <w:rPr>
                <w:color w:val="000000"/>
                <w:sz w:val="20"/>
                <w:szCs w:val="20"/>
              </w:rPr>
              <w:t xml:space="preserve"> Клин </w:t>
            </w:r>
            <w:proofErr w:type="spellStart"/>
            <w:r w:rsidRPr="00B062DB">
              <w:rPr>
                <w:color w:val="000000"/>
                <w:sz w:val="20"/>
                <w:szCs w:val="20"/>
              </w:rPr>
              <w:t>чим</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12990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Депротеинизирующий</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19100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Контрольные сыворотки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95500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Мультикалибратор</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159250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Альфа-амилаза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48990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Щелочная фосфатаза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Кювета №450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187500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Мочевая кислота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22790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Аланинаминотрансфераза</w:t>
            </w:r>
            <w:proofErr w:type="spellEnd"/>
            <w:r w:rsidRPr="00B062DB">
              <w:rPr>
                <w:color w:val="000000"/>
                <w:sz w:val="20"/>
                <w:szCs w:val="20"/>
              </w:rPr>
              <w:t xml:space="preserve"> (4х35+2х18)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Аспартатаминотрансфераза</w:t>
            </w:r>
            <w:proofErr w:type="spellEnd"/>
            <w:r w:rsidRPr="00B062DB">
              <w:rPr>
                <w:color w:val="000000"/>
                <w:sz w:val="20"/>
                <w:szCs w:val="20"/>
              </w:rPr>
              <w:t xml:space="preserve"> (4х35 +2х18)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27900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Билирубин общий (4х35+2х18)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Билирубин прямой (4х35+2х18)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Глюкоза (4х40 +2х20)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Креатинин</w:t>
            </w:r>
            <w:proofErr w:type="spellEnd"/>
            <w:r w:rsidRPr="00B062DB">
              <w:rPr>
                <w:color w:val="000000"/>
                <w:sz w:val="20"/>
                <w:szCs w:val="20"/>
              </w:rPr>
              <w:t xml:space="preserve"> (2×27 + 1×18)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54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35900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Мочевина (4х35+2х18)</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23200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 Общий Белок (4х40)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15900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Железо с калибратором и контролем R1: 2х40 мл+R2: 1х16 мл + </w:t>
            </w:r>
            <w:proofErr w:type="spellStart"/>
            <w:r w:rsidRPr="00B062DB">
              <w:rPr>
                <w:color w:val="000000"/>
                <w:sz w:val="20"/>
                <w:szCs w:val="20"/>
              </w:rPr>
              <w:t>Calibrator</w:t>
            </w:r>
            <w:proofErr w:type="spellEnd"/>
            <w:r w:rsidRPr="00B062DB">
              <w:rPr>
                <w:color w:val="000000"/>
                <w:sz w:val="20"/>
                <w:szCs w:val="20"/>
              </w:rPr>
              <w:t xml:space="preserve"> 1х1.5 </w:t>
            </w:r>
            <w:proofErr w:type="spellStart"/>
            <w:r w:rsidRPr="00B062DB">
              <w:rPr>
                <w:color w:val="000000"/>
                <w:sz w:val="20"/>
                <w:szCs w:val="20"/>
              </w:rPr>
              <w:t>мл+Control</w:t>
            </w:r>
            <w:proofErr w:type="spellEnd"/>
            <w:r w:rsidRPr="00B062DB">
              <w:rPr>
                <w:color w:val="000000"/>
                <w:sz w:val="20"/>
                <w:szCs w:val="20"/>
              </w:rPr>
              <w:t xml:space="preserve"> 1х5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61100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Альфа-амилаза R1: 1х38 мл + R2: 1х10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Набор</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46300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Мультикалибратор</w:t>
            </w:r>
            <w:proofErr w:type="spellEnd"/>
            <w:r w:rsidRPr="00B062DB">
              <w:rPr>
                <w:color w:val="000000"/>
                <w:sz w:val="20"/>
                <w:szCs w:val="20"/>
              </w:rPr>
              <w:t xml:space="preserve"> 10х3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186300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МультиКонтроль</w:t>
            </w:r>
            <w:proofErr w:type="spellEnd"/>
            <w:r w:rsidRPr="00B062DB">
              <w:rPr>
                <w:color w:val="000000"/>
                <w:sz w:val="20"/>
                <w:szCs w:val="20"/>
              </w:rPr>
              <w:t xml:space="preserve"> Норма 10х5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209900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169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МультиКонтроль</w:t>
            </w:r>
            <w:proofErr w:type="spellEnd"/>
            <w:r w:rsidRPr="00B062DB">
              <w:rPr>
                <w:color w:val="000000"/>
                <w:sz w:val="20"/>
                <w:szCs w:val="20"/>
              </w:rPr>
              <w:t xml:space="preserve"> </w:t>
            </w:r>
            <w:proofErr w:type="spellStart"/>
            <w:r w:rsidRPr="00B062DB">
              <w:rPr>
                <w:color w:val="000000"/>
                <w:sz w:val="20"/>
                <w:szCs w:val="20"/>
              </w:rPr>
              <w:t>Паталогия</w:t>
            </w:r>
            <w:proofErr w:type="spellEnd"/>
            <w:r w:rsidRPr="00B062DB">
              <w:rPr>
                <w:color w:val="000000"/>
                <w:sz w:val="20"/>
                <w:szCs w:val="20"/>
              </w:rPr>
              <w:t xml:space="preserve"> 10х5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249400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Детерген</w:t>
            </w:r>
            <w:proofErr w:type="spellEnd"/>
            <w:r w:rsidRPr="00B062DB">
              <w:rPr>
                <w:color w:val="000000"/>
                <w:sz w:val="20"/>
                <w:szCs w:val="20"/>
              </w:rPr>
              <w:t xml:space="preserve"> СД-80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л</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42600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Д-</w:t>
            </w:r>
            <w:proofErr w:type="spellStart"/>
            <w:r w:rsidRPr="00B062DB">
              <w:rPr>
                <w:color w:val="000000"/>
                <w:sz w:val="20"/>
                <w:szCs w:val="20"/>
              </w:rPr>
              <w:t>Димер</w:t>
            </w:r>
            <w:proofErr w:type="spellEnd"/>
            <w:r w:rsidRPr="00B062DB">
              <w:rPr>
                <w:color w:val="000000"/>
                <w:sz w:val="20"/>
                <w:szCs w:val="20"/>
              </w:rPr>
              <w:t xml:space="preserve"> (1х40 мл+1х15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406300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Контроль D-</w:t>
            </w:r>
            <w:proofErr w:type="spellStart"/>
            <w:r w:rsidRPr="00B062DB">
              <w:rPr>
                <w:color w:val="000000"/>
                <w:sz w:val="20"/>
                <w:szCs w:val="20"/>
              </w:rPr>
              <w:t>Dimer</w:t>
            </w:r>
            <w:proofErr w:type="spellEnd"/>
            <w:r w:rsidRPr="00B062DB">
              <w:rPr>
                <w:color w:val="000000"/>
                <w:sz w:val="20"/>
                <w:szCs w:val="20"/>
              </w:rPr>
              <w:t xml:space="preserve"> 1х2х0.5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107200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M-30D </w:t>
            </w:r>
            <w:proofErr w:type="spellStart"/>
            <w:r w:rsidRPr="00B062DB">
              <w:rPr>
                <w:color w:val="000000"/>
                <w:sz w:val="20"/>
                <w:szCs w:val="20"/>
              </w:rPr>
              <w:t>Diluent</w:t>
            </w:r>
            <w:proofErr w:type="spellEnd"/>
            <w:r w:rsidRPr="00B062DB">
              <w:rPr>
                <w:color w:val="000000"/>
                <w:sz w:val="20"/>
                <w:szCs w:val="20"/>
              </w:rPr>
              <w:t xml:space="preserve"> (20L/</w:t>
            </w:r>
            <w:proofErr w:type="spellStart"/>
            <w:r w:rsidRPr="00B062DB">
              <w:rPr>
                <w:color w:val="000000"/>
                <w:sz w:val="20"/>
                <w:szCs w:val="20"/>
              </w:rPr>
              <w:t>tank</w:t>
            </w:r>
            <w:proofErr w:type="spellEnd"/>
            <w:r w:rsidRPr="00B062DB">
              <w:rPr>
                <w:color w:val="000000"/>
                <w:sz w:val="20"/>
                <w:szCs w:val="20"/>
              </w:rPr>
              <w:t>) Изотонический разбавитель 20л/</w:t>
            </w:r>
            <w:proofErr w:type="spellStart"/>
            <w:r w:rsidRPr="00B062DB">
              <w:rPr>
                <w:color w:val="000000"/>
                <w:sz w:val="20"/>
                <w:szCs w:val="20"/>
              </w:rPr>
              <w:t>кан</w:t>
            </w:r>
            <w:proofErr w:type="spellEnd"/>
            <w:r w:rsidRPr="00B062DB">
              <w:rPr>
                <w:color w:val="000000"/>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кан</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33300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Лизирующий</w:t>
            </w:r>
            <w:proofErr w:type="spellEnd"/>
            <w:r w:rsidRPr="00B062DB">
              <w:rPr>
                <w:color w:val="000000"/>
                <w:sz w:val="20"/>
                <w:szCs w:val="20"/>
              </w:rPr>
              <w:t xml:space="preserve"> раствор M-30CFL </w:t>
            </w:r>
            <w:proofErr w:type="spellStart"/>
            <w:r w:rsidRPr="00B062DB">
              <w:rPr>
                <w:color w:val="000000"/>
                <w:sz w:val="20"/>
                <w:szCs w:val="20"/>
              </w:rPr>
              <w:t>Lyse</w:t>
            </w:r>
            <w:proofErr w:type="spellEnd"/>
            <w:r w:rsidRPr="00B062DB">
              <w:rPr>
                <w:color w:val="000000"/>
                <w:sz w:val="20"/>
                <w:szCs w:val="20"/>
              </w:rPr>
              <w:t xml:space="preserve"> (500ml/</w:t>
            </w:r>
            <w:proofErr w:type="spellStart"/>
            <w:r w:rsidRPr="00B062DB">
              <w:rPr>
                <w:color w:val="000000"/>
                <w:sz w:val="20"/>
                <w:szCs w:val="20"/>
              </w:rPr>
              <w:t>bottle</w:t>
            </w:r>
            <w:proofErr w:type="spellEnd"/>
            <w:r w:rsidRPr="00B062DB">
              <w:rPr>
                <w:color w:val="000000"/>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бут</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30000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lang w:val="en-US"/>
              </w:rPr>
            </w:pPr>
            <w:r w:rsidRPr="00B062DB">
              <w:rPr>
                <w:color w:val="000000"/>
                <w:sz w:val="20"/>
                <w:szCs w:val="20"/>
                <w:lang w:val="en-US"/>
              </w:rPr>
              <w:t>M-30R Rinse (20L/tank)</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кан</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34800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176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lang w:val="en-US"/>
              </w:rPr>
            </w:pPr>
            <w:r w:rsidRPr="00B062DB">
              <w:rPr>
                <w:color w:val="000000"/>
                <w:sz w:val="20"/>
                <w:szCs w:val="20"/>
                <w:lang w:val="en-US"/>
              </w:rPr>
              <w:t xml:space="preserve">M-30P Probe cleanser (17mlx12 bottles/box) </w:t>
            </w:r>
            <w:r w:rsidRPr="00B062DB">
              <w:rPr>
                <w:color w:val="000000"/>
                <w:sz w:val="20"/>
                <w:szCs w:val="20"/>
              </w:rPr>
              <w:t>Чистящий</w:t>
            </w:r>
            <w:r w:rsidRPr="00B062DB">
              <w:rPr>
                <w:color w:val="000000"/>
                <w:sz w:val="20"/>
                <w:szCs w:val="20"/>
                <w:lang w:val="en-US"/>
              </w:rPr>
              <w:t xml:space="preserve"> </w:t>
            </w:r>
            <w:r w:rsidRPr="00B062DB">
              <w:rPr>
                <w:color w:val="000000"/>
                <w:sz w:val="20"/>
                <w:szCs w:val="20"/>
              </w:rPr>
              <w:t>раствор</w:t>
            </w:r>
            <w:r w:rsidRPr="00B062DB">
              <w:rPr>
                <w:color w:val="000000"/>
                <w:sz w:val="20"/>
                <w:szCs w:val="20"/>
                <w:lang w:val="en-US"/>
              </w:rPr>
              <w:t xml:space="preserve"> 17</w:t>
            </w:r>
            <w:r w:rsidRPr="00B062DB">
              <w:rPr>
                <w:color w:val="000000"/>
                <w:sz w:val="20"/>
                <w:szCs w:val="20"/>
              </w:rPr>
              <w:t>мл</w:t>
            </w:r>
            <w:r w:rsidRPr="00B062DB">
              <w:rPr>
                <w:color w:val="000000"/>
                <w:sz w:val="20"/>
                <w:szCs w:val="20"/>
                <w:lang w:val="en-US"/>
              </w:rPr>
              <w:t xml:space="preserve"> </w:t>
            </w:r>
            <w:r w:rsidRPr="00B062DB">
              <w:rPr>
                <w:color w:val="000000"/>
                <w:sz w:val="20"/>
                <w:szCs w:val="20"/>
              </w:rPr>
              <w:t>х</w:t>
            </w:r>
            <w:r w:rsidRPr="00B062DB">
              <w:rPr>
                <w:color w:val="000000"/>
                <w:sz w:val="20"/>
                <w:szCs w:val="20"/>
                <w:lang w:val="en-US"/>
              </w:rPr>
              <w:t xml:space="preserve"> 12 </w:t>
            </w:r>
            <w:r w:rsidRPr="00B062DB">
              <w:rPr>
                <w:color w:val="000000"/>
                <w:sz w:val="20"/>
                <w:szCs w:val="20"/>
              </w:rPr>
              <w:t>бут</w:t>
            </w:r>
            <w:r w:rsidRPr="00B062DB">
              <w:rPr>
                <w:color w:val="000000"/>
                <w:sz w:val="20"/>
                <w:szCs w:val="20"/>
                <w:lang w:val="en-US"/>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бут</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2400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Контрольная кровь В-30 3*3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89400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Cellclean</w:t>
            </w:r>
            <w:proofErr w:type="spellEnd"/>
            <w:r w:rsidRPr="00B062DB">
              <w:rPr>
                <w:color w:val="000000"/>
                <w:sz w:val="20"/>
                <w:szCs w:val="20"/>
              </w:rPr>
              <w:t xml:space="preserve"> (очищающий раствор </w:t>
            </w:r>
            <w:proofErr w:type="spellStart"/>
            <w:proofErr w:type="gramStart"/>
            <w:r w:rsidRPr="00B062DB">
              <w:rPr>
                <w:color w:val="000000"/>
                <w:sz w:val="20"/>
                <w:szCs w:val="20"/>
              </w:rPr>
              <w:t>Cellclean</w:t>
            </w:r>
            <w:proofErr w:type="spellEnd"/>
            <w:r w:rsidRPr="00B062DB">
              <w:rPr>
                <w:color w:val="000000"/>
                <w:sz w:val="20"/>
                <w:szCs w:val="20"/>
              </w:rPr>
              <w:t>)  Сильнощелочной</w:t>
            </w:r>
            <w:proofErr w:type="gramEnd"/>
            <w:r w:rsidRPr="00B062DB">
              <w:rPr>
                <w:color w:val="000000"/>
                <w:sz w:val="20"/>
                <w:szCs w:val="20"/>
              </w:rPr>
              <w:t xml:space="preserve"> очиститель  объем 50 мл,  для удаления </w:t>
            </w:r>
            <w:proofErr w:type="spellStart"/>
            <w:r w:rsidRPr="00B062DB">
              <w:rPr>
                <w:color w:val="000000"/>
                <w:sz w:val="20"/>
                <w:szCs w:val="20"/>
              </w:rPr>
              <w:t>лизирующих</w:t>
            </w:r>
            <w:proofErr w:type="spellEnd"/>
            <w:r w:rsidRPr="00B062DB">
              <w:rPr>
                <w:color w:val="000000"/>
                <w:sz w:val="20"/>
                <w:szCs w:val="20"/>
              </w:rPr>
              <w:t xml:space="preserve"> реагентов, клеточных остатков и протеинов крови из гидравлической системы прибора. Предназначен для использования в гематологических анализаторах компании </w:t>
            </w:r>
            <w:proofErr w:type="spellStart"/>
            <w:r w:rsidRPr="00B062DB">
              <w:rPr>
                <w:color w:val="000000"/>
                <w:sz w:val="20"/>
                <w:szCs w:val="20"/>
              </w:rPr>
              <w:t>Sysmex</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7</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39271</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179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CELLPACK 20л из комплекта Разбавитель, используемый для разбавления </w:t>
            </w:r>
            <w:proofErr w:type="spellStart"/>
            <w:r w:rsidRPr="00B062DB">
              <w:rPr>
                <w:color w:val="000000"/>
                <w:sz w:val="20"/>
                <w:szCs w:val="20"/>
              </w:rPr>
              <w:t>аспирированных</w:t>
            </w:r>
            <w:proofErr w:type="spellEnd"/>
            <w:r w:rsidRPr="00B062DB">
              <w:rPr>
                <w:color w:val="000000"/>
                <w:sz w:val="20"/>
                <w:szCs w:val="20"/>
              </w:rPr>
              <w:t xml:space="preserve">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w:t>
            </w:r>
            <w:proofErr w:type="spellStart"/>
            <w:r w:rsidRPr="00B062DB">
              <w:rPr>
                <w:color w:val="000000"/>
                <w:sz w:val="20"/>
                <w:szCs w:val="20"/>
              </w:rPr>
              <w:t>mS</w:t>
            </w:r>
            <w:proofErr w:type="spellEnd"/>
            <w:r w:rsidRPr="00B062DB">
              <w:rPr>
                <w:color w:val="000000"/>
                <w:sz w:val="20"/>
                <w:szCs w:val="20"/>
              </w:rPr>
              <w:t>/</w:t>
            </w:r>
            <w:proofErr w:type="spellStart"/>
            <w:r w:rsidRPr="00B062DB">
              <w:rPr>
                <w:color w:val="000000"/>
                <w:sz w:val="20"/>
                <w:szCs w:val="20"/>
              </w:rPr>
              <w:t>cm</w:t>
            </w:r>
            <w:proofErr w:type="spellEnd"/>
            <w:r w:rsidRPr="00B062DB">
              <w:rPr>
                <w:color w:val="000000"/>
                <w:sz w:val="20"/>
                <w:szCs w:val="20"/>
              </w:rPr>
              <w:t xml:space="preserve">, </w:t>
            </w:r>
            <w:proofErr w:type="spellStart"/>
            <w:r w:rsidRPr="00B062DB">
              <w:rPr>
                <w:color w:val="000000"/>
                <w:sz w:val="20"/>
                <w:szCs w:val="20"/>
              </w:rPr>
              <w:t>pH</w:t>
            </w:r>
            <w:proofErr w:type="spellEnd"/>
            <w:r w:rsidRPr="00B062DB">
              <w:rPr>
                <w:color w:val="000000"/>
                <w:sz w:val="20"/>
                <w:szCs w:val="20"/>
              </w:rPr>
              <w:t xml:space="preserve"> в пределах 7,75-7,85, объем упаковки -20л.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29</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41314</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Stromatolyser</w:t>
            </w:r>
            <w:proofErr w:type="spellEnd"/>
            <w:r w:rsidRPr="00B062DB">
              <w:rPr>
                <w:color w:val="000000"/>
                <w:sz w:val="20"/>
                <w:szCs w:val="20"/>
              </w:rPr>
              <w:t xml:space="preserve">-WH  3 х 500 мл Готовый к использованию реагент, для </w:t>
            </w:r>
            <w:proofErr w:type="spellStart"/>
            <w:r w:rsidRPr="00B062DB">
              <w:rPr>
                <w:color w:val="000000"/>
                <w:sz w:val="20"/>
                <w:szCs w:val="20"/>
              </w:rPr>
              <w:t>лизирования</w:t>
            </w:r>
            <w:proofErr w:type="spellEnd"/>
            <w:r w:rsidRPr="00B062DB">
              <w:rPr>
                <w:color w:val="000000"/>
                <w:sz w:val="20"/>
                <w:szCs w:val="20"/>
              </w:rPr>
              <w:t xml:space="preserve"> эритроцитов и для точного подсчета лейкоцитов, анализа распределения </w:t>
            </w:r>
            <w:proofErr w:type="spellStart"/>
            <w:r w:rsidRPr="00B062DB">
              <w:rPr>
                <w:color w:val="000000"/>
                <w:sz w:val="20"/>
                <w:szCs w:val="20"/>
              </w:rPr>
              <w:t>трехмодального</w:t>
            </w:r>
            <w:proofErr w:type="spellEnd"/>
            <w:r w:rsidRPr="00B062DB">
              <w:rPr>
                <w:color w:val="000000"/>
                <w:sz w:val="20"/>
                <w:szCs w:val="20"/>
              </w:rPr>
              <w:t xml:space="preserve"> размера лейкоцитов (лимфоцитов, нейтрофилов и смешанной популяции клеток) и измерения уровня гемоглобина. Содержит соли аммония и хлорид натрия. Упаковка 3 флакона по 500 мл. Предназначен для использования в гематологических анализаторах компании </w:t>
            </w:r>
            <w:proofErr w:type="spellStart"/>
            <w:r w:rsidRPr="00B062DB">
              <w:rPr>
                <w:color w:val="000000"/>
                <w:sz w:val="20"/>
                <w:szCs w:val="20"/>
              </w:rPr>
              <w:t>Sysmex</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118896</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EIGHTCHECK-3WP H 1.5 мл Контрольная кровь (высокий уровень) для проверки </w:t>
            </w:r>
            <w:proofErr w:type="spellStart"/>
            <w:r w:rsidRPr="00B062DB">
              <w:rPr>
                <w:color w:val="000000"/>
                <w:sz w:val="20"/>
                <w:szCs w:val="20"/>
              </w:rPr>
              <w:t>прецизионности</w:t>
            </w:r>
            <w:proofErr w:type="spellEnd"/>
            <w:r w:rsidRPr="00B062DB">
              <w:rPr>
                <w:color w:val="000000"/>
                <w:sz w:val="20"/>
                <w:szCs w:val="20"/>
              </w:rPr>
              <w:t xml:space="preserve"> и точности </w:t>
            </w:r>
            <w:proofErr w:type="gramStart"/>
            <w:r w:rsidRPr="00B062DB">
              <w:rPr>
                <w:color w:val="000000"/>
                <w:sz w:val="20"/>
                <w:szCs w:val="20"/>
              </w:rPr>
              <w:t>гематологических  анализаторов</w:t>
            </w:r>
            <w:proofErr w:type="gramEnd"/>
            <w:r w:rsidRPr="00B062DB">
              <w:rPr>
                <w:color w:val="000000"/>
                <w:sz w:val="20"/>
                <w:szCs w:val="20"/>
              </w:rPr>
              <w:t xml:space="preserve"> по 16 диагностическим и 6 сервисным параметрам.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12160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EIGHTCHECK-3WP L 1.5 мл Контрольная кровь (низкий уровень) для проверки </w:t>
            </w:r>
            <w:proofErr w:type="spellStart"/>
            <w:r w:rsidRPr="00B062DB">
              <w:rPr>
                <w:color w:val="000000"/>
                <w:sz w:val="20"/>
                <w:szCs w:val="20"/>
              </w:rPr>
              <w:t>прецизионности</w:t>
            </w:r>
            <w:proofErr w:type="spellEnd"/>
            <w:r w:rsidRPr="00B062DB">
              <w:rPr>
                <w:color w:val="000000"/>
                <w:sz w:val="20"/>
                <w:szCs w:val="20"/>
              </w:rPr>
              <w:t xml:space="preserve"> и точности </w:t>
            </w:r>
            <w:proofErr w:type="gramStart"/>
            <w:r w:rsidRPr="00B062DB">
              <w:rPr>
                <w:color w:val="000000"/>
                <w:sz w:val="20"/>
                <w:szCs w:val="20"/>
              </w:rPr>
              <w:t>гематологических  анализаторов</w:t>
            </w:r>
            <w:proofErr w:type="gramEnd"/>
            <w:r w:rsidRPr="00B062DB">
              <w:rPr>
                <w:color w:val="000000"/>
                <w:sz w:val="20"/>
                <w:szCs w:val="20"/>
              </w:rPr>
              <w:t xml:space="preserve"> по 16 диагностическим и 6 сервисным параметрам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12160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EIGHTCHECK-3WP N 1.5 мл Контрольная кровь (</w:t>
            </w:r>
            <w:proofErr w:type="gramStart"/>
            <w:r w:rsidRPr="00B062DB">
              <w:rPr>
                <w:color w:val="000000"/>
                <w:sz w:val="20"/>
                <w:szCs w:val="20"/>
              </w:rPr>
              <w:t>норма)  для</w:t>
            </w:r>
            <w:proofErr w:type="gramEnd"/>
            <w:r w:rsidRPr="00B062DB">
              <w:rPr>
                <w:color w:val="000000"/>
                <w:sz w:val="20"/>
                <w:szCs w:val="20"/>
              </w:rPr>
              <w:t xml:space="preserve"> проверки </w:t>
            </w:r>
            <w:proofErr w:type="spellStart"/>
            <w:r w:rsidRPr="00B062DB">
              <w:rPr>
                <w:color w:val="000000"/>
                <w:sz w:val="20"/>
                <w:szCs w:val="20"/>
              </w:rPr>
              <w:t>прецизионности</w:t>
            </w:r>
            <w:proofErr w:type="spellEnd"/>
            <w:r w:rsidRPr="00B062DB">
              <w:rPr>
                <w:color w:val="000000"/>
                <w:sz w:val="20"/>
                <w:szCs w:val="20"/>
              </w:rPr>
              <w:t xml:space="preserve"> и точности гематологических  анализаторов по 16 диагностическим и 6 сервисным параметрам.</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36</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12160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Протромбин</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102200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АЧТВ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68200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Хлорид кальция 0,025 моль\л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21300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Контрольный сыворотки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4</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51500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Термобумага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189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gramStart"/>
            <w:r w:rsidRPr="00B062DB">
              <w:rPr>
                <w:color w:val="000000"/>
                <w:sz w:val="20"/>
                <w:szCs w:val="20"/>
              </w:rPr>
              <w:t>Наконечники  №</w:t>
            </w:r>
            <w:proofErr w:type="gramEnd"/>
            <w:r w:rsidRPr="00B062DB">
              <w:rPr>
                <w:color w:val="000000"/>
                <w:sz w:val="20"/>
                <w:szCs w:val="20"/>
              </w:rPr>
              <w:t>500</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25</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Кювета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30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91000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Магнитный мешалка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штук</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43000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DEKA PHAN</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11700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Тропанин</w:t>
            </w:r>
            <w:proofErr w:type="spellEnd"/>
            <w:r w:rsidRPr="00B062DB">
              <w:rPr>
                <w:color w:val="000000"/>
                <w:sz w:val="20"/>
                <w:szCs w:val="20"/>
              </w:rPr>
              <w:t xml:space="preserve"> Иммунологический тест на определение уровня </w:t>
            </w:r>
            <w:proofErr w:type="spellStart"/>
            <w:r w:rsidRPr="00B062DB">
              <w:rPr>
                <w:color w:val="000000"/>
                <w:sz w:val="20"/>
                <w:szCs w:val="20"/>
              </w:rPr>
              <w:t>Тропонина</w:t>
            </w:r>
            <w:proofErr w:type="spellEnd"/>
            <w:r w:rsidRPr="00B062DB">
              <w:rPr>
                <w:color w:val="000000"/>
                <w:sz w:val="20"/>
                <w:szCs w:val="20"/>
              </w:rPr>
              <w:t xml:space="preserve"> (</w:t>
            </w:r>
            <w:proofErr w:type="spellStart"/>
            <w:r w:rsidRPr="00B062DB">
              <w:rPr>
                <w:color w:val="000000"/>
                <w:sz w:val="20"/>
                <w:szCs w:val="20"/>
              </w:rPr>
              <w:t>Th</w:t>
            </w:r>
            <w:proofErr w:type="spellEnd"/>
            <w:r w:rsidRPr="00B062DB">
              <w:rPr>
                <w:color w:val="000000"/>
                <w:sz w:val="20"/>
                <w:szCs w:val="20"/>
              </w:rPr>
              <w:t xml:space="preserve"> </w:t>
            </w:r>
            <w:proofErr w:type="gramStart"/>
            <w:r w:rsidRPr="00B062DB">
              <w:rPr>
                <w:color w:val="000000"/>
                <w:sz w:val="20"/>
                <w:szCs w:val="20"/>
              </w:rPr>
              <w:t>l)</w:t>
            </w:r>
            <w:r w:rsidRPr="00B062DB">
              <w:rPr>
                <w:color w:val="000000"/>
                <w:sz w:val="20"/>
                <w:szCs w:val="20"/>
              </w:rPr>
              <w:br/>
            </w:r>
            <w:proofErr w:type="spellStart"/>
            <w:r w:rsidRPr="00B062DB">
              <w:rPr>
                <w:color w:val="000000"/>
                <w:sz w:val="20"/>
                <w:szCs w:val="20"/>
              </w:rPr>
              <w:t>Quidel</w:t>
            </w:r>
            <w:proofErr w:type="spellEnd"/>
            <w:proofErr w:type="gramEnd"/>
            <w:r w:rsidRPr="00B062DB">
              <w:rPr>
                <w:color w:val="000000"/>
                <w:sz w:val="20"/>
                <w:szCs w:val="20"/>
              </w:rPr>
              <w:t xml:space="preserve"> </w:t>
            </w:r>
            <w:proofErr w:type="spellStart"/>
            <w:r w:rsidRPr="00B062DB">
              <w:rPr>
                <w:color w:val="000000"/>
                <w:sz w:val="20"/>
                <w:szCs w:val="20"/>
              </w:rPr>
              <w:t>Triage</w:t>
            </w:r>
            <w:proofErr w:type="spellEnd"/>
            <w:r w:rsidRPr="00B062DB">
              <w:rPr>
                <w:color w:val="000000"/>
                <w:sz w:val="20"/>
                <w:szCs w:val="20"/>
              </w:rPr>
              <w:t xml:space="preserve">® </w:t>
            </w:r>
            <w:proofErr w:type="spellStart"/>
            <w:r w:rsidRPr="00B062DB">
              <w:rPr>
                <w:color w:val="000000"/>
                <w:sz w:val="20"/>
                <w:szCs w:val="20"/>
              </w:rPr>
              <w:t>Troponin</w:t>
            </w:r>
            <w:proofErr w:type="spellEnd"/>
            <w:r w:rsidRPr="00B062DB">
              <w:rPr>
                <w:color w:val="000000"/>
                <w:sz w:val="20"/>
                <w:szCs w:val="20"/>
              </w:rPr>
              <w:t xml:space="preserve"> </w:t>
            </w:r>
            <w:proofErr w:type="spellStart"/>
            <w:r w:rsidRPr="00B062DB">
              <w:rPr>
                <w:color w:val="000000"/>
                <w:sz w:val="20"/>
                <w:szCs w:val="20"/>
              </w:rPr>
              <w:t>Test</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183000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VIDAS </w:t>
            </w:r>
            <w:proofErr w:type="spellStart"/>
            <w:r w:rsidRPr="00B062DB">
              <w:rPr>
                <w:color w:val="000000"/>
                <w:sz w:val="20"/>
                <w:szCs w:val="20"/>
              </w:rPr>
              <w:t>Anti-HBc</w:t>
            </w:r>
            <w:proofErr w:type="spellEnd"/>
            <w:r w:rsidRPr="00B062DB">
              <w:rPr>
                <w:color w:val="000000"/>
                <w:sz w:val="20"/>
                <w:szCs w:val="20"/>
              </w:rPr>
              <w:t xml:space="preserve"> </w:t>
            </w:r>
            <w:proofErr w:type="spellStart"/>
            <w:r w:rsidRPr="00B062DB">
              <w:rPr>
                <w:color w:val="000000"/>
                <w:sz w:val="20"/>
                <w:szCs w:val="20"/>
              </w:rPr>
              <w:t>Total</w:t>
            </w:r>
            <w:proofErr w:type="spellEnd"/>
            <w:r w:rsidRPr="00B062DB">
              <w:rPr>
                <w:color w:val="000000"/>
                <w:sz w:val="20"/>
                <w:szCs w:val="20"/>
              </w:rPr>
              <w:t xml:space="preserve"> II Количественное определение </w:t>
            </w:r>
            <w:proofErr w:type="spellStart"/>
            <w:r w:rsidRPr="00B062DB">
              <w:rPr>
                <w:color w:val="000000"/>
                <w:sz w:val="20"/>
                <w:szCs w:val="20"/>
              </w:rPr>
              <w:t>Ig</w:t>
            </w:r>
            <w:proofErr w:type="spellEnd"/>
            <w:r w:rsidRPr="00B062DB">
              <w:rPr>
                <w:color w:val="000000"/>
                <w:sz w:val="20"/>
                <w:szCs w:val="20"/>
              </w:rPr>
              <w:t xml:space="preserve"> к сердцевинному антигену вируса гепатита 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283700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VIDAS </w:t>
            </w:r>
            <w:proofErr w:type="spellStart"/>
            <w:r w:rsidRPr="00B062DB">
              <w:rPr>
                <w:color w:val="000000"/>
                <w:sz w:val="20"/>
                <w:szCs w:val="20"/>
              </w:rPr>
              <w:t>Anti</w:t>
            </w:r>
            <w:proofErr w:type="spellEnd"/>
            <w:r w:rsidRPr="00B062DB">
              <w:rPr>
                <w:color w:val="000000"/>
                <w:sz w:val="20"/>
                <w:szCs w:val="20"/>
              </w:rPr>
              <w:t xml:space="preserve">-HCV Качественное определение </w:t>
            </w:r>
            <w:proofErr w:type="spellStart"/>
            <w:r w:rsidRPr="00B062DB">
              <w:rPr>
                <w:color w:val="000000"/>
                <w:sz w:val="20"/>
                <w:szCs w:val="20"/>
              </w:rPr>
              <w:t>IgG</w:t>
            </w:r>
            <w:proofErr w:type="spellEnd"/>
            <w:r w:rsidRPr="00B062DB">
              <w:rPr>
                <w:color w:val="000000"/>
                <w:sz w:val="20"/>
                <w:szCs w:val="20"/>
              </w:rPr>
              <w:t xml:space="preserve"> к вирусу гепатита С</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12</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249800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VIDAS TSH Количественное определение тиреотропного гормона</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186200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lastRenderedPageBreak/>
              <w:t>197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VIDAS FT4 Количественное определение свободного тироксина (FT4)</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187700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198</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VIDAS FT3 Количественное определение свободного </w:t>
            </w:r>
            <w:proofErr w:type="spellStart"/>
            <w:r w:rsidRPr="00B062DB">
              <w:rPr>
                <w:color w:val="000000"/>
                <w:sz w:val="20"/>
                <w:szCs w:val="20"/>
              </w:rPr>
              <w:t>трийодтиронина</w:t>
            </w:r>
            <w:proofErr w:type="spellEnd"/>
            <w:r w:rsidRPr="00B062DB">
              <w:rPr>
                <w:color w:val="000000"/>
                <w:sz w:val="20"/>
                <w:szCs w:val="20"/>
              </w:rPr>
              <w:t xml:space="preserve"> (Т3 свободный)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proofErr w:type="spellStart"/>
            <w:r w:rsidRPr="00B062DB">
              <w:rPr>
                <w:color w:val="000000"/>
                <w:sz w:val="20"/>
                <w:szCs w:val="20"/>
              </w:rPr>
              <w:t>упак</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9</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187700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199</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Цоликлон</w:t>
            </w:r>
            <w:proofErr w:type="spellEnd"/>
            <w:r w:rsidRPr="00B062DB">
              <w:rPr>
                <w:sz w:val="20"/>
                <w:szCs w:val="20"/>
              </w:rPr>
              <w:t xml:space="preserve"> Анти А 10 доз х 10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60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1 070,0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200</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Цоликлон</w:t>
            </w:r>
            <w:proofErr w:type="spellEnd"/>
            <w:r w:rsidRPr="00B062DB">
              <w:rPr>
                <w:sz w:val="20"/>
                <w:szCs w:val="20"/>
              </w:rPr>
              <w:t xml:space="preserve"> </w:t>
            </w:r>
            <w:proofErr w:type="spellStart"/>
            <w:r w:rsidRPr="00B062DB">
              <w:rPr>
                <w:sz w:val="20"/>
                <w:szCs w:val="20"/>
              </w:rPr>
              <w:t>АнтиВ</w:t>
            </w:r>
            <w:proofErr w:type="spellEnd"/>
            <w:r w:rsidRPr="00B062DB">
              <w:rPr>
                <w:sz w:val="20"/>
                <w:szCs w:val="20"/>
              </w:rPr>
              <w:t xml:space="preserve"> 10 доз х 10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60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1 070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201</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Цоликлон</w:t>
            </w:r>
            <w:proofErr w:type="spellEnd"/>
            <w:r w:rsidRPr="00B062DB">
              <w:rPr>
                <w:sz w:val="20"/>
                <w:szCs w:val="20"/>
              </w:rPr>
              <w:t xml:space="preserve"> Анти АВ 10 доз х 10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1 420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202</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Цоликлон</w:t>
            </w:r>
            <w:proofErr w:type="spellEnd"/>
            <w:r w:rsidRPr="00B062DB">
              <w:rPr>
                <w:sz w:val="20"/>
                <w:szCs w:val="20"/>
              </w:rPr>
              <w:t xml:space="preserve"> </w:t>
            </w:r>
            <w:proofErr w:type="gramStart"/>
            <w:r w:rsidRPr="00B062DB">
              <w:rPr>
                <w:sz w:val="20"/>
                <w:szCs w:val="20"/>
              </w:rPr>
              <w:t>Анти Д</w:t>
            </w:r>
            <w:proofErr w:type="gramEnd"/>
            <w:r w:rsidRPr="00B062DB">
              <w:rPr>
                <w:sz w:val="20"/>
                <w:szCs w:val="20"/>
              </w:rPr>
              <w:t xml:space="preserve"> Супер 10 доз х 5 мл</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фл</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1 470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203</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Гепатит 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15 000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204</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Гепатит С</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уп</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sz w:val="20"/>
                <w:szCs w:val="20"/>
              </w:rPr>
            </w:pPr>
            <w:r w:rsidRPr="00B062DB">
              <w:rPr>
                <w:sz w:val="20"/>
                <w:szCs w:val="20"/>
              </w:rPr>
              <w:t>30 000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205</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 xml:space="preserve">Линза интраокулярная полимерная эластичная с открытой </w:t>
            </w:r>
            <w:proofErr w:type="spellStart"/>
            <w:r w:rsidRPr="00B062DB">
              <w:rPr>
                <w:color w:val="000000"/>
                <w:sz w:val="20"/>
                <w:szCs w:val="20"/>
              </w:rPr>
              <w:t>гаптической</w:t>
            </w:r>
            <w:proofErr w:type="spellEnd"/>
            <w:r w:rsidRPr="00B062DB">
              <w:rPr>
                <w:color w:val="000000"/>
                <w:sz w:val="20"/>
                <w:szCs w:val="20"/>
              </w:rPr>
              <w:t xml:space="preserve"> частью (разных размеров)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25000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206</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Ножи офтальмологические 3х видов стерильные, однократного применения уп.6шт</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proofErr w:type="spellStart"/>
            <w:r w:rsidRPr="00B062DB">
              <w:rPr>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83</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25500</w:t>
            </w:r>
          </w:p>
        </w:tc>
      </w:tr>
      <w:tr w:rsidR="00540B8F" w:rsidRPr="00B062DB" w:rsidTr="007637BD">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207</w:t>
            </w:r>
          </w:p>
        </w:tc>
        <w:tc>
          <w:tcPr>
            <w:tcW w:w="7229"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Разведение этилового спирта 96,6 градусов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sz w:val="20"/>
                <w:szCs w:val="20"/>
              </w:rPr>
            </w:pPr>
            <w:r w:rsidRPr="00B062DB">
              <w:rPr>
                <w:sz w:val="20"/>
                <w:szCs w:val="20"/>
              </w:rPr>
              <w:t>кг</w:t>
            </w:r>
          </w:p>
        </w:tc>
        <w:tc>
          <w:tcPr>
            <w:tcW w:w="1985" w:type="dxa"/>
            <w:tcBorders>
              <w:top w:val="single" w:sz="4" w:space="0" w:color="auto"/>
              <w:left w:val="nil"/>
              <w:bottom w:val="single" w:sz="4" w:space="0" w:color="auto"/>
              <w:right w:val="single" w:sz="4" w:space="0" w:color="auto"/>
            </w:tcBorders>
            <w:shd w:val="clear" w:color="auto" w:fill="auto"/>
            <w:vAlign w:val="center"/>
          </w:tcPr>
          <w:p w:rsidR="00540B8F" w:rsidRPr="00B062DB" w:rsidRDefault="00540B8F" w:rsidP="007637BD">
            <w:pPr>
              <w:jc w:val="center"/>
              <w:rPr>
                <w:color w:val="000000"/>
                <w:sz w:val="20"/>
                <w:szCs w:val="20"/>
              </w:rPr>
            </w:pPr>
            <w:r w:rsidRPr="00B062DB">
              <w:rPr>
                <w:color w:val="000000"/>
                <w:sz w:val="20"/>
                <w:szCs w:val="20"/>
              </w:rPr>
              <w:t>1500</w:t>
            </w:r>
          </w:p>
        </w:tc>
        <w:tc>
          <w:tcPr>
            <w:tcW w:w="2410" w:type="dxa"/>
            <w:tcBorders>
              <w:top w:val="single" w:sz="4" w:space="0" w:color="auto"/>
              <w:left w:val="nil"/>
              <w:bottom w:val="single" w:sz="4" w:space="0" w:color="auto"/>
              <w:right w:val="single" w:sz="4" w:space="0" w:color="auto"/>
            </w:tcBorders>
            <w:vAlign w:val="center"/>
          </w:tcPr>
          <w:p w:rsidR="00540B8F" w:rsidRPr="00B062DB" w:rsidRDefault="00540B8F" w:rsidP="007637BD">
            <w:pPr>
              <w:jc w:val="center"/>
              <w:rPr>
                <w:color w:val="000000"/>
                <w:sz w:val="20"/>
                <w:szCs w:val="20"/>
              </w:rPr>
            </w:pPr>
            <w:r w:rsidRPr="00B062DB">
              <w:rPr>
                <w:color w:val="000000"/>
                <w:sz w:val="20"/>
                <w:szCs w:val="20"/>
              </w:rPr>
              <w:t>1224</w:t>
            </w:r>
          </w:p>
        </w:tc>
      </w:tr>
    </w:tbl>
    <w:p w:rsidR="003763FF" w:rsidRPr="00B062DB" w:rsidRDefault="003763FF" w:rsidP="00D541B3">
      <w:pPr>
        <w:pStyle w:val="a"/>
        <w:numPr>
          <w:ilvl w:val="0"/>
          <w:numId w:val="0"/>
        </w:numPr>
        <w:ind w:right="-143" w:hanging="360"/>
        <w:jc w:val="left"/>
        <w:rPr>
          <w:sz w:val="22"/>
          <w:szCs w:val="22"/>
        </w:rPr>
      </w:pPr>
      <w:r w:rsidRPr="00B062DB">
        <w:rPr>
          <w:sz w:val="22"/>
          <w:szCs w:val="22"/>
        </w:rPr>
        <w:t xml:space="preserve"> </w:t>
      </w:r>
    </w:p>
    <w:p w:rsidR="003763FF" w:rsidRPr="00B062DB" w:rsidRDefault="003763FF" w:rsidP="00282CB6">
      <w:pPr>
        <w:pStyle w:val="a"/>
        <w:numPr>
          <w:ilvl w:val="0"/>
          <w:numId w:val="0"/>
        </w:numPr>
        <w:ind w:left="142" w:right="-143"/>
        <w:jc w:val="left"/>
        <w:rPr>
          <w:sz w:val="22"/>
          <w:szCs w:val="22"/>
        </w:rPr>
      </w:pPr>
      <w:r w:rsidRPr="00B062DB">
        <w:rPr>
          <w:sz w:val="22"/>
          <w:szCs w:val="22"/>
        </w:rPr>
        <w:t xml:space="preserve"> 3. </w:t>
      </w:r>
      <w:r w:rsidR="00643A28" w:rsidRPr="00B062DB">
        <w:rPr>
          <w:sz w:val="22"/>
          <w:szCs w:val="22"/>
        </w:rPr>
        <w:t xml:space="preserve">Заявки </w:t>
      </w:r>
      <w:r w:rsidRPr="00B062DB">
        <w:rPr>
          <w:sz w:val="22"/>
          <w:szCs w:val="22"/>
        </w:rPr>
        <w:t xml:space="preserve">на участие </w:t>
      </w:r>
      <w:r w:rsidR="00F64B4B" w:rsidRPr="00B062DB">
        <w:rPr>
          <w:sz w:val="22"/>
          <w:szCs w:val="22"/>
        </w:rPr>
        <w:t>в тендере представили следующие потенциальные </w:t>
      </w:r>
      <w:r w:rsidRPr="00B062DB">
        <w:rPr>
          <w:sz w:val="22"/>
          <w:szCs w:val="22"/>
        </w:rPr>
        <w:t xml:space="preserve">поставщики: </w:t>
      </w:r>
    </w:p>
    <w:tbl>
      <w:tblPr>
        <w:tblW w:w="14459" w:type="dxa"/>
        <w:tblInd w:w="250" w:type="dxa"/>
        <w:tblLayout w:type="fixed"/>
        <w:tblCellMar>
          <w:left w:w="0" w:type="dxa"/>
          <w:right w:w="0" w:type="dxa"/>
        </w:tblCellMar>
        <w:tblLook w:val="0000" w:firstRow="0" w:lastRow="0" w:firstColumn="0" w:lastColumn="0" w:noHBand="0" w:noVBand="0"/>
      </w:tblPr>
      <w:tblGrid>
        <w:gridCol w:w="709"/>
        <w:gridCol w:w="3827"/>
        <w:gridCol w:w="5670"/>
        <w:gridCol w:w="4253"/>
      </w:tblGrid>
      <w:tr w:rsidR="006846E3" w:rsidRPr="00B062DB" w:rsidTr="006846E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spacing w:before="0" w:beforeAutospacing="0" w:after="0" w:afterAutospacing="0"/>
              <w:ind w:left="-108"/>
              <w:jc w:val="center"/>
              <w:rPr>
                <w:rStyle w:val="ab"/>
                <w:sz w:val="20"/>
                <w:szCs w:val="20"/>
              </w:rPr>
            </w:pPr>
            <w:r w:rsidRPr="00B062DB">
              <w:rPr>
                <w:rStyle w:val="ab"/>
                <w:sz w:val="20"/>
                <w:szCs w:val="20"/>
              </w:rPr>
              <w:t>№</w:t>
            </w:r>
          </w:p>
          <w:p w:rsidR="006846E3" w:rsidRPr="00B062DB" w:rsidRDefault="006846E3" w:rsidP="006846E3">
            <w:pPr>
              <w:pStyle w:val="a6"/>
              <w:spacing w:before="0" w:beforeAutospacing="0" w:after="0" w:afterAutospacing="0"/>
              <w:ind w:left="-108"/>
              <w:jc w:val="center"/>
              <w:rPr>
                <w:sz w:val="20"/>
                <w:szCs w:val="20"/>
              </w:rPr>
            </w:pPr>
            <w:r w:rsidRPr="00B062DB">
              <w:rPr>
                <w:rStyle w:val="ab"/>
                <w:sz w:val="20"/>
                <w:szCs w:val="2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jc w:val="center"/>
              <w:rPr>
                <w:sz w:val="20"/>
                <w:szCs w:val="20"/>
              </w:rPr>
            </w:pPr>
            <w:r w:rsidRPr="00B062DB">
              <w:rPr>
                <w:rStyle w:val="ab"/>
                <w:sz w:val="20"/>
                <w:szCs w:val="20"/>
              </w:rPr>
              <w:t>Наименование потенциального</w:t>
            </w:r>
            <w:r w:rsidRPr="00B062DB">
              <w:rPr>
                <w:sz w:val="20"/>
                <w:szCs w:val="20"/>
              </w:rPr>
              <w:t xml:space="preserve"> </w:t>
            </w:r>
            <w:r w:rsidRPr="00B062DB">
              <w:rPr>
                <w:rStyle w:val="ab"/>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ind w:left="-4"/>
              <w:jc w:val="center"/>
              <w:rPr>
                <w:sz w:val="20"/>
                <w:szCs w:val="20"/>
              </w:rPr>
            </w:pPr>
            <w:r w:rsidRPr="00B062DB">
              <w:rPr>
                <w:rStyle w:val="ab"/>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ind w:left="51"/>
              <w:jc w:val="center"/>
              <w:rPr>
                <w:sz w:val="20"/>
                <w:szCs w:val="20"/>
              </w:rPr>
            </w:pPr>
            <w:r w:rsidRPr="00B062DB">
              <w:rPr>
                <w:rStyle w:val="ab"/>
                <w:sz w:val="20"/>
                <w:szCs w:val="20"/>
              </w:rPr>
              <w:t>Время и дата представления заявки</w:t>
            </w:r>
          </w:p>
        </w:tc>
      </w:tr>
      <w:tr w:rsidR="00AD6EC1" w:rsidRPr="00B062DB"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rStyle w:val="ab"/>
                <w:sz w:val="20"/>
                <w:szCs w:val="20"/>
              </w:rPr>
            </w:pPr>
            <w:r w:rsidRPr="00B062DB">
              <w:rPr>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«Medical Marketing Group»</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 xml:space="preserve">г. Алматы, </w:t>
            </w:r>
            <w:proofErr w:type="spellStart"/>
            <w:r w:rsidRPr="00B062DB">
              <w:rPr>
                <w:sz w:val="20"/>
                <w:szCs w:val="20"/>
              </w:rPr>
              <w:t>мкр.Мирас</w:t>
            </w:r>
            <w:proofErr w:type="spellEnd"/>
            <w:r w:rsidRPr="00B062DB">
              <w:rPr>
                <w:sz w:val="20"/>
                <w:szCs w:val="20"/>
              </w:rPr>
              <w:t xml:space="preserve"> д.45, офис 167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sz w:val="20"/>
                <w:szCs w:val="20"/>
              </w:rPr>
            </w:pPr>
            <w:r w:rsidRPr="00B062DB">
              <w:rPr>
                <w:b/>
                <w:bCs/>
                <w:sz w:val="20"/>
                <w:szCs w:val="20"/>
              </w:rPr>
              <w:t>09 часов 40 мин. 04.02.2021 г.</w:t>
            </w:r>
          </w:p>
        </w:tc>
      </w:tr>
      <w:tr w:rsidR="00AD6EC1" w:rsidRPr="00B062DB" w:rsidTr="006846E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Аминамед</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 xml:space="preserve">г.Алматы, ул. </w:t>
            </w:r>
            <w:proofErr w:type="spellStart"/>
            <w:r w:rsidRPr="00B062DB">
              <w:rPr>
                <w:sz w:val="20"/>
                <w:szCs w:val="20"/>
              </w:rPr>
              <w:t>Суюнбая</w:t>
            </w:r>
            <w:proofErr w:type="spellEnd"/>
            <w:r w:rsidRPr="00B062DB">
              <w:rPr>
                <w:sz w:val="20"/>
                <w:szCs w:val="20"/>
              </w:rPr>
              <w:t xml:space="preserve"> 89Б</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10 часов 30 мин. 04.02.2021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КазМедЭндоскоп</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proofErr w:type="spellStart"/>
            <w:r w:rsidRPr="00B062DB">
              <w:rPr>
                <w:sz w:val="20"/>
                <w:szCs w:val="20"/>
              </w:rPr>
              <w:t>г.Алматы</w:t>
            </w:r>
            <w:proofErr w:type="spellEnd"/>
            <w:r w:rsidRPr="00B062DB">
              <w:rPr>
                <w:sz w:val="20"/>
                <w:szCs w:val="20"/>
              </w:rPr>
              <w:t xml:space="preserve">, </w:t>
            </w:r>
            <w:proofErr w:type="spellStart"/>
            <w:r w:rsidRPr="00B062DB">
              <w:rPr>
                <w:sz w:val="20"/>
                <w:szCs w:val="20"/>
              </w:rPr>
              <w:t>мкр.Таугуль</w:t>
            </w:r>
            <w:proofErr w:type="spellEnd"/>
            <w:r w:rsidRPr="00B062DB">
              <w:rPr>
                <w:sz w:val="20"/>
                <w:szCs w:val="20"/>
              </w:rPr>
              <w:t xml:space="preserve"> 1,75/14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10 часов 40 мин. 05.02.2021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«Гранд Атлас»</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 Пушкина 13/3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11 часов 00 мин. 05.02.2021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Медилэнд</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пр. Райымбека 417А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12 часов 40 мин. 05.02.2021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«Локал Фарм»</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w:t>
            </w:r>
            <w:proofErr w:type="gramStart"/>
            <w:r w:rsidRPr="00B062DB">
              <w:rPr>
                <w:sz w:val="20"/>
                <w:szCs w:val="20"/>
              </w:rPr>
              <w:t>Нур-султан</w:t>
            </w:r>
            <w:proofErr w:type="gramEnd"/>
            <w:r w:rsidRPr="00B062DB">
              <w:rPr>
                <w:sz w:val="20"/>
                <w:szCs w:val="20"/>
              </w:rPr>
              <w:t>, пр. Сарыарка 4/2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14 часов 17 мин. 05.02.2021 г.</w:t>
            </w:r>
          </w:p>
        </w:tc>
      </w:tr>
      <w:tr w:rsidR="00AD6EC1" w:rsidRPr="00B062DB" w:rsidTr="006846E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«Астана Медикал Продукт»</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w:t>
            </w:r>
            <w:proofErr w:type="gramStart"/>
            <w:r w:rsidRPr="00B062DB">
              <w:rPr>
                <w:sz w:val="20"/>
                <w:szCs w:val="20"/>
              </w:rPr>
              <w:t>Нур-султан</w:t>
            </w:r>
            <w:proofErr w:type="gramEnd"/>
            <w:r w:rsidRPr="00B062DB">
              <w:rPr>
                <w:sz w:val="20"/>
                <w:szCs w:val="20"/>
              </w:rPr>
              <w:t>, ул. Достык 5/1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16 часов 45 мин. 05.02.2021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8</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«Глобал Медикал»</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 Брусиловского, 163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11 часов 20 мин. 08.02.2021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Miras</w:t>
            </w:r>
            <w:proofErr w:type="spellEnd"/>
            <w:r w:rsidRPr="00B062DB">
              <w:rPr>
                <w:sz w:val="20"/>
                <w:szCs w:val="20"/>
              </w:rPr>
              <w:t xml:space="preserve"> </w:t>
            </w:r>
            <w:proofErr w:type="spellStart"/>
            <w:r w:rsidRPr="00B062DB">
              <w:rPr>
                <w:sz w:val="20"/>
                <w:szCs w:val="20"/>
              </w:rPr>
              <w:t>Trend</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 Богенбай батыра 279/90</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10 часов 45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«AR Medical»</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мкр.Аксай1, д. 11/9</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11 часов 05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Gelika</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г.Петропавловск, ул. Маяковского, 95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12 часов 35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Galamat</w:t>
            </w:r>
            <w:proofErr w:type="spellEnd"/>
            <w:r w:rsidRPr="00B062DB">
              <w:rPr>
                <w:sz w:val="20"/>
                <w:szCs w:val="20"/>
              </w:rPr>
              <w:t xml:space="preserve"> </w:t>
            </w:r>
            <w:proofErr w:type="spellStart"/>
            <w:r w:rsidRPr="00B062DB">
              <w:rPr>
                <w:sz w:val="20"/>
                <w:szCs w:val="20"/>
              </w:rPr>
              <w:t>Integra</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w:t>
            </w:r>
            <w:proofErr w:type="gramStart"/>
            <w:r w:rsidRPr="00B062DB">
              <w:rPr>
                <w:sz w:val="20"/>
                <w:szCs w:val="20"/>
              </w:rPr>
              <w:t>Нур-султан</w:t>
            </w:r>
            <w:proofErr w:type="gramEnd"/>
            <w:r w:rsidRPr="00B062DB">
              <w:rPr>
                <w:sz w:val="20"/>
                <w:szCs w:val="20"/>
              </w:rPr>
              <w:t xml:space="preserve">, пр. </w:t>
            </w:r>
            <w:proofErr w:type="spellStart"/>
            <w:r w:rsidRPr="00B062DB">
              <w:rPr>
                <w:sz w:val="20"/>
                <w:szCs w:val="20"/>
              </w:rPr>
              <w:t>Мангилик</w:t>
            </w:r>
            <w:proofErr w:type="spellEnd"/>
            <w:r w:rsidRPr="00B062DB">
              <w:rPr>
                <w:sz w:val="20"/>
                <w:szCs w:val="20"/>
              </w:rPr>
              <w:t xml:space="preserve"> Ел 20/2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15 часов 10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«RUMA FARM»</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 Варламова 33/180</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15 часов 30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«ОрдаМедЖетысу»</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 xml:space="preserve">г. Талдыкурган, </w:t>
            </w:r>
            <w:proofErr w:type="gramStart"/>
            <w:r w:rsidRPr="00B062DB">
              <w:rPr>
                <w:sz w:val="20"/>
                <w:szCs w:val="20"/>
              </w:rPr>
              <w:t>мкр.7,здание</w:t>
            </w:r>
            <w:proofErr w:type="gramEnd"/>
            <w:r w:rsidRPr="00B062DB">
              <w:rPr>
                <w:sz w:val="20"/>
                <w:szCs w:val="20"/>
              </w:rPr>
              <w:t xml:space="preserve"> 10</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15 часов 40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8011A7" w:rsidRDefault="00AD6EC1" w:rsidP="00AD6EC1">
            <w:pPr>
              <w:pStyle w:val="a6"/>
              <w:ind w:left="-108"/>
              <w:jc w:val="center"/>
              <w:rPr>
                <w:sz w:val="20"/>
                <w:szCs w:val="20"/>
              </w:rPr>
            </w:pPr>
            <w:r w:rsidRPr="00B062DB">
              <w:rPr>
                <w:sz w:val="20"/>
                <w:szCs w:val="20"/>
              </w:rPr>
              <w:t>ТОО «Аксель и А»</w:t>
            </w:r>
            <w:r w:rsidR="008011A7" w:rsidRPr="008011A7">
              <w:rPr>
                <w:sz w:val="20"/>
                <w:szCs w:val="20"/>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proofErr w:type="spellStart"/>
            <w:r w:rsidRPr="00B062DB">
              <w:rPr>
                <w:sz w:val="20"/>
                <w:szCs w:val="20"/>
              </w:rPr>
              <w:t>г.Алматы</w:t>
            </w:r>
            <w:proofErr w:type="spellEnd"/>
            <w:r w:rsidRPr="00B062DB">
              <w:rPr>
                <w:sz w:val="20"/>
                <w:szCs w:val="20"/>
              </w:rPr>
              <w:t xml:space="preserve">, </w:t>
            </w:r>
            <w:proofErr w:type="spellStart"/>
            <w:r w:rsidRPr="00B062DB">
              <w:rPr>
                <w:sz w:val="20"/>
                <w:szCs w:val="20"/>
              </w:rPr>
              <w:t>Промзона</w:t>
            </w:r>
            <w:proofErr w:type="spellEnd"/>
            <w:r w:rsidRPr="00B062DB">
              <w:rPr>
                <w:sz w:val="20"/>
                <w:szCs w:val="20"/>
              </w:rPr>
              <w:t xml:space="preserve"> 21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16 часов 00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«ЕврАзЭС Холдинг»</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proofErr w:type="spellStart"/>
            <w:r w:rsidRPr="00B062DB">
              <w:rPr>
                <w:sz w:val="20"/>
                <w:szCs w:val="20"/>
              </w:rPr>
              <w:t>г.Алматы</w:t>
            </w:r>
            <w:proofErr w:type="spellEnd"/>
            <w:r w:rsidRPr="00B062DB">
              <w:rPr>
                <w:sz w:val="20"/>
                <w:szCs w:val="20"/>
              </w:rPr>
              <w:t xml:space="preserve">, </w:t>
            </w:r>
            <w:proofErr w:type="spellStart"/>
            <w:r w:rsidRPr="00B062DB">
              <w:rPr>
                <w:sz w:val="20"/>
                <w:szCs w:val="20"/>
              </w:rPr>
              <w:t>мкр</w:t>
            </w:r>
            <w:proofErr w:type="spellEnd"/>
            <w:r w:rsidRPr="00B062DB">
              <w:rPr>
                <w:sz w:val="20"/>
                <w:szCs w:val="20"/>
              </w:rPr>
              <w:t xml:space="preserve">. Калкаман-2, ул. </w:t>
            </w:r>
            <w:proofErr w:type="spellStart"/>
            <w:r w:rsidRPr="00B062DB">
              <w:rPr>
                <w:sz w:val="20"/>
                <w:szCs w:val="20"/>
              </w:rPr>
              <w:t>Нурписова</w:t>
            </w:r>
            <w:proofErr w:type="spellEnd"/>
            <w:r w:rsidRPr="00B062DB">
              <w:rPr>
                <w:sz w:val="20"/>
                <w:szCs w:val="20"/>
              </w:rPr>
              <w:t xml:space="preserve"> Б, дом 101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16 часов 17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 xml:space="preserve">ТОО «КМК </w:t>
            </w:r>
            <w:proofErr w:type="gramStart"/>
            <w:r w:rsidRPr="00B062DB">
              <w:rPr>
                <w:sz w:val="20"/>
                <w:szCs w:val="20"/>
              </w:rPr>
              <w:t xml:space="preserve">Аманат»  </w:t>
            </w:r>
            <w:proofErr w:type="gramEnd"/>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 xml:space="preserve">г.Алматы, ул. </w:t>
            </w:r>
            <w:proofErr w:type="spellStart"/>
            <w:r w:rsidRPr="00B062DB">
              <w:rPr>
                <w:sz w:val="20"/>
                <w:szCs w:val="20"/>
              </w:rPr>
              <w:t>Рыскулбекова</w:t>
            </w:r>
            <w:proofErr w:type="spellEnd"/>
            <w:r w:rsidRPr="00B062DB">
              <w:rPr>
                <w:sz w:val="20"/>
                <w:szCs w:val="20"/>
              </w:rPr>
              <w:t xml:space="preserve"> 39/101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16 часов 48 мин. 09.02.2021 г.</w:t>
            </w:r>
          </w:p>
        </w:tc>
      </w:tr>
      <w:tr w:rsidR="00AD6EC1" w:rsidRPr="00B062DB" w:rsidTr="00FA753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18</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«АИМ плюс»</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 Алматы, ул.Байгазиева, 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ind w:left="-108"/>
              <w:jc w:val="center"/>
              <w:rPr>
                <w:b/>
                <w:bCs/>
                <w:sz w:val="20"/>
                <w:szCs w:val="20"/>
              </w:rPr>
            </w:pPr>
            <w:r w:rsidRPr="00B062DB">
              <w:rPr>
                <w:b/>
                <w:bCs/>
                <w:sz w:val="20"/>
                <w:szCs w:val="20"/>
              </w:rPr>
              <w:t>08 часов 10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19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865406" w:rsidRDefault="00AD6EC1" w:rsidP="00AD6EC1">
            <w:pPr>
              <w:pStyle w:val="a6"/>
              <w:ind w:left="-108"/>
              <w:jc w:val="center"/>
              <w:rPr>
                <w:sz w:val="20"/>
                <w:szCs w:val="20"/>
              </w:rPr>
            </w:pPr>
            <w:r w:rsidRPr="00B062DB">
              <w:rPr>
                <w:sz w:val="20"/>
                <w:szCs w:val="20"/>
              </w:rPr>
              <w:t>ИП «</w:t>
            </w:r>
            <w:proofErr w:type="spellStart"/>
            <w:r w:rsidRPr="00B062DB">
              <w:rPr>
                <w:sz w:val="20"/>
                <w:szCs w:val="20"/>
              </w:rPr>
              <w:t>Оленкович</w:t>
            </w:r>
            <w:proofErr w:type="spellEnd"/>
            <w:r w:rsidRPr="00B062DB">
              <w:rPr>
                <w:sz w:val="20"/>
                <w:szCs w:val="20"/>
              </w:rPr>
              <w:t xml:space="preserve"> В.Е.»</w:t>
            </w:r>
            <w:r w:rsidR="00865406" w:rsidRPr="00865406">
              <w:rPr>
                <w:sz w:val="20"/>
                <w:szCs w:val="20"/>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 Алматы, ул.Зенкова 31/2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08 часов 15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20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w:t>
            </w:r>
            <w:proofErr w:type="spellStart"/>
            <w:r w:rsidRPr="00B062DB">
              <w:rPr>
                <w:sz w:val="20"/>
                <w:szCs w:val="20"/>
              </w:rPr>
              <w:t>Damu-Medical</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 Алматы, мкр. 10, д.32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08 часов 24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21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«Андыз»</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 Талдыкорган, Ескельды би 283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08 часов 30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lastRenderedPageBreak/>
              <w:t>22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«Эверест»</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Промзона 21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09 часов 00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23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«Фармпровайд»</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улица Блока 14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09 часов 00 мин. 10.02.2021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lang w:val="kk-KZ"/>
              </w:rPr>
            </w:pPr>
            <w:r w:rsidRPr="00B062DB">
              <w:rPr>
                <w:sz w:val="20"/>
                <w:szCs w:val="20"/>
                <w:lang w:val="kk-KZ"/>
              </w:rPr>
              <w:t>24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ТОО «MAYA Pharm»</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г.Алматы, улица Блока 14/2</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AD6EC1" w:rsidP="00AD6EC1">
            <w:pPr>
              <w:ind w:left="-108"/>
              <w:jc w:val="center"/>
              <w:rPr>
                <w:sz w:val="20"/>
                <w:szCs w:val="20"/>
              </w:rPr>
            </w:pPr>
            <w:r w:rsidRPr="00B062DB">
              <w:rPr>
                <w:b/>
                <w:bCs/>
                <w:sz w:val="20"/>
                <w:szCs w:val="20"/>
              </w:rPr>
              <w:t>09 часов 00 мин. 10.02.2021 г.</w:t>
            </w:r>
          </w:p>
        </w:tc>
      </w:tr>
    </w:tbl>
    <w:p w:rsidR="00282CB6" w:rsidRPr="00B062DB" w:rsidRDefault="00282CB6" w:rsidP="00282CB6">
      <w:pPr>
        <w:pStyle w:val="a"/>
        <w:numPr>
          <w:ilvl w:val="0"/>
          <w:numId w:val="0"/>
        </w:numPr>
        <w:tabs>
          <w:tab w:val="left" w:pos="567"/>
          <w:tab w:val="left" w:pos="709"/>
          <w:tab w:val="left" w:pos="993"/>
        </w:tabs>
        <w:ind w:left="142" w:right="-143"/>
        <w:rPr>
          <w:sz w:val="22"/>
          <w:szCs w:val="22"/>
        </w:rPr>
      </w:pPr>
    </w:p>
    <w:p w:rsidR="006846E3" w:rsidRPr="00B062DB" w:rsidRDefault="006846E3" w:rsidP="00282CB6">
      <w:pPr>
        <w:pStyle w:val="a"/>
        <w:numPr>
          <w:ilvl w:val="0"/>
          <w:numId w:val="0"/>
        </w:numPr>
        <w:tabs>
          <w:tab w:val="left" w:pos="567"/>
          <w:tab w:val="left" w:pos="709"/>
          <w:tab w:val="left" w:pos="993"/>
        </w:tabs>
        <w:ind w:left="142" w:right="-143"/>
        <w:rPr>
          <w:sz w:val="22"/>
          <w:szCs w:val="22"/>
        </w:rPr>
      </w:pPr>
      <w:r w:rsidRPr="00B062DB">
        <w:rPr>
          <w:sz w:val="22"/>
          <w:szCs w:val="22"/>
        </w:rPr>
        <w:t>4. Квалификационные данные потенциальных поставщиков, представивших тендерные заявки:</w:t>
      </w:r>
    </w:p>
    <w:p w:rsidR="0023510B" w:rsidRPr="00B062DB" w:rsidRDefault="0023510B" w:rsidP="00282CB6">
      <w:pPr>
        <w:pStyle w:val="a"/>
        <w:numPr>
          <w:ilvl w:val="0"/>
          <w:numId w:val="0"/>
        </w:numPr>
        <w:tabs>
          <w:tab w:val="left" w:pos="567"/>
          <w:tab w:val="left" w:pos="709"/>
          <w:tab w:val="left" w:pos="993"/>
        </w:tabs>
        <w:ind w:left="142" w:right="-143"/>
        <w:rPr>
          <w:sz w:val="22"/>
          <w:szCs w:val="22"/>
        </w:rPr>
      </w:pPr>
    </w:p>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2F7D9E" w:rsidRPr="00B062DB" w:rsidTr="001776D8">
        <w:trPr>
          <w:trHeight w:val="6092"/>
        </w:trPr>
        <w:tc>
          <w:tcPr>
            <w:tcW w:w="714" w:type="dxa"/>
          </w:tcPr>
          <w:p w:rsidR="002F7D9E" w:rsidRPr="00B062DB" w:rsidRDefault="002F7D9E" w:rsidP="00FA7537">
            <w:pPr>
              <w:ind w:right="-143"/>
              <w:jc w:val="center"/>
              <w:rPr>
                <w:b/>
                <w:sz w:val="20"/>
                <w:szCs w:val="20"/>
              </w:rPr>
            </w:pPr>
            <w:r w:rsidRPr="00B062DB">
              <w:rPr>
                <w:bCs/>
                <w:sz w:val="20"/>
                <w:szCs w:val="20"/>
              </w:rPr>
              <w:lastRenderedPageBreak/>
              <w:t>№</w:t>
            </w:r>
          </w:p>
          <w:p w:rsidR="002F7D9E" w:rsidRPr="00B062DB" w:rsidRDefault="002F7D9E" w:rsidP="00FA7537">
            <w:pPr>
              <w:ind w:right="-143"/>
              <w:jc w:val="center"/>
              <w:rPr>
                <w:b/>
                <w:sz w:val="20"/>
                <w:szCs w:val="20"/>
              </w:rPr>
            </w:pPr>
            <w:r w:rsidRPr="00B062DB">
              <w:rPr>
                <w:b/>
                <w:bCs/>
                <w:sz w:val="20"/>
                <w:szCs w:val="20"/>
              </w:rPr>
              <w:t>п/п</w:t>
            </w:r>
          </w:p>
        </w:tc>
        <w:tc>
          <w:tcPr>
            <w:tcW w:w="3119" w:type="dxa"/>
          </w:tcPr>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ind w:right="-143"/>
              <w:rPr>
                <w:sz w:val="20"/>
                <w:szCs w:val="20"/>
              </w:rPr>
            </w:pPr>
            <w:r w:rsidRPr="00B062DB">
              <w:rPr>
                <w:sz w:val="20"/>
                <w:szCs w:val="20"/>
              </w:rPr>
              <w:t>Наименование</w:t>
            </w:r>
          </w:p>
          <w:p w:rsidR="002F7D9E" w:rsidRPr="00B062DB" w:rsidRDefault="002F7D9E" w:rsidP="006846E3">
            <w:pPr>
              <w:ind w:right="-143"/>
              <w:rPr>
                <w:sz w:val="20"/>
                <w:szCs w:val="20"/>
              </w:rPr>
            </w:pPr>
            <w:r w:rsidRPr="00B062DB">
              <w:rPr>
                <w:sz w:val="20"/>
                <w:szCs w:val="20"/>
              </w:rPr>
              <w:t>потенциального</w:t>
            </w:r>
          </w:p>
          <w:p w:rsidR="002F7D9E" w:rsidRPr="00B062DB" w:rsidRDefault="002F7D9E" w:rsidP="006846E3">
            <w:pPr>
              <w:ind w:right="-143"/>
              <w:rPr>
                <w:sz w:val="20"/>
                <w:szCs w:val="20"/>
              </w:rPr>
            </w:pPr>
            <w:r w:rsidRPr="00B062DB">
              <w:rPr>
                <w:sz w:val="20"/>
                <w:szCs w:val="20"/>
              </w:rPr>
              <w:t>поставщика</w:t>
            </w:r>
          </w:p>
        </w:tc>
        <w:tc>
          <w:tcPr>
            <w:tcW w:w="425" w:type="dxa"/>
            <w:textDirection w:val="btLr"/>
            <w:vAlign w:val="center"/>
          </w:tcPr>
          <w:p w:rsidR="002F7D9E" w:rsidRPr="00B062DB" w:rsidRDefault="002F7D9E" w:rsidP="006846E3">
            <w:pPr>
              <w:ind w:right="-143"/>
              <w:rPr>
                <w:sz w:val="20"/>
                <w:szCs w:val="20"/>
              </w:rPr>
            </w:pPr>
            <w:r w:rsidRPr="00B062DB">
              <w:rPr>
                <w:sz w:val="20"/>
                <w:szCs w:val="20"/>
              </w:rPr>
              <w:t>Тендерная заявка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Копия свидетельства о государственной регистрации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Копия Устава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 xml:space="preserve">Копия </w:t>
            </w:r>
            <w:proofErr w:type="gramStart"/>
            <w:r w:rsidRPr="00B062DB">
              <w:rPr>
                <w:sz w:val="20"/>
                <w:szCs w:val="20"/>
              </w:rPr>
              <w:t>документа</w:t>
            </w:r>
            <w:proofErr w:type="gramEnd"/>
            <w:r w:rsidRPr="00B062DB">
              <w:rPr>
                <w:sz w:val="20"/>
                <w:szCs w:val="20"/>
              </w:rPr>
              <w:t xml:space="preserve"> предоставляющего право на осуществление предпринимательской деятельности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Сведения об отсутствии (наличии) налоговой задолженности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Подписанный оригинал справки с банка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Сведения о квалификации по форме</w:t>
            </w:r>
          </w:p>
        </w:tc>
        <w:tc>
          <w:tcPr>
            <w:tcW w:w="567" w:type="dxa"/>
            <w:textDirection w:val="btLr"/>
            <w:vAlign w:val="center"/>
          </w:tcPr>
          <w:p w:rsidR="002F7D9E" w:rsidRPr="00B062DB" w:rsidRDefault="002F7D9E" w:rsidP="006846E3">
            <w:pPr>
              <w:ind w:right="-143"/>
              <w:rPr>
                <w:sz w:val="20"/>
                <w:szCs w:val="20"/>
              </w:rPr>
            </w:pPr>
            <w:r w:rsidRPr="00B062DB">
              <w:rPr>
                <w:sz w:val="20"/>
                <w:szCs w:val="20"/>
              </w:rPr>
              <w:t xml:space="preserve">Копия сертификата о соответствии </w:t>
            </w:r>
            <w:proofErr w:type="gramStart"/>
            <w:r w:rsidRPr="00B062DB">
              <w:rPr>
                <w:sz w:val="20"/>
                <w:szCs w:val="20"/>
              </w:rPr>
              <w:t>объекта  требованиям</w:t>
            </w:r>
            <w:proofErr w:type="gramEnd"/>
            <w:r w:rsidRPr="00B062DB">
              <w:rPr>
                <w:sz w:val="20"/>
                <w:szCs w:val="20"/>
              </w:rPr>
              <w:t xml:space="preserve">  </w:t>
            </w:r>
          </w:p>
          <w:p w:rsidR="002F7D9E" w:rsidRPr="00B062DB" w:rsidRDefault="002F7D9E" w:rsidP="006846E3">
            <w:pPr>
              <w:ind w:right="-143"/>
              <w:rPr>
                <w:sz w:val="20"/>
                <w:szCs w:val="20"/>
              </w:rPr>
            </w:pPr>
            <w:r w:rsidRPr="00B062DB">
              <w:rPr>
                <w:sz w:val="20"/>
                <w:szCs w:val="20"/>
                <w:lang w:val="en-US"/>
              </w:rPr>
              <w:t>GMP</w:t>
            </w:r>
            <w:r w:rsidRPr="00B062DB">
              <w:rPr>
                <w:sz w:val="20"/>
                <w:szCs w:val="20"/>
              </w:rPr>
              <w:t>,</w:t>
            </w:r>
            <w:r w:rsidRPr="00B062DB">
              <w:rPr>
                <w:sz w:val="20"/>
                <w:szCs w:val="20"/>
                <w:lang w:val="en-US"/>
              </w:rPr>
              <w:t>GDP</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Таблицу цен по форме</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rsidR="002F7D9E" w:rsidRPr="00B062DB" w:rsidRDefault="002F7D9E" w:rsidP="006846E3">
            <w:pPr>
              <w:ind w:right="-143"/>
              <w:rPr>
                <w:sz w:val="20"/>
                <w:szCs w:val="20"/>
              </w:rPr>
            </w:pPr>
            <w:r w:rsidRPr="00B062DB">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rsidR="002F7D9E" w:rsidRPr="00B062DB" w:rsidRDefault="002F7D9E" w:rsidP="006846E3">
            <w:pPr>
              <w:ind w:right="-143"/>
              <w:rPr>
                <w:sz w:val="20"/>
                <w:szCs w:val="20"/>
                <w:highlight w:val="yellow"/>
              </w:rPr>
            </w:pPr>
            <w:r w:rsidRPr="00B062DB">
              <w:rPr>
                <w:sz w:val="20"/>
                <w:szCs w:val="20"/>
              </w:rPr>
              <w:t>Техническая часть</w:t>
            </w:r>
          </w:p>
        </w:tc>
        <w:tc>
          <w:tcPr>
            <w:tcW w:w="708" w:type="dxa"/>
            <w:textDirection w:val="btLr"/>
            <w:vAlign w:val="center"/>
          </w:tcPr>
          <w:p w:rsidR="002F7D9E" w:rsidRPr="00B062DB" w:rsidRDefault="002F7D9E" w:rsidP="006846E3">
            <w:pPr>
              <w:ind w:right="-143"/>
              <w:rPr>
                <w:sz w:val="20"/>
                <w:szCs w:val="20"/>
              </w:rPr>
            </w:pPr>
            <w:r w:rsidRPr="00B062DB">
              <w:rPr>
                <w:sz w:val="20"/>
                <w:szCs w:val="20"/>
              </w:rPr>
              <w:t xml:space="preserve">Документы, подтверждающие соответствие предлагаемых товаров   и фарм. услуг, </w:t>
            </w:r>
            <w:proofErr w:type="spellStart"/>
            <w:r w:rsidRPr="00B062DB">
              <w:rPr>
                <w:sz w:val="20"/>
                <w:szCs w:val="20"/>
              </w:rPr>
              <w:t>регис.удос</w:t>
            </w:r>
            <w:proofErr w:type="spellEnd"/>
            <w:proofErr w:type="gramStart"/>
            <w:r w:rsidRPr="00B062DB">
              <w:rPr>
                <w:sz w:val="20"/>
                <w:szCs w:val="20"/>
              </w:rPr>
              <w:t>.</w:t>
            </w:r>
            <w:proofErr w:type="gramEnd"/>
            <w:r w:rsidRPr="00B062DB">
              <w:rPr>
                <w:sz w:val="20"/>
                <w:szCs w:val="20"/>
              </w:rPr>
              <w:t xml:space="preserve"> и пр.</w:t>
            </w:r>
          </w:p>
        </w:tc>
        <w:tc>
          <w:tcPr>
            <w:tcW w:w="709" w:type="dxa"/>
            <w:textDirection w:val="btLr"/>
            <w:vAlign w:val="center"/>
          </w:tcPr>
          <w:p w:rsidR="002F7D9E" w:rsidRPr="00B062DB" w:rsidRDefault="002F7D9E" w:rsidP="006846E3">
            <w:pPr>
              <w:ind w:right="-143"/>
              <w:rPr>
                <w:sz w:val="20"/>
                <w:szCs w:val="20"/>
              </w:rPr>
            </w:pPr>
            <w:r w:rsidRPr="00B062DB">
              <w:rPr>
                <w:sz w:val="20"/>
                <w:szCs w:val="20"/>
              </w:rPr>
              <w:t>Местное содержание</w:t>
            </w:r>
          </w:p>
        </w:tc>
        <w:tc>
          <w:tcPr>
            <w:tcW w:w="709" w:type="dxa"/>
            <w:textDirection w:val="btLr"/>
            <w:vAlign w:val="center"/>
          </w:tcPr>
          <w:p w:rsidR="002F7D9E" w:rsidRPr="00B062DB" w:rsidRDefault="002F7D9E" w:rsidP="006846E3">
            <w:pPr>
              <w:ind w:right="-143"/>
              <w:rPr>
                <w:sz w:val="20"/>
                <w:szCs w:val="20"/>
              </w:rPr>
            </w:pPr>
            <w:r w:rsidRPr="00B062DB">
              <w:rPr>
                <w:color w:val="000000"/>
                <w:sz w:val="20"/>
                <w:szCs w:val="20"/>
              </w:rPr>
              <w:t xml:space="preserve">письмо об отсутствии </w:t>
            </w:r>
            <w:proofErr w:type="spellStart"/>
            <w:r w:rsidRPr="00B062DB">
              <w:rPr>
                <w:color w:val="000000"/>
                <w:sz w:val="20"/>
                <w:szCs w:val="20"/>
              </w:rPr>
              <w:t>аффилированности</w:t>
            </w:r>
            <w:proofErr w:type="spellEnd"/>
            <w:r w:rsidRPr="00B062DB">
              <w:rPr>
                <w:color w:val="000000"/>
                <w:sz w:val="20"/>
                <w:szCs w:val="20"/>
              </w:rPr>
              <w:t xml:space="preserve"> в соответствии с пунктом 9 настоящих Правил;</w:t>
            </w:r>
          </w:p>
        </w:tc>
        <w:tc>
          <w:tcPr>
            <w:tcW w:w="850" w:type="dxa"/>
            <w:textDirection w:val="btLr"/>
            <w:vAlign w:val="center"/>
          </w:tcPr>
          <w:p w:rsidR="002F7D9E" w:rsidRPr="00B062DB" w:rsidRDefault="002F7D9E" w:rsidP="006846E3">
            <w:pPr>
              <w:ind w:right="-143"/>
              <w:rPr>
                <w:sz w:val="20"/>
                <w:szCs w:val="20"/>
              </w:rPr>
            </w:pPr>
            <w:r w:rsidRPr="00B062DB">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7D9E" w:rsidRPr="00B062DB" w:rsidRDefault="002F7D9E" w:rsidP="006846E3">
            <w:pPr>
              <w:ind w:right="-143"/>
              <w:rPr>
                <w:sz w:val="20"/>
                <w:szCs w:val="20"/>
              </w:rPr>
            </w:pPr>
          </w:p>
        </w:tc>
        <w:tc>
          <w:tcPr>
            <w:tcW w:w="709" w:type="dxa"/>
            <w:textDirection w:val="btLr"/>
            <w:vAlign w:val="center"/>
          </w:tcPr>
          <w:p w:rsidR="002F7D9E" w:rsidRPr="00B062DB" w:rsidRDefault="002F7D9E" w:rsidP="006846E3">
            <w:pPr>
              <w:ind w:right="-143"/>
              <w:rPr>
                <w:sz w:val="20"/>
                <w:szCs w:val="20"/>
              </w:rPr>
            </w:pPr>
            <w:r w:rsidRPr="00B062DB">
              <w:rPr>
                <w:sz w:val="20"/>
                <w:szCs w:val="20"/>
              </w:rPr>
              <w:t>Допуск</w:t>
            </w:r>
          </w:p>
        </w:tc>
      </w:tr>
      <w:tr w:rsidR="00910542" w:rsidRPr="00B062DB" w:rsidTr="001776D8">
        <w:trPr>
          <w:trHeight w:val="419"/>
        </w:trPr>
        <w:tc>
          <w:tcPr>
            <w:tcW w:w="714" w:type="dxa"/>
            <w:vAlign w:val="center"/>
          </w:tcPr>
          <w:p w:rsidR="00910542" w:rsidRPr="00B062DB" w:rsidRDefault="00910542" w:rsidP="00910542">
            <w:pPr>
              <w:pStyle w:val="a6"/>
              <w:ind w:left="-108"/>
              <w:jc w:val="center"/>
              <w:rPr>
                <w:rStyle w:val="ab"/>
                <w:sz w:val="20"/>
                <w:szCs w:val="20"/>
              </w:rPr>
            </w:pPr>
            <w:r w:rsidRPr="00B062DB">
              <w:rPr>
                <w:sz w:val="20"/>
                <w:szCs w:val="20"/>
              </w:rPr>
              <w:t>1</w:t>
            </w:r>
          </w:p>
        </w:tc>
        <w:tc>
          <w:tcPr>
            <w:tcW w:w="3119" w:type="dxa"/>
            <w:vAlign w:val="center"/>
          </w:tcPr>
          <w:p w:rsidR="00910542" w:rsidRPr="00B062DB" w:rsidRDefault="00910542" w:rsidP="00910542">
            <w:pPr>
              <w:pStyle w:val="a6"/>
              <w:tabs>
                <w:tab w:val="left" w:pos="2442"/>
              </w:tabs>
              <w:rPr>
                <w:sz w:val="20"/>
                <w:szCs w:val="20"/>
                <w:lang w:val="kk-KZ"/>
              </w:rPr>
            </w:pPr>
            <w:r w:rsidRPr="00B062DB">
              <w:rPr>
                <w:sz w:val="20"/>
                <w:szCs w:val="20"/>
              </w:rPr>
              <w:t>ТОО «</w:t>
            </w:r>
            <w:proofErr w:type="spellStart"/>
            <w:r w:rsidR="002757F0" w:rsidRPr="00B062DB">
              <w:rPr>
                <w:sz w:val="20"/>
                <w:szCs w:val="20"/>
                <w:lang w:val="en-US"/>
              </w:rPr>
              <w:t>Galamat</w:t>
            </w:r>
            <w:proofErr w:type="spellEnd"/>
            <w:r w:rsidR="002757F0" w:rsidRPr="00B062DB">
              <w:rPr>
                <w:sz w:val="20"/>
                <w:szCs w:val="20"/>
                <w:lang w:val="en-US"/>
              </w:rPr>
              <w:t xml:space="preserve"> Integra</w:t>
            </w:r>
            <w:r w:rsidRPr="00B062DB">
              <w:rPr>
                <w:sz w:val="20"/>
                <w:szCs w:val="20"/>
                <w:lang w:val="kk-KZ"/>
              </w:rPr>
              <w:t>»</w:t>
            </w:r>
          </w:p>
        </w:tc>
        <w:tc>
          <w:tcPr>
            <w:tcW w:w="425"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910542" w:rsidRPr="00B062DB" w:rsidRDefault="00910542" w:rsidP="00910542">
            <w:pPr>
              <w:jc w:val="center"/>
              <w:rPr>
                <w:sz w:val="20"/>
                <w:szCs w:val="20"/>
                <w:lang w:val="en-US"/>
              </w:rPr>
            </w:pPr>
            <w:r w:rsidRPr="00B062DB">
              <w:rPr>
                <w:sz w:val="20"/>
                <w:szCs w:val="20"/>
                <w:lang w:val="en-US"/>
              </w:rPr>
              <w:t>+</w:t>
            </w:r>
          </w:p>
        </w:tc>
        <w:tc>
          <w:tcPr>
            <w:tcW w:w="708" w:type="dxa"/>
            <w:vAlign w:val="center"/>
          </w:tcPr>
          <w:p w:rsidR="00910542" w:rsidRPr="00B062DB" w:rsidRDefault="00910542" w:rsidP="00910542">
            <w:pPr>
              <w:jc w:val="center"/>
              <w:rPr>
                <w:sz w:val="20"/>
                <w:szCs w:val="20"/>
                <w:lang w:val="en-US"/>
              </w:rPr>
            </w:pPr>
            <w:r w:rsidRPr="00B062DB">
              <w:rPr>
                <w:sz w:val="20"/>
                <w:szCs w:val="20"/>
                <w:lang w:val="en-US"/>
              </w:rPr>
              <w:t>+</w:t>
            </w:r>
          </w:p>
        </w:tc>
        <w:tc>
          <w:tcPr>
            <w:tcW w:w="709" w:type="dxa"/>
            <w:vAlign w:val="center"/>
          </w:tcPr>
          <w:p w:rsidR="00910542" w:rsidRPr="00B062DB" w:rsidRDefault="00910542" w:rsidP="00910542">
            <w:pPr>
              <w:jc w:val="center"/>
              <w:rPr>
                <w:sz w:val="20"/>
                <w:szCs w:val="20"/>
              </w:rPr>
            </w:pPr>
          </w:p>
        </w:tc>
        <w:tc>
          <w:tcPr>
            <w:tcW w:w="709" w:type="dxa"/>
            <w:vAlign w:val="center"/>
          </w:tcPr>
          <w:p w:rsidR="00910542" w:rsidRPr="00B062DB" w:rsidRDefault="00910542" w:rsidP="00910542">
            <w:pPr>
              <w:jc w:val="center"/>
              <w:rPr>
                <w:sz w:val="20"/>
                <w:szCs w:val="20"/>
              </w:rPr>
            </w:pPr>
            <w:r w:rsidRPr="00B062DB">
              <w:rPr>
                <w:sz w:val="20"/>
                <w:szCs w:val="20"/>
              </w:rPr>
              <w:t>+</w:t>
            </w:r>
          </w:p>
        </w:tc>
        <w:tc>
          <w:tcPr>
            <w:tcW w:w="850"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lang w:val="kk-KZ"/>
              </w:rPr>
            </w:pPr>
            <w:r w:rsidRPr="00B062DB">
              <w:rPr>
                <w:sz w:val="20"/>
                <w:szCs w:val="20"/>
                <w:lang w:val="en-US"/>
              </w:rPr>
              <w:t>+</w:t>
            </w:r>
          </w:p>
        </w:tc>
      </w:tr>
      <w:tr w:rsidR="00910542" w:rsidRPr="00B062DB" w:rsidTr="001776D8">
        <w:trPr>
          <w:trHeight w:val="419"/>
        </w:trPr>
        <w:tc>
          <w:tcPr>
            <w:tcW w:w="714" w:type="dxa"/>
            <w:vAlign w:val="center"/>
          </w:tcPr>
          <w:p w:rsidR="00910542" w:rsidRPr="00B062DB" w:rsidRDefault="00910542" w:rsidP="00910542">
            <w:pPr>
              <w:pStyle w:val="a6"/>
              <w:ind w:left="-108"/>
              <w:jc w:val="center"/>
              <w:rPr>
                <w:sz w:val="20"/>
                <w:szCs w:val="20"/>
              </w:rPr>
            </w:pPr>
            <w:r w:rsidRPr="00B062DB">
              <w:rPr>
                <w:sz w:val="20"/>
                <w:szCs w:val="20"/>
              </w:rPr>
              <w:t>2</w:t>
            </w:r>
          </w:p>
        </w:tc>
        <w:tc>
          <w:tcPr>
            <w:tcW w:w="3119" w:type="dxa"/>
            <w:vAlign w:val="center"/>
          </w:tcPr>
          <w:p w:rsidR="00910542" w:rsidRPr="00B062DB" w:rsidRDefault="00910542" w:rsidP="002757F0">
            <w:pPr>
              <w:pStyle w:val="a6"/>
              <w:tabs>
                <w:tab w:val="left" w:pos="2442"/>
              </w:tabs>
              <w:rPr>
                <w:sz w:val="20"/>
                <w:szCs w:val="20"/>
              </w:rPr>
            </w:pPr>
            <w:r w:rsidRPr="00B062DB">
              <w:rPr>
                <w:sz w:val="20"/>
                <w:szCs w:val="20"/>
              </w:rPr>
              <w:t>ТОО «</w:t>
            </w:r>
            <w:r w:rsidR="002757F0" w:rsidRPr="00B062DB">
              <w:rPr>
                <w:sz w:val="20"/>
                <w:szCs w:val="20"/>
              </w:rPr>
              <w:t>Аксель и А</w:t>
            </w:r>
            <w:r w:rsidRPr="00B062DB">
              <w:rPr>
                <w:sz w:val="20"/>
                <w:szCs w:val="20"/>
              </w:rPr>
              <w:t xml:space="preserve">» </w:t>
            </w:r>
          </w:p>
        </w:tc>
        <w:tc>
          <w:tcPr>
            <w:tcW w:w="425"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2757F0"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rPr>
            </w:pPr>
          </w:p>
        </w:tc>
        <w:tc>
          <w:tcPr>
            <w:tcW w:w="567" w:type="dxa"/>
            <w:tcMar>
              <w:top w:w="0" w:type="dxa"/>
              <w:left w:w="108" w:type="dxa"/>
              <w:bottom w:w="0" w:type="dxa"/>
              <w:right w:w="108" w:type="dxa"/>
            </w:tcMar>
            <w:vAlign w:val="center"/>
          </w:tcPr>
          <w:p w:rsidR="00910542" w:rsidRPr="00B062DB" w:rsidRDefault="00910542" w:rsidP="00910542">
            <w:pPr>
              <w:jc w:val="center"/>
              <w:rPr>
                <w:sz w:val="20"/>
                <w:szCs w:val="20"/>
                <w:lang w:val="en-US"/>
              </w:rPr>
            </w:pPr>
            <w:r w:rsidRPr="00B062DB">
              <w:rPr>
                <w:sz w:val="20"/>
                <w:szCs w:val="20"/>
                <w:lang w:val="en-US"/>
              </w:rPr>
              <w:t>+</w:t>
            </w:r>
          </w:p>
        </w:tc>
        <w:tc>
          <w:tcPr>
            <w:tcW w:w="708" w:type="dxa"/>
            <w:vAlign w:val="center"/>
          </w:tcPr>
          <w:p w:rsidR="00910542" w:rsidRPr="00B062DB" w:rsidRDefault="00910542" w:rsidP="00910542">
            <w:pPr>
              <w:jc w:val="center"/>
              <w:rPr>
                <w:sz w:val="20"/>
                <w:szCs w:val="20"/>
                <w:lang w:val="en-US"/>
              </w:rPr>
            </w:pPr>
            <w:r w:rsidRPr="00B062DB">
              <w:rPr>
                <w:sz w:val="20"/>
                <w:szCs w:val="20"/>
                <w:lang w:val="en-US"/>
              </w:rPr>
              <w:t>+</w:t>
            </w:r>
          </w:p>
        </w:tc>
        <w:tc>
          <w:tcPr>
            <w:tcW w:w="709" w:type="dxa"/>
            <w:vAlign w:val="center"/>
          </w:tcPr>
          <w:p w:rsidR="00910542" w:rsidRPr="00B062DB" w:rsidRDefault="00910542" w:rsidP="00910542">
            <w:pPr>
              <w:jc w:val="center"/>
              <w:rPr>
                <w:sz w:val="20"/>
                <w:szCs w:val="20"/>
              </w:rPr>
            </w:pPr>
          </w:p>
        </w:tc>
        <w:tc>
          <w:tcPr>
            <w:tcW w:w="709" w:type="dxa"/>
            <w:vAlign w:val="center"/>
          </w:tcPr>
          <w:p w:rsidR="00910542" w:rsidRPr="00B062DB" w:rsidRDefault="00910542" w:rsidP="00910542">
            <w:pPr>
              <w:jc w:val="center"/>
              <w:rPr>
                <w:sz w:val="20"/>
                <w:szCs w:val="20"/>
              </w:rPr>
            </w:pPr>
            <w:r w:rsidRPr="00B062DB">
              <w:rPr>
                <w:sz w:val="20"/>
                <w:szCs w:val="20"/>
              </w:rPr>
              <w:t>+</w:t>
            </w:r>
          </w:p>
        </w:tc>
        <w:tc>
          <w:tcPr>
            <w:tcW w:w="850"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lang w:val="kk-KZ"/>
              </w:rPr>
            </w:pPr>
            <w:r w:rsidRPr="00B062DB">
              <w:rPr>
                <w:sz w:val="20"/>
                <w:szCs w:val="20"/>
                <w:lang w:val="en-US"/>
              </w:rPr>
              <w:t>+</w:t>
            </w:r>
          </w:p>
        </w:tc>
      </w:tr>
      <w:tr w:rsidR="00910542" w:rsidRPr="00B062DB" w:rsidTr="001776D8">
        <w:trPr>
          <w:trHeight w:val="419"/>
        </w:trPr>
        <w:tc>
          <w:tcPr>
            <w:tcW w:w="714" w:type="dxa"/>
            <w:vAlign w:val="center"/>
          </w:tcPr>
          <w:p w:rsidR="00910542" w:rsidRPr="00B062DB" w:rsidRDefault="00910542" w:rsidP="00910542">
            <w:pPr>
              <w:pStyle w:val="a6"/>
              <w:ind w:left="-108"/>
              <w:jc w:val="center"/>
              <w:rPr>
                <w:sz w:val="20"/>
                <w:szCs w:val="20"/>
              </w:rPr>
            </w:pPr>
            <w:r w:rsidRPr="00B062DB">
              <w:rPr>
                <w:sz w:val="20"/>
                <w:szCs w:val="20"/>
              </w:rPr>
              <w:t>3</w:t>
            </w:r>
          </w:p>
        </w:tc>
        <w:tc>
          <w:tcPr>
            <w:tcW w:w="3119" w:type="dxa"/>
            <w:vAlign w:val="center"/>
          </w:tcPr>
          <w:p w:rsidR="00910542" w:rsidRPr="00B062DB" w:rsidRDefault="00894500" w:rsidP="00910542">
            <w:pPr>
              <w:pStyle w:val="a8"/>
              <w:rPr>
                <w:sz w:val="20"/>
                <w:szCs w:val="20"/>
              </w:rPr>
            </w:pPr>
            <w:r w:rsidRPr="00B062DB">
              <w:rPr>
                <w:sz w:val="20"/>
                <w:szCs w:val="20"/>
              </w:rPr>
              <w:t>ТОО «</w:t>
            </w:r>
            <w:proofErr w:type="spellStart"/>
            <w:r w:rsidRPr="00B062DB">
              <w:rPr>
                <w:sz w:val="20"/>
                <w:szCs w:val="20"/>
              </w:rPr>
              <w:t>ЕврАзЭС</w:t>
            </w:r>
            <w:proofErr w:type="spellEnd"/>
            <w:r w:rsidRPr="00B062DB">
              <w:rPr>
                <w:sz w:val="20"/>
                <w:szCs w:val="20"/>
              </w:rPr>
              <w:t xml:space="preserve"> Холдинг»</w:t>
            </w:r>
          </w:p>
        </w:tc>
        <w:tc>
          <w:tcPr>
            <w:tcW w:w="425"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567"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rPr>
            </w:pPr>
          </w:p>
        </w:tc>
        <w:tc>
          <w:tcPr>
            <w:tcW w:w="567" w:type="dxa"/>
            <w:tcMar>
              <w:top w:w="0" w:type="dxa"/>
              <w:left w:w="108" w:type="dxa"/>
              <w:bottom w:w="0" w:type="dxa"/>
              <w:right w:w="108" w:type="dxa"/>
            </w:tcMar>
            <w:vAlign w:val="center"/>
          </w:tcPr>
          <w:p w:rsidR="00910542" w:rsidRPr="00B062DB" w:rsidRDefault="00910542" w:rsidP="00910542">
            <w:pPr>
              <w:jc w:val="center"/>
              <w:rPr>
                <w:sz w:val="20"/>
                <w:szCs w:val="20"/>
                <w:lang w:val="en-US"/>
              </w:rPr>
            </w:pPr>
            <w:r w:rsidRPr="00B062DB">
              <w:rPr>
                <w:sz w:val="20"/>
                <w:szCs w:val="20"/>
                <w:lang w:val="en-US"/>
              </w:rPr>
              <w:t>+</w:t>
            </w:r>
          </w:p>
        </w:tc>
        <w:tc>
          <w:tcPr>
            <w:tcW w:w="708" w:type="dxa"/>
            <w:vAlign w:val="center"/>
          </w:tcPr>
          <w:p w:rsidR="00910542" w:rsidRPr="00B062DB" w:rsidRDefault="00910542" w:rsidP="00910542">
            <w:pPr>
              <w:jc w:val="center"/>
              <w:rPr>
                <w:sz w:val="20"/>
                <w:szCs w:val="20"/>
                <w:lang w:val="en-US"/>
              </w:rPr>
            </w:pPr>
            <w:r w:rsidRPr="00B062DB">
              <w:rPr>
                <w:sz w:val="20"/>
                <w:szCs w:val="20"/>
                <w:lang w:val="en-US"/>
              </w:rPr>
              <w:t>+</w:t>
            </w:r>
          </w:p>
        </w:tc>
        <w:tc>
          <w:tcPr>
            <w:tcW w:w="709" w:type="dxa"/>
            <w:vAlign w:val="center"/>
          </w:tcPr>
          <w:p w:rsidR="00910542" w:rsidRPr="00B062DB" w:rsidRDefault="00910542" w:rsidP="00910542">
            <w:pPr>
              <w:jc w:val="center"/>
              <w:rPr>
                <w:sz w:val="20"/>
                <w:szCs w:val="20"/>
              </w:rPr>
            </w:pPr>
          </w:p>
        </w:tc>
        <w:tc>
          <w:tcPr>
            <w:tcW w:w="709" w:type="dxa"/>
            <w:vAlign w:val="center"/>
          </w:tcPr>
          <w:p w:rsidR="00910542" w:rsidRPr="00B062DB" w:rsidRDefault="00910542" w:rsidP="00910542">
            <w:pPr>
              <w:jc w:val="center"/>
              <w:rPr>
                <w:sz w:val="20"/>
                <w:szCs w:val="20"/>
              </w:rPr>
            </w:pPr>
            <w:r w:rsidRPr="00B062DB">
              <w:rPr>
                <w:sz w:val="20"/>
                <w:szCs w:val="20"/>
              </w:rPr>
              <w:t>+</w:t>
            </w:r>
          </w:p>
        </w:tc>
        <w:tc>
          <w:tcPr>
            <w:tcW w:w="850" w:type="dxa"/>
            <w:vAlign w:val="center"/>
          </w:tcPr>
          <w:p w:rsidR="00910542" w:rsidRPr="00B062DB" w:rsidRDefault="00910542" w:rsidP="00910542">
            <w:pPr>
              <w:jc w:val="center"/>
              <w:rPr>
                <w:sz w:val="20"/>
                <w:szCs w:val="20"/>
              </w:rPr>
            </w:pPr>
            <w:r w:rsidRPr="00B062DB">
              <w:rPr>
                <w:sz w:val="20"/>
                <w:szCs w:val="20"/>
              </w:rPr>
              <w:t>+</w:t>
            </w:r>
          </w:p>
        </w:tc>
        <w:tc>
          <w:tcPr>
            <w:tcW w:w="709" w:type="dxa"/>
            <w:vAlign w:val="center"/>
          </w:tcPr>
          <w:p w:rsidR="00910542" w:rsidRPr="00B062DB" w:rsidRDefault="00910542" w:rsidP="00910542">
            <w:pPr>
              <w:jc w:val="center"/>
              <w:rPr>
                <w:sz w:val="20"/>
                <w:szCs w:val="20"/>
                <w:lang w:val="kk-KZ"/>
              </w:rPr>
            </w:pPr>
            <w:r w:rsidRPr="00B062DB">
              <w:rPr>
                <w:sz w:val="20"/>
                <w:szCs w:val="20"/>
                <w:lang w:val="en-US"/>
              </w:rPr>
              <w:t>+</w:t>
            </w:r>
          </w:p>
        </w:tc>
      </w:tr>
      <w:tr w:rsidR="00FE1EB0" w:rsidRPr="00B062DB" w:rsidTr="001776D8">
        <w:trPr>
          <w:trHeight w:val="419"/>
        </w:trPr>
        <w:tc>
          <w:tcPr>
            <w:tcW w:w="714" w:type="dxa"/>
            <w:vAlign w:val="center"/>
          </w:tcPr>
          <w:p w:rsidR="00FE1EB0" w:rsidRPr="00B062DB" w:rsidRDefault="00FE1EB0" w:rsidP="00FE1EB0">
            <w:pPr>
              <w:pStyle w:val="a6"/>
              <w:ind w:left="-108"/>
              <w:jc w:val="center"/>
              <w:rPr>
                <w:sz w:val="20"/>
                <w:szCs w:val="20"/>
              </w:rPr>
            </w:pPr>
            <w:r w:rsidRPr="00B062DB">
              <w:rPr>
                <w:sz w:val="20"/>
                <w:szCs w:val="20"/>
              </w:rPr>
              <w:t>4</w:t>
            </w:r>
          </w:p>
        </w:tc>
        <w:tc>
          <w:tcPr>
            <w:tcW w:w="3119" w:type="dxa"/>
            <w:vAlign w:val="center"/>
          </w:tcPr>
          <w:p w:rsidR="00FE1EB0" w:rsidRPr="00B062DB" w:rsidRDefault="006419AC" w:rsidP="00FE1EB0">
            <w:pPr>
              <w:pStyle w:val="a6"/>
              <w:tabs>
                <w:tab w:val="left" w:pos="2442"/>
              </w:tabs>
              <w:rPr>
                <w:sz w:val="20"/>
                <w:szCs w:val="20"/>
              </w:rPr>
            </w:pPr>
            <w:r w:rsidRPr="00B062DB">
              <w:rPr>
                <w:sz w:val="20"/>
                <w:szCs w:val="20"/>
              </w:rPr>
              <w:t>ТОО «</w:t>
            </w:r>
            <w:proofErr w:type="spellStart"/>
            <w:r w:rsidRPr="00B062DB">
              <w:rPr>
                <w:sz w:val="20"/>
                <w:szCs w:val="20"/>
              </w:rPr>
              <w:t>Аим</w:t>
            </w:r>
            <w:proofErr w:type="spellEnd"/>
            <w:r w:rsidRPr="00B062DB">
              <w:rPr>
                <w:sz w:val="20"/>
                <w:szCs w:val="20"/>
              </w:rPr>
              <w:t xml:space="preserve"> Плюс»</w:t>
            </w:r>
          </w:p>
        </w:tc>
        <w:tc>
          <w:tcPr>
            <w:tcW w:w="425"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6419AC"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rPr>
            </w:pPr>
          </w:p>
        </w:tc>
        <w:tc>
          <w:tcPr>
            <w:tcW w:w="567" w:type="dxa"/>
            <w:tcMar>
              <w:top w:w="0" w:type="dxa"/>
              <w:left w:w="108" w:type="dxa"/>
              <w:bottom w:w="0" w:type="dxa"/>
              <w:right w:w="108" w:type="dxa"/>
            </w:tcMar>
            <w:vAlign w:val="center"/>
          </w:tcPr>
          <w:p w:rsidR="00FE1EB0" w:rsidRPr="00B062DB" w:rsidRDefault="00FE1EB0" w:rsidP="00FE1EB0">
            <w:pPr>
              <w:jc w:val="center"/>
              <w:rPr>
                <w:sz w:val="20"/>
                <w:szCs w:val="20"/>
                <w:lang w:val="en-US"/>
              </w:rPr>
            </w:pPr>
            <w:r w:rsidRPr="00B062DB">
              <w:rPr>
                <w:sz w:val="20"/>
                <w:szCs w:val="20"/>
                <w:lang w:val="en-US"/>
              </w:rPr>
              <w:t>+</w:t>
            </w:r>
          </w:p>
        </w:tc>
        <w:tc>
          <w:tcPr>
            <w:tcW w:w="708" w:type="dxa"/>
            <w:vAlign w:val="center"/>
          </w:tcPr>
          <w:p w:rsidR="00FE1EB0" w:rsidRPr="00B062DB" w:rsidRDefault="00FE1EB0" w:rsidP="00FE1EB0">
            <w:pPr>
              <w:jc w:val="center"/>
              <w:rPr>
                <w:sz w:val="20"/>
                <w:szCs w:val="20"/>
                <w:lang w:val="en-US"/>
              </w:rPr>
            </w:pPr>
            <w:r w:rsidRPr="00B062DB">
              <w:rPr>
                <w:sz w:val="20"/>
                <w:szCs w:val="20"/>
                <w:lang w:val="en-US"/>
              </w:rPr>
              <w:t>+</w:t>
            </w:r>
          </w:p>
        </w:tc>
        <w:tc>
          <w:tcPr>
            <w:tcW w:w="709" w:type="dxa"/>
            <w:vAlign w:val="center"/>
          </w:tcPr>
          <w:p w:rsidR="00FE1EB0" w:rsidRPr="00B062DB" w:rsidRDefault="00FE1EB0" w:rsidP="00FE1EB0">
            <w:pPr>
              <w:jc w:val="center"/>
              <w:rPr>
                <w:sz w:val="20"/>
                <w:szCs w:val="20"/>
              </w:rPr>
            </w:pPr>
          </w:p>
        </w:tc>
        <w:tc>
          <w:tcPr>
            <w:tcW w:w="709" w:type="dxa"/>
            <w:vAlign w:val="center"/>
          </w:tcPr>
          <w:p w:rsidR="00FE1EB0" w:rsidRPr="00B062DB" w:rsidRDefault="00FE1EB0" w:rsidP="00FE1EB0">
            <w:pPr>
              <w:jc w:val="center"/>
              <w:rPr>
                <w:sz w:val="20"/>
                <w:szCs w:val="20"/>
              </w:rPr>
            </w:pPr>
            <w:r w:rsidRPr="00B062DB">
              <w:rPr>
                <w:sz w:val="20"/>
                <w:szCs w:val="20"/>
              </w:rPr>
              <w:t>+</w:t>
            </w:r>
          </w:p>
        </w:tc>
        <w:tc>
          <w:tcPr>
            <w:tcW w:w="850"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lang w:val="kk-KZ"/>
              </w:rPr>
            </w:pPr>
            <w:r w:rsidRPr="00B062DB">
              <w:rPr>
                <w:sz w:val="20"/>
                <w:szCs w:val="20"/>
                <w:lang w:val="en-US"/>
              </w:rPr>
              <w:t>+</w:t>
            </w:r>
          </w:p>
        </w:tc>
      </w:tr>
      <w:tr w:rsidR="00FE1EB0" w:rsidRPr="00B062DB" w:rsidTr="001776D8">
        <w:trPr>
          <w:trHeight w:val="419"/>
        </w:trPr>
        <w:tc>
          <w:tcPr>
            <w:tcW w:w="714" w:type="dxa"/>
            <w:vAlign w:val="center"/>
          </w:tcPr>
          <w:p w:rsidR="00FE1EB0" w:rsidRPr="00B062DB" w:rsidRDefault="00FE1EB0" w:rsidP="00FE1EB0">
            <w:pPr>
              <w:pStyle w:val="a6"/>
              <w:ind w:left="-108"/>
              <w:jc w:val="center"/>
              <w:rPr>
                <w:sz w:val="20"/>
                <w:szCs w:val="20"/>
              </w:rPr>
            </w:pPr>
            <w:r w:rsidRPr="00B062DB">
              <w:rPr>
                <w:sz w:val="20"/>
                <w:szCs w:val="20"/>
              </w:rPr>
              <w:t>5</w:t>
            </w:r>
          </w:p>
        </w:tc>
        <w:tc>
          <w:tcPr>
            <w:tcW w:w="3119" w:type="dxa"/>
            <w:vAlign w:val="center"/>
          </w:tcPr>
          <w:p w:rsidR="00FE1EB0" w:rsidRPr="00B062DB" w:rsidRDefault="0011206C" w:rsidP="00FE1EB0">
            <w:pPr>
              <w:pStyle w:val="a6"/>
              <w:tabs>
                <w:tab w:val="left" w:pos="2442"/>
              </w:tabs>
              <w:rPr>
                <w:sz w:val="20"/>
                <w:szCs w:val="20"/>
              </w:rPr>
            </w:pPr>
            <w:proofErr w:type="spellStart"/>
            <w:proofErr w:type="gramStart"/>
            <w:r w:rsidRPr="00B062DB">
              <w:rPr>
                <w:sz w:val="20"/>
                <w:szCs w:val="20"/>
              </w:rPr>
              <w:t>ИП«</w:t>
            </w:r>
            <w:proofErr w:type="gramEnd"/>
            <w:r w:rsidRPr="00B062DB">
              <w:rPr>
                <w:sz w:val="20"/>
                <w:szCs w:val="20"/>
              </w:rPr>
              <w:t>Оленкович</w:t>
            </w:r>
            <w:proofErr w:type="spellEnd"/>
            <w:r w:rsidRPr="00B062DB">
              <w:rPr>
                <w:sz w:val="20"/>
                <w:szCs w:val="20"/>
              </w:rPr>
              <w:t xml:space="preserve"> В.Е.»</w:t>
            </w:r>
          </w:p>
        </w:tc>
        <w:tc>
          <w:tcPr>
            <w:tcW w:w="425"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rPr>
            </w:pPr>
          </w:p>
        </w:tc>
        <w:tc>
          <w:tcPr>
            <w:tcW w:w="567" w:type="dxa"/>
            <w:tcMar>
              <w:top w:w="0" w:type="dxa"/>
              <w:left w:w="108" w:type="dxa"/>
              <w:bottom w:w="0" w:type="dxa"/>
              <w:right w:w="108" w:type="dxa"/>
            </w:tcMar>
            <w:vAlign w:val="center"/>
          </w:tcPr>
          <w:p w:rsidR="00FE1EB0" w:rsidRPr="00B062DB" w:rsidRDefault="00FE1EB0" w:rsidP="00FE1EB0">
            <w:pPr>
              <w:jc w:val="center"/>
              <w:rPr>
                <w:sz w:val="20"/>
                <w:szCs w:val="20"/>
              </w:rPr>
            </w:pPr>
            <w:r w:rsidRPr="00B062DB">
              <w:rPr>
                <w:sz w:val="20"/>
                <w:szCs w:val="20"/>
              </w:rPr>
              <w:t>+</w:t>
            </w:r>
          </w:p>
        </w:tc>
        <w:tc>
          <w:tcPr>
            <w:tcW w:w="708" w:type="dxa"/>
            <w:vAlign w:val="center"/>
          </w:tcPr>
          <w:p w:rsidR="00FE1EB0" w:rsidRPr="00B062DB" w:rsidRDefault="0011206C"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rPr>
            </w:pPr>
          </w:p>
        </w:tc>
        <w:tc>
          <w:tcPr>
            <w:tcW w:w="709" w:type="dxa"/>
            <w:vAlign w:val="center"/>
          </w:tcPr>
          <w:p w:rsidR="00FE1EB0" w:rsidRPr="00B062DB" w:rsidRDefault="00FE1EB0" w:rsidP="00FE1EB0">
            <w:pPr>
              <w:jc w:val="center"/>
              <w:rPr>
                <w:sz w:val="20"/>
                <w:szCs w:val="20"/>
              </w:rPr>
            </w:pPr>
            <w:r w:rsidRPr="00B062DB">
              <w:rPr>
                <w:sz w:val="20"/>
                <w:szCs w:val="20"/>
              </w:rPr>
              <w:t>+</w:t>
            </w:r>
          </w:p>
        </w:tc>
        <w:tc>
          <w:tcPr>
            <w:tcW w:w="850"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11206C" w:rsidP="00FE1EB0">
            <w:pPr>
              <w:jc w:val="center"/>
              <w:rPr>
                <w:sz w:val="20"/>
                <w:szCs w:val="20"/>
              </w:rPr>
            </w:pPr>
            <w:r w:rsidRPr="00B062DB">
              <w:rPr>
                <w:sz w:val="20"/>
                <w:szCs w:val="20"/>
              </w:rPr>
              <w:t>+</w:t>
            </w:r>
          </w:p>
        </w:tc>
      </w:tr>
      <w:tr w:rsidR="00FE1EB0" w:rsidRPr="00B062DB" w:rsidTr="001776D8">
        <w:trPr>
          <w:trHeight w:val="419"/>
        </w:trPr>
        <w:tc>
          <w:tcPr>
            <w:tcW w:w="714" w:type="dxa"/>
            <w:vAlign w:val="center"/>
          </w:tcPr>
          <w:p w:rsidR="00FE1EB0" w:rsidRPr="00B062DB" w:rsidRDefault="00FE1EB0" w:rsidP="00FE1EB0">
            <w:pPr>
              <w:pStyle w:val="a6"/>
              <w:ind w:left="-108"/>
              <w:jc w:val="center"/>
              <w:rPr>
                <w:sz w:val="20"/>
                <w:szCs w:val="20"/>
              </w:rPr>
            </w:pPr>
            <w:r w:rsidRPr="00B062DB">
              <w:rPr>
                <w:sz w:val="20"/>
                <w:szCs w:val="20"/>
              </w:rPr>
              <w:t>6</w:t>
            </w:r>
          </w:p>
        </w:tc>
        <w:tc>
          <w:tcPr>
            <w:tcW w:w="3119" w:type="dxa"/>
            <w:vAlign w:val="center"/>
          </w:tcPr>
          <w:p w:rsidR="00FE1EB0" w:rsidRPr="00B062DB" w:rsidRDefault="0021313C" w:rsidP="00FE1EB0">
            <w:pPr>
              <w:pStyle w:val="a6"/>
              <w:tabs>
                <w:tab w:val="left" w:pos="2442"/>
              </w:tabs>
              <w:rPr>
                <w:sz w:val="20"/>
                <w:szCs w:val="20"/>
              </w:rPr>
            </w:pPr>
            <w:r w:rsidRPr="00B062DB">
              <w:rPr>
                <w:sz w:val="20"/>
                <w:szCs w:val="20"/>
              </w:rPr>
              <w:t>ТОО «</w:t>
            </w:r>
            <w:proofErr w:type="spellStart"/>
            <w:r w:rsidRPr="00B062DB">
              <w:rPr>
                <w:sz w:val="20"/>
                <w:szCs w:val="20"/>
              </w:rPr>
              <w:t>Гелика</w:t>
            </w:r>
            <w:proofErr w:type="spellEnd"/>
            <w:r w:rsidRPr="00B062DB">
              <w:rPr>
                <w:sz w:val="20"/>
                <w:szCs w:val="20"/>
              </w:rPr>
              <w:t>»</w:t>
            </w:r>
          </w:p>
        </w:tc>
        <w:tc>
          <w:tcPr>
            <w:tcW w:w="425"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21313C"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rPr>
            </w:pPr>
          </w:p>
        </w:tc>
        <w:tc>
          <w:tcPr>
            <w:tcW w:w="567" w:type="dxa"/>
            <w:tcMar>
              <w:top w:w="0" w:type="dxa"/>
              <w:left w:w="108" w:type="dxa"/>
              <w:bottom w:w="0" w:type="dxa"/>
              <w:right w:w="108" w:type="dxa"/>
            </w:tcMar>
            <w:vAlign w:val="center"/>
          </w:tcPr>
          <w:p w:rsidR="00FE1EB0" w:rsidRPr="00B062DB" w:rsidRDefault="00FE1EB0" w:rsidP="00FE1EB0">
            <w:pPr>
              <w:jc w:val="center"/>
              <w:rPr>
                <w:sz w:val="20"/>
                <w:szCs w:val="20"/>
                <w:lang w:val="en-US"/>
              </w:rPr>
            </w:pPr>
            <w:r w:rsidRPr="00B062DB">
              <w:rPr>
                <w:sz w:val="20"/>
                <w:szCs w:val="20"/>
                <w:lang w:val="en-US"/>
              </w:rPr>
              <w:t>+</w:t>
            </w:r>
          </w:p>
        </w:tc>
        <w:tc>
          <w:tcPr>
            <w:tcW w:w="708" w:type="dxa"/>
            <w:vAlign w:val="center"/>
          </w:tcPr>
          <w:p w:rsidR="00FE1EB0" w:rsidRPr="00B062DB" w:rsidRDefault="00FE1EB0" w:rsidP="00FE1EB0">
            <w:pPr>
              <w:jc w:val="center"/>
              <w:rPr>
                <w:sz w:val="20"/>
                <w:szCs w:val="20"/>
                <w:lang w:val="en-US"/>
              </w:rPr>
            </w:pPr>
            <w:r w:rsidRPr="00B062DB">
              <w:rPr>
                <w:sz w:val="20"/>
                <w:szCs w:val="20"/>
                <w:lang w:val="en-US"/>
              </w:rPr>
              <w:t>+</w:t>
            </w:r>
          </w:p>
        </w:tc>
        <w:tc>
          <w:tcPr>
            <w:tcW w:w="709" w:type="dxa"/>
            <w:vAlign w:val="center"/>
          </w:tcPr>
          <w:p w:rsidR="00FE1EB0" w:rsidRPr="00B062DB" w:rsidRDefault="00FE1EB0" w:rsidP="00FE1EB0">
            <w:pPr>
              <w:jc w:val="center"/>
              <w:rPr>
                <w:sz w:val="20"/>
                <w:szCs w:val="20"/>
              </w:rPr>
            </w:pPr>
          </w:p>
        </w:tc>
        <w:tc>
          <w:tcPr>
            <w:tcW w:w="709" w:type="dxa"/>
            <w:vAlign w:val="center"/>
          </w:tcPr>
          <w:p w:rsidR="00FE1EB0" w:rsidRPr="00B062DB" w:rsidRDefault="00FE1EB0" w:rsidP="00FE1EB0">
            <w:pPr>
              <w:jc w:val="center"/>
              <w:rPr>
                <w:sz w:val="20"/>
                <w:szCs w:val="20"/>
              </w:rPr>
            </w:pPr>
            <w:r w:rsidRPr="00B062DB">
              <w:rPr>
                <w:sz w:val="20"/>
                <w:szCs w:val="20"/>
              </w:rPr>
              <w:t>+</w:t>
            </w:r>
          </w:p>
        </w:tc>
        <w:tc>
          <w:tcPr>
            <w:tcW w:w="850"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lang w:val="kk-KZ"/>
              </w:rPr>
            </w:pPr>
            <w:r w:rsidRPr="00B062DB">
              <w:rPr>
                <w:sz w:val="20"/>
                <w:szCs w:val="20"/>
                <w:lang w:val="en-US"/>
              </w:rPr>
              <w:t>+</w:t>
            </w:r>
          </w:p>
        </w:tc>
      </w:tr>
      <w:tr w:rsidR="00FE1EB0" w:rsidRPr="00B062DB" w:rsidTr="001776D8">
        <w:trPr>
          <w:trHeight w:val="419"/>
        </w:trPr>
        <w:tc>
          <w:tcPr>
            <w:tcW w:w="714" w:type="dxa"/>
            <w:vAlign w:val="center"/>
          </w:tcPr>
          <w:p w:rsidR="00FE1EB0" w:rsidRPr="00B062DB" w:rsidRDefault="00FE1EB0" w:rsidP="00FE1EB0">
            <w:pPr>
              <w:pStyle w:val="a6"/>
              <w:ind w:left="-108"/>
              <w:jc w:val="center"/>
              <w:rPr>
                <w:sz w:val="20"/>
                <w:szCs w:val="20"/>
              </w:rPr>
            </w:pPr>
            <w:r w:rsidRPr="00B062DB">
              <w:rPr>
                <w:sz w:val="20"/>
                <w:szCs w:val="20"/>
              </w:rPr>
              <w:t>7</w:t>
            </w:r>
          </w:p>
        </w:tc>
        <w:tc>
          <w:tcPr>
            <w:tcW w:w="3119" w:type="dxa"/>
            <w:vAlign w:val="center"/>
          </w:tcPr>
          <w:p w:rsidR="00FE1EB0" w:rsidRPr="00B062DB" w:rsidRDefault="001036AF" w:rsidP="00FE1EB0">
            <w:pPr>
              <w:pStyle w:val="a6"/>
              <w:tabs>
                <w:tab w:val="left" w:pos="2442"/>
              </w:tabs>
              <w:rPr>
                <w:sz w:val="20"/>
                <w:szCs w:val="20"/>
                <w:lang w:val="en-US"/>
              </w:rPr>
            </w:pPr>
            <w:r w:rsidRPr="00B062DB">
              <w:rPr>
                <w:sz w:val="20"/>
                <w:szCs w:val="20"/>
              </w:rPr>
              <w:t>ТОО</w:t>
            </w:r>
            <w:r w:rsidRPr="00B062DB">
              <w:rPr>
                <w:sz w:val="20"/>
                <w:szCs w:val="20"/>
                <w:lang w:val="en-US"/>
              </w:rPr>
              <w:t xml:space="preserve"> «Medical Marketing Group KZ»</w:t>
            </w:r>
          </w:p>
        </w:tc>
        <w:tc>
          <w:tcPr>
            <w:tcW w:w="425"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567"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FE1EB0" w:rsidRPr="00B062DB" w:rsidRDefault="00FE1EB0" w:rsidP="00FE1EB0">
            <w:pPr>
              <w:jc w:val="center"/>
              <w:rPr>
                <w:sz w:val="20"/>
                <w:szCs w:val="20"/>
                <w:lang w:val="en-US"/>
              </w:rPr>
            </w:pPr>
            <w:r w:rsidRPr="00B062DB">
              <w:rPr>
                <w:sz w:val="20"/>
                <w:szCs w:val="20"/>
                <w:lang w:val="en-US"/>
              </w:rPr>
              <w:t>+</w:t>
            </w:r>
          </w:p>
        </w:tc>
        <w:tc>
          <w:tcPr>
            <w:tcW w:w="708" w:type="dxa"/>
            <w:vAlign w:val="center"/>
          </w:tcPr>
          <w:p w:rsidR="00FE1EB0" w:rsidRPr="00B062DB" w:rsidRDefault="00FE1EB0" w:rsidP="00FE1EB0">
            <w:pPr>
              <w:jc w:val="center"/>
              <w:rPr>
                <w:sz w:val="20"/>
                <w:szCs w:val="20"/>
                <w:lang w:val="en-US"/>
              </w:rPr>
            </w:pPr>
            <w:r w:rsidRPr="00B062DB">
              <w:rPr>
                <w:sz w:val="20"/>
                <w:szCs w:val="20"/>
                <w:lang w:val="en-US"/>
              </w:rPr>
              <w:t>+</w:t>
            </w:r>
          </w:p>
        </w:tc>
        <w:tc>
          <w:tcPr>
            <w:tcW w:w="709" w:type="dxa"/>
            <w:vAlign w:val="center"/>
          </w:tcPr>
          <w:p w:rsidR="00FE1EB0" w:rsidRPr="00B062DB" w:rsidRDefault="00FE1EB0" w:rsidP="00FE1EB0">
            <w:pPr>
              <w:jc w:val="center"/>
              <w:rPr>
                <w:sz w:val="20"/>
                <w:szCs w:val="20"/>
              </w:rPr>
            </w:pPr>
          </w:p>
        </w:tc>
        <w:tc>
          <w:tcPr>
            <w:tcW w:w="709" w:type="dxa"/>
            <w:vAlign w:val="center"/>
          </w:tcPr>
          <w:p w:rsidR="00FE1EB0" w:rsidRPr="00B062DB" w:rsidRDefault="00FE1EB0" w:rsidP="00FE1EB0">
            <w:pPr>
              <w:jc w:val="center"/>
              <w:rPr>
                <w:sz w:val="20"/>
                <w:szCs w:val="20"/>
              </w:rPr>
            </w:pPr>
            <w:r w:rsidRPr="00B062DB">
              <w:rPr>
                <w:sz w:val="20"/>
                <w:szCs w:val="20"/>
              </w:rPr>
              <w:t>+</w:t>
            </w:r>
          </w:p>
        </w:tc>
        <w:tc>
          <w:tcPr>
            <w:tcW w:w="850" w:type="dxa"/>
            <w:vAlign w:val="center"/>
          </w:tcPr>
          <w:p w:rsidR="00FE1EB0" w:rsidRPr="00B062DB" w:rsidRDefault="00FE1EB0" w:rsidP="00FE1EB0">
            <w:pPr>
              <w:jc w:val="center"/>
              <w:rPr>
                <w:sz w:val="20"/>
                <w:szCs w:val="20"/>
              </w:rPr>
            </w:pPr>
            <w:r w:rsidRPr="00B062DB">
              <w:rPr>
                <w:sz w:val="20"/>
                <w:szCs w:val="20"/>
              </w:rPr>
              <w:t>+</w:t>
            </w:r>
          </w:p>
        </w:tc>
        <w:tc>
          <w:tcPr>
            <w:tcW w:w="709" w:type="dxa"/>
            <w:vAlign w:val="center"/>
          </w:tcPr>
          <w:p w:rsidR="00FE1EB0" w:rsidRPr="00B062DB" w:rsidRDefault="00FE1EB0" w:rsidP="00FE1EB0">
            <w:pPr>
              <w:jc w:val="center"/>
              <w:rPr>
                <w:sz w:val="20"/>
                <w:szCs w:val="20"/>
                <w:lang w:val="kk-KZ"/>
              </w:rPr>
            </w:pPr>
            <w:r w:rsidRPr="00B062DB">
              <w:rPr>
                <w:sz w:val="20"/>
                <w:szCs w:val="20"/>
                <w:lang w:val="en-US"/>
              </w:rPr>
              <w:t>+</w:t>
            </w:r>
          </w:p>
        </w:tc>
      </w:tr>
      <w:tr w:rsidR="009F0E6E" w:rsidRPr="00B062DB" w:rsidTr="001776D8">
        <w:trPr>
          <w:trHeight w:val="419"/>
        </w:trPr>
        <w:tc>
          <w:tcPr>
            <w:tcW w:w="714" w:type="dxa"/>
            <w:vAlign w:val="center"/>
          </w:tcPr>
          <w:p w:rsidR="009F0E6E" w:rsidRPr="00B062DB" w:rsidRDefault="009F0E6E" w:rsidP="009F0E6E">
            <w:pPr>
              <w:pStyle w:val="a6"/>
              <w:ind w:left="-108"/>
              <w:jc w:val="center"/>
              <w:rPr>
                <w:sz w:val="20"/>
                <w:szCs w:val="20"/>
                <w:lang w:val="kk-KZ"/>
              </w:rPr>
            </w:pPr>
            <w:r w:rsidRPr="00B062DB">
              <w:rPr>
                <w:sz w:val="20"/>
                <w:szCs w:val="20"/>
                <w:lang w:val="kk-KZ"/>
              </w:rPr>
              <w:t>8</w:t>
            </w:r>
          </w:p>
        </w:tc>
        <w:tc>
          <w:tcPr>
            <w:tcW w:w="3119" w:type="dxa"/>
            <w:vAlign w:val="center"/>
          </w:tcPr>
          <w:p w:rsidR="009F0E6E" w:rsidRPr="00B062DB" w:rsidRDefault="00870BCC" w:rsidP="009F0E6E">
            <w:pPr>
              <w:pStyle w:val="a6"/>
              <w:tabs>
                <w:tab w:val="left" w:pos="2442"/>
              </w:tabs>
              <w:rPr>
                <w:sz w:val="20"/>
                <w:szCs w:val="20"/>
              </w:rPr>
            </w:pPr>
            <w:r w:rsidRPr="00B062DB">
              <w:rPr>
                <w:sz w:val="20"/>
                <w:szCs w:val="20"/>
              </w:rPr>
              <w:t>ТОО «</w:t>
            </w:r>
            <w:proofErr w:type="spellStart"/>
            <w:r w:rsidRPr="00B062DB">
              <w:rPr>
                <w:sz w:val="20"/>
                <w:szCs w:val="20"/>
              </w:rPr>
              <w:t>КазМедЭндоскоп</w:t>
            </w:r>
            <w:proofErr w:type="spellEnd"/>
            <w:r w:rsidRPr="00B062DB">
              <w:rPr>
                <w:sz w:val="20"/>
                <w:szCs w:val="20"/>
              </w:rPr>
              <w:t>»</w:t>
            </w:r>
          </w:p>
        </w:tc>
        <w:tc>
          <w:tcPr>
            <w:tcW w:w="425"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9F0E6E" w:rsidRPr="00B062DB" w:rsidRDefault="009F0E6E" w:rsidP="009F0E6E">
            <w:pPr>
              <w:jc w:val="center"/>
              <w:rPr>
                <w:sz w:val="20"/>
                <w:szCs w:val="20"/>
              </w:rPr>
            </w:pPr>
            <w:r w:rsidRPr="00B062DB">
              <w:rPr>
                <w:sz w:val="20"/>
                <w:szCs w:val="20"/>
              </w:rPr>
              <w:t>+</w:t>
            </w:r>
          </w:p>
        </w:tc>
        <w:tc>
          <w:tcPr>
            <w:tcW w:w="708"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850"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r>
      <w:tr w:rsidR="009F0E6E" w:rsidRPr="00B062DB" w:rsidTr="001776D8">
        <w:trPr>
          <w:trHeight w:val="419"/>
        </w:trPr>
        <w:tc>
          <w:tcPr>
            <w:tcW w:w="714" w:type="dxa"/>
            <w:vAlign w:val="center"/>
          </w:tcPr>
          <w:p w:rsidR="009F0E6E" w:rsidRPr="00B062DB" w:rsidRDefault="009F0E6E" w:rsidP="009F0E6E">
            <w:pPr>
              <w:pStyle w:val="a6"/>
              <w:ind w:left="-108"/>
              <w:jc w:val="center"/>
              <w:rPr>
                <w:sz w:val="20"/>
                <w:szCs w:val="20"/>
                <w:lang w:val="kk-KZ"/>
              </w:rPr>
            </w:pPr>
            <w:r w:rsidRPr="00B062DB">
              <w:rPr>
                <w:sz w:val="20"/>
                <w:szCs w:val="20"/>
                <w:lang w:val="kk-KZ"/>
              </w:rPr>
              <w:t>9</w:t>
            </w:r>
          </w:p>
        </w:tc>
        <w:tc>
          <w:tcPr>
            <w:tcW w:w="3119" w:type="dxa"/>
            <w:vAlign w:val="center"/>
          </w:tcPr>
          <w:p w:rsidR="009F0E6E" w:rsidRPr="00B062DB" w:rsidRDefault="00870BCC" w:rsidP="009F0E6E">
            <w:pPr>
              <w:pStyle w:val="a6"/>
              <w:tabs>
                <w:tab w:val="left" w:pos="2442"/>
              </w:tabs>
              <w:rPr>
                <w:sz w:val="20"/>
                <w:szCs w:val="20"/>
                <w:lang w:val="en-US"/>
              </w:rPr>
            </w:pPr>
            <w:r w:rsidRPr="00B062DB">
              <w:rPr>
                <w:sz w:val="20"/>
                <w:szCs w:val="20"/>
                <w:lang w:val="en-US"/>
              </w:rPr>
              <w:t>ТОО «</w:t>
            </w:r>
            <w:proofErr w:type="spellStart"/>
            <w:r w:rsidRPr="00B062DB">
              <w:rPr>
                <w:sz w:val="20"/>
                <w:szCs w:val="20"/>
                <w:lang w:val="en-US"/>
              </w:rPr>
              <w:t>Ruma</w:t>
            </w:r>
            <w:proofErr w:type="spellEnd"/>
            <w:r w:rsidRPr="00B062DB">
              <w:rPr>
                <w:sz w:val="20"/>
                <w:szCs w:val="20"/>
                <w:lang w:val="en-US"/>
              </w:rPr>
              <w:t xml:space="preserve"> Farm»</w:t>
            </w:r>
          </w:p>
        </w:tc>
        <w:tc>
          <w:tcPr>
            <w:tcW w:w="425"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p>
        </w:tc>
        <w:tc>
          <w:tcPr>
            <w:tcW w:w="567" w:type="dxa"/>
            <w:tcMar>
              <w:top w:w="0" w:type="dxa"/>
              <w:left w:w="108" w:type="dxa"/>
              <w:bottom w:w="0" w:type="dxa"/>
              <w:right w:w="108" w:type="dxa"/>
            </w:tcMar>
            <w:vAlign w:val="center"/>
          </w:tcPr>
          <w:p w:rsidR="009F0E6E" w:rsidRPr="00B062DB" w:rsidRDefault="009F0E6E" w:rsidP="009F0E6E">
            <w:pPr>
              <w:jc w:val="center"/>
              <w:rPr>
                <w:sz w:val="20"/>
                <w:szCs w:val="20"/>
                <w:lang w:val="en-US"/>
              </w:rPr>
            </w:pPr>
            <w:r w:rsidRPr="00B062DB">
              <w:rPr>
                <w:sz w:val="20"/>
                <w:szCs w:val="20"/>
                <w:lang w:val="en-US"/>
              </w:rPr>
              <w:t>+</w:t>
            </w:r>
          </w:p>
        </w:tc>
        <w:tc>
          <w:tcPr>
            <w:tcW w:w="708" w:type="dxa"/>
            <w:vAlign w:val="center"/>
          </w:tcPr>
          <w:p w:rsidR="009F0E6E" w:rsidRPr="00B062DB" w:rsidRDefault="009F0E6E" w:rsidP="009F0E6E">
            <w:pPr>
              <w:jc w:val="center"/>
              <w:rPr>
                <w:sz w:val="20"/>
                <w:szCs w:val="20"/>
                <w:lang w:val="en-US"/>
              </w:rPr>
            </w:pPr>
            <w:r w:rsidRPr="00B062DB">
              <w:rPr>
                <w:sz w:val="20"/>
                <w:szCs w:val="20"/>
                <w:lang w:val="en-US"/>
              </w:rPr>
              <w:t>+</w:t>
            </w:r>
          </w:p>
        </w:tc>
        <w:tc>
          <w:tcPr>
            <w:tcW w:w="709" w:type="dxa"/>
            <w:vAlign w:val="center"/>
          </w:tcPr>
          <w:p w:rsidR="009F0E6E" w:rsidRPr="00B062DB" w:rsidRDefault="00870BCC"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850"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lang w:val="kk-KZ"/>
              </w:rPr>
            </w:pPr>
            <w:r w:rsidRPr="00B062DB">
              <w:rPr>
                <w:sz w:val="20"/>
                <w:szCs w:val="20"/>
                <w:lang w:val="en-US"/>
              </w:rPr>
              <w:t>+</w:t>
            </w:r>
          </w:p>
        </w:tc>
      </w:tr>
      <w:tr w:rsidR="009F0E6E" w:rsidRPr="00B062DB" w:rsidTr="001776D8">
        <w:trPr>
          <w:trHeight w:val="419"/>
        </w:trPr>
        <w:tc>
          <w:tcPr>
            <w:tcW w:w="714" w:type="dxa"/>
            <w:vAlign w:val="center"/>
          </w:tcPr>
          <w:p w:rsidR="009F0E6E" w:rsidRPr="00B062DB" w:rsidRDefault="009F0E6E" w:rsidP="009F0E6E">
            <w:pPr>
              <w:pStyle w:val="a6"/>
              <w:ind w:left="-108"/>
              <w:jc w:val="center"/>
              <w:rPr>
                <w:sz w:val="20"/>
                <w:szCs w:val="20"/>
                <w:lang w:val="kk-KZ"/>
              </w:rPr>
            </w:pPr>
            <w:r w:rsidRPr="00B062DB">
              <w:rPr>
                <w:sz w:val="20"/>
                <w:szCs w:val="20"/>
                <w:lang w:val="kk-KZ"/>
              </w:rPr>
              <w:lastRenderedPageBreak/>
              <w:t>10</w:t>
            </w:r>
          </w:p>
        </w:tc>
        <w:tc>
          <w:tcPr>
            <w:tcW w:w="3119" w:type="dxa"/>
            <w:vAlign w:val="center"/>
          </w:tcPr>
          <w:p w:rsidR="009F0E6E" w:rsidRPr="00B062DB" w:rsidRDefault="00870BCC" w:rsidP="009F0E6E">
            <w:pPr>
              <w:pStyle w:val="a6"/>
              <w:tabs>
                <w:tab w:val="left" w:pos="2442"/>
              </w:tabs>
              <w:rPr>
                <w:sz w:val="20"/>
                <w:szCs w:val="20"/>
              </w:rPr>
            </w:pPr>
            <w:r w:rsidRPr="00B062DB">
              <w:rPr>
                <w:sz w:val="20"/>
                <w:szCs w:val="20"/>
              </w:rPr>
              <w:t>ТОО «</w:t>
            </w:r>
            <w:proofErr w:type="spellStart"/>
            <w:r w:rsidRPr="00B062DB">
              <w:rPr>
                <w:sz w:val="20"/>
                <w:szCs w:val="20"/>
              </w:rPr>
              <w:t>ОрдаМед</w:t>
            </w:r>
            <w:proofErr w:type="spellEnd"/>
            <w:r w:rsidRPr="00B062DB">
              <w:rPr>
                <w:sz w:val="20"/>
                <w:szCs w:val="20"/>
              </w:rPr>
              <w:t xml:space="preserve"> </w:t>
            </w:r>
            <w:proofErr w:type="spellStart"/>
            <w:r w:rsidRPr="00B062DB">
              <w:rPr>
                <w:sz w:val="20"/>
                <w:szCs w:val="20"/>
              </w:rPr>
              <w:t>Жетысу</w:t>
            </w:r>
            <w:proofErr w:type="spellEnd"/>
            <w:r w:rsidRPr="00B062DB">
              <w:rPr>
                <w:sz w:val="20"/>
                <w:szCs w:val="20"/>
              </w:rPr>
              <w:t>»</w:t>
            </w:r>
          </w:p>
        </w:tc>
        <w:tc>
          <w:tcPr>
            <w:tcW w:w="425"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9F0E6E" w:rsidRPr="00B062DB" w:rsidRDefault="009F0E6E" w:rsidP="009F0E6E">
            <w:pPr>
              <w:jc w:val="center"/>
              <w:rPr>
                <w:sz w:val="20"/>
                <w:szCs w:val="20"/>
              </w:rPr>
            </w:pPr>
            <w:r w:rsidRPr="00B062DB">
              <w:rPr>
                <w:sz w:val="20"/>
                <w:szCs w:val="20"/>
              </w:rPr>
              <w:t>+</w:t>
            </w:r>
          </w:p>
        </w:tc>
        <w:tc>
          <w:tcPr>
            <w:tcW w:w="708"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850"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r>
      <w:tr w:rsidR="009F0E6E" w:rsidRPr="00B062DB" w:rsidTr="001776D8">
        <w:trPr>
          <w:trHeight w:val="419"/>
        </w:trPr>
        <w:tc>
          <w:tcPr>
            <w:tcW w:w="714" w:type="dxa"/>
            <w:vAlign w:val="center"/>
          </w:tcPr>
          <w:p w:rsidR="009F0E6E" w:rsidRPr="00B062DB" w:rsidRDefault="009F0E6E" w:rsidP="009F0E6E">
            <w:pPr>
              <w:pStyle w:val="a6"/>
              <w:ind w:left="-108"/>
              <w:jc w:val="center"/>
              <w:rPr>
                <w:sz w:val="20"/>
                <w:szCs w:val="20"/>
                <w:lang w:val="kk-KZ"/>
              </w:rPr>
            </w:pPr>
            <w:r w:rsidRPr="00B062DB">
              <w:rPr>
                <w:sz w:val="20"/>
                <w:szCs w:val="20"/>
                <w:lang w:val="kk-KZ"/>
              </w:rPr>
              <w:t>11</w:t>
            </w:r>
          </w:p>
        </w:tc>
        <w:tc>
          <w:tcPr>
            <w:tcW w:w="3119" w:type="dxa"/>
            <w:vAlign w:val="center"/>
          </w:tcPr>
          <w:p w:rsidR="009F0E6E" w:rsidRPr="00B062DB" w:rsidRDefault="00870BCC" w:rsidP="009F0E6E">
            <w:pPr>
              <w:pStyle w:val="a6"/>
              <w:tabs>
                <w:tab w:val="left" w:pos="2442"/>
              </w:tabs>
              <w:rPr>
                <w:sz w:val="20"/>
                <w:szCs w:val="20"/>
              </w:rPr>
            </w:pPr>
            <w:r w:rsidRPr="00B062DB">
              <w:rPr>
                <w:sz w:val="20"/>
                <w:szCs w:val="20"/>
              </w:rPr>
              <w:t>ТОО «</w:t>
            </w:r>
            <w:proofErr w:type="spellStart"/>
            <w:r w:rsidRPr="00B062DB">
              <w:rPr>
                <w:sz w:val="20"/>
                <w:szCs w:val="20"/>
              </w:rPr>
              <w:t>Miras</w:t>
            </w:r>
            <w:proofErr w:type="spellEnd"/>
            <w:r w:rsidRPr="00B062DB">
              <w:rPr>
                <w:sz w:val="20"/>
                <w:szCs w:val="20"/>
              </w:rPr>
              <w:t xml:space="preserve"> </w:t>
            </w:r>
            <w:proofErr w:type="spellStart"/>
            <w:r w:rsidRPr="00B062DB">
              <w:rPr>
                <w:sz w:val="20"/>
                <w:szCs w:val="20"/>
              </w:rPr>
              <w:t>Trend</w:t>
            </w:r>
            <w:proofErr w:type="spellEnd"/>
            <w:r w:rsidRPr="00B062DB">
              <w:rPr>
                <w:sz w:val="20"/>
                <w:szCs w:val="20"/>
              </w:rPr>
              <w:t>»</w:t>
            </w:r>
          </w:p>
        </w:tc>
        <w:tc>
          <w:tcPr>
            <w:tcW w:w="425"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567"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p>
        </w:tc>
        <w:tc>
          <w:tcPr>
            <w:tcW w:w="567" w:type="dxa"/>
            <w:tcMar>
              <w:top w:w="0" w:type="dxa"/>
              <w:left w:w="108" w:type="dxa"/>
              <w:bottom w:w="0" w:type="dxa"/>
              <w:right w:w="108" w:type="dxa"/>
            </w:tcMar>
            <w:vAlign w:val="center"/>
          </w:tcPr>
          <w:p w:rsidR="009F0E6E" w:rsidRPr="00B062DB" w:rsidRDefault="009F0E6E" w:rsidP="009F0E6E">
            <w:pPr>
              <w:jc w:val="center"/>
              <w:rPr>
                <w:sz w:val="20"/>
                <w:szCs w:val="20"/>
              </w:rPr>
            </w:pPr>
            <w:r w:rsidRPr="00B062DB">
              <w:rPr>
                <w:sz w:val="20"/>
                <w:szCs w:val="20"/>
              </w:rPr>
              <w:t>+</w:t>
            </w:r>
          </w:p>
        </w:tc>
        <w:tc>
          <w:tcPr>
            <w:tcW w:w="708"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p>
        </w:tc>
        <w:tc>
          <w:tcPr>
            <w:tcW w:w="709" w:type="dxa"/>
            <w:vAlign w:val="center"/>
          </w:tcPr>
          <w:p w:rsidR="009F0E6E" w:rsidRPr="00B062DB" w:rsidRDefault="009F0E6E" w:rsidP="009F0E6E">
            <w:pPr>
              <w:jc w:val="center"/>
              <w:rPr>
                <w:sz w:val="20"/>
                <w:szCs w:val="20"/>
              </w:rPr>
            </w:pPr>
            <w:r w:rsidRPr="00B062DB">
              <w:rPr>
                <w:sz w:val="20"/>
                <w:szCs w:val="20"/>
              </w:rPr>
              <w:t>+</w:t>
            </w:r>
          </w:p>
        </w:tc>
        <w:tc>
          <w:tcPr>
            <w:tcW w:w="850" w:type="dxa"/>
            <w:vAlign w:val="center"/>
          </w:tcPr>
          <w:p w:rsidR="009F0E6E" w:rsidRPr="00B062DB" w:rsidRDefault="009F0E6E" w:rsidP="009F0E6E">
            <w:pPr>
              <w:jc w:val="center"/>
              <w:rPr>
                <w:sz w:val="20"/>
                <w:szCs w:val="20"/>
              </w:rPr>
            </w:pPr>
            <w:r w:rsidRPr="00B062DB">
              <w:rPr>
                <w:sz w:val="20"/>
                <w:szCs w:val="20"/>
              </w:rPr>
              <w:t>+</w:t>
            </w:r>
          </w:p>
        </w:tc>
        <w:tc>
          <w:tcPr>
            <w:tcW w:w="709" w:type="dxa"/>
            <w:vAlign w:val="center"/>
          </w:tcPr>
          <w:p w:rsidR="009F0E6E" w:rsidRPr="00B062DB" w:rsidRDefault="009F0E6E" w:rsidP="009F0E6E">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12</w:t>
            </w:r>
          </w:p>
        </w:tc>
        <w:tc>
          <w:tcPr>
            <w:tcW w:w="3119" w:type="dxa"/>
            <w:vAlign w:val="center"/>
          </w:tcPr>
          <w:p w:rsidR="00113887" w:rsidRPr="00B062DB" w:rsidRDefault="00450873" w:rsidP="00113887">
            <w:pPr>
              <w:pStyle w:val="a6"/>
              <w:tabs>
                <w:tab w:val="left" w:pos="2442"/>
              </w:tabs>
              <w:rPr>
                <w:sz w:val="20"/>
                <w:szCs w:val="20"/>
              </w:rPr>
            </w:pPr>
            <w:r w:rsidRPr="00B062DB">
              <w:rPr>
                <w:sz w:val="20"/>
                <w:szCs w:val="20"/>
              </w:rPr>
              <w:t>ТОО «</w:t>
            </w:r>
            <w:proofErr w:type="spellStart"/>
            <w:r w:rsidRPr="00B062DB">
              <w:rPr>
                <w:sz w:val="20"/>
                <w:szCs w:val="20"/>
              </w:rPr>
              <w:t>Аминамед</w:t>
            </w:r>
            <w:proofErr w:type="spellEnd"/>
            <w:r w:rsidRPr="00B062DB">
              <w:rPr>
                <w:sz w:val="20"/>
                <w:szCs w:val="20"/>
              </w:rPr>
              <w: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lang w:val="kk-KZ"/>
              </w:rPr>
            </w:pPr>
            <w:r w:rsidRPr="00B062DB">
              <w:rPr>
                <w:sz w:val="20"/>
                <w:szCs w:val="20"/>
                <w:lang w:val="en-US"/>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13</w:t>
            </w:r>
          </w:p>
        </w:tc>
        <w:tc>
          <w:tcPr>
            <w:tcW w:w="3119" w:type="dxa"/>
            <w:vAlign w:val="center"/>
          </w:tcPr>
          <w:p w:rsidR="00113887" w:rsidRPr="00B062DB" w:rsidRDefault="00FE1667" w:rsidP="00113887">
            <w:pPr>
              <w:pStyle w:val="a6"/>
              <w:tabs>
                <w:tab w:val="left" w:pos="2442"/>
              </w:tabs>
              <w:rPr>
                <w:sz w:val="20"/>
                <w:szCs w:val="20"/>
              </w:rPr>
            </w:pPr>
            <w:r w:rsidRPr="00B062DB">
              <w:rPr>
                <w:sz w:val="20"/>
                <w:szCs w:val="20"/>
              </w:rPr>
              <w:t>ТОО «</w:t>
            </w:r>
            <w:proofErr w:type="spellStart"/>
            <w:r w:rsidRPr="00B062DB">
              <w:rPr>
                <w:sz w:val="20"/>
                <w:szCs w:val="20"/>
              </w:rPr>
              <w:t>Ar</w:t>
            </w:r>
            <w:proofErr w:type="spellEnd"/>
            <w:r w:rsidRPr="00B062DB">
              <w:rPr>
                <w:sz w:val="20"/>
                <w:szCs w:val="20"/>
              </w:rPr>
              <w:t xml:space="preserve"> </w:t>
            </w:r>
            <w:proofErr w:type="spellStart"/>
            <w:r w:rsidRPr="00B062DB">
              <w:rPr>
                <w:sz w:val="20"/>
                <w:szCs w:val="20"/>
              </w:rPr>
              <w:t>Medical</w:t>
            </w:r>
            <w:proofErr w:type="spellEnd"/>
            <w:r w:rsidRPr="00B062DB">
              <w:rPr>
                <w:sz w:val="20"/>
                <w:szCs w:val="20"/>
              </w:rPr>
              <w: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rPr>
            </w:pPr>
            <w:r w:rsidRPr="00B062DB">
              <w:rPr>
                <w:sz w:val="20"/>
                <w:szCs w:val="20"/>
              </w:rPr>
              <w:t>+</w:t>
            </w:r>
          </w:p>
        </w:tc>
        <w:tc>
          <w:tcPr>
            <w:tcW w:w="708"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241BAA" w:rsidP="00113887">
            <w:pPr>
              <w:jc w:val="center"/>
              <w:rPr>
                <w:sz w:val="20"/>
                <w:szCs w:val="20"/>
              </w:rPr>
            </w:pPr>
            <w:r w:rsidRPr="00B062DB">
              <w:rPr>
                <w:sz w:val="20"/>
                <w:szCs w:val="20"/>
              </w:rPr>
              <w:t>+</w:t>
            </w:r>
          </w:p>
        </w:tc>
      </w:tr>
      <w:tr w:rsidR="00241BAA" w:rsidRPr="00B062DB" w:rsidTr="001776D8">
        <w:trPr>
          <w:trHeight w:val="419"/>
        </w:trPr>
        <w:tc>
          <w:tcPr>
            <w:tcW w:w="714" w:type="dxa"/>
            <w:vAlign w:val="center"/>
          </w:tcPr>
          <w:p w:rsidR="00241BAA" w:rsidRPr="00B062DB" w:rsidRDefault="00241BAA" w:rsidP="00241BAA">
            <w:pPr>
              <w:pStyle w:val="a6"/>
              <w:ind w:left="-108"/>
              <w:jc w:val="center"/>
              <w:rPr>
                <w:sz w:val="20"/>
                <w:szCs w:val="20"/>
                <w:lang w:val="kk-KZ"/>
              </w:rPr>
            </w:pPr>
            <w:r w:rsidRPr="00B062DB">
              <w:rPr>
                <w:sz w:val="20"/>
                <w:szCs w:val="20"/>
                <w:lang w:val="kk-KZ"/>
              </w:rPr>
              <w:t>14</w:t>
            </w:r>
          </w:p>
        </w:tc>
        <w:tc>
          <w:tcPr>
            <w:tcW w:w="3119" w:type="dxa"/>
            <w:vAlign w:val="center"/>
          </w:tcPr>
          <w:p w:rsidR="00241BAA" w:rsidRPr="00B062DB" w:rsidRDefault="00241BAA" w:rsidP="00241BAA">
            <w:pPr>
              <w:pStyle w:val="a6"/>
              <w:tabs>
                <w:tab w:val="left" w:pos="2442"/>
              </w:tabs>
              <w:rPr>
                <w:sz w:val="20"/>
                <w:szCs w:val="20"/>
              </w:rPr>
            </w:pPr>
            <w:r w:rsidRPr="00B062DB">
              <w:rPr>
                <w:sz w:val="20"/>
                <w:szCs w:val="20"/>
              </w:rPr>
              <w:t>ТОО «</w:t>
            </w:r>
            <w:proofErr w:type="spellStart"/>
            <w:r w:rsidRPr="00B062DB">
              <w:rPr>
                <w:sz w:val="20"/>
                <w:szCs w:val="20"/>
              </w:rPr>
              <w:t>Глобал</w:t>
            </w:r>
            <w:proofErr w:type="spellEnd"/>
            <w:r w:rsidRPr="00B062DB">
              <w:rPr>
                <w:sz w:val="20"/>
                <w:szCs w:val="20"/>
              </w:rPr>
              <w:t xml:space="preserve"> </w:t>
            </w:r>
            <w:proofErr w:type="spellStart"/>
            <w:r w:rsidRPr="00B062DB">
              <w:rPr>
                <w:sz w:val="20"/>
                <w:szCs w:val="20"/>
              </w:rPr>
              <w:t>Медикал</w:t>
            </w:r>
            <w:proofErr w:type="spellEnd"/>
            <w:r w:rsidRPr="00B062DB">
              <w:rPr>
                <w:sz w:val="20"/>
                <w:szCs w:val="20"/>
              </w:rPr>
              <w:t>»</w:t>
            </w:r>
          </w:p>
        </w:tc>
        <w:tc>
          <w:tcPr>
            <w:tcW w:w="425"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567" w:type="dxa"/>
            <w:vAlign w:val="center"/>
          </w:tcPr>
          <w:p w:rsidR="00241BAA" w:rsidRPr="00B062DB" w:rsidRDefault="00241BAA" w:rsidP="00241BAA">
            <w:pPr>
              <w:jc w:val="center"/>
              <w:rPr>
                <w:sz w:val="20"/>
                <w:szCs w:val="20"/>
              </w:rPr>
            </w:pPr>
            <w:r w:rsidRPr="00B062DB">
              <w:rPr>
                <w:sz w:val="20"/>
                <w:szCs w:val="20"/>
              </w:rPr>
              <w:t>+</w:t>
            </w:r>
          </w:p>
        </w:tc>
        <w:tc>
          <w:tcPr>
            <w:tcW w:w="709" w:type="dxa"/>
            <w:vAlign w:val="center"/>
          </w:tcPr>
          <w:p w:rsidR="00241BAA" w:rsidRPr="00B062DB" w:rsidRDefault="00241BAA" w:rsidP="00241BAA">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241BAA" w:rsidRPr="00B062DB" w:rsidRDefault="00241BAA" w:rsidP="00241BAA">
            <w:pPr>
              <w:jc w:val="center"/>
              <w:rPr>
                <w:sz w:val="20"/>
                <w:szCs w:val="20"/>
              </w:rPr>
            </w:pPr>
            <w:r w:rsidRPr="00B062DB">
              <w:rPr>
                <w:sz w:val="20"/>
                <w:szCs w:val="20"/>
              </w:rPr>
              <w:t>+</w:t>
            </w:r>
          </w:p>
        </w:tc>
        <w:tc>
          <w:tcPr>
            <w:tcW w:w="708" w:type="dxa"/>
            <w:vAlign w:val="center"/>
          </w:tcPr>
          <w:p w:rsidR="00241BAA" w:rsidRPr="00B062DB" w:rsidRDefault="00241BAA" w:rsidP="00241BAA">
            <w:pPr>
              <w:jc w:val="center"/>
              <w:rPr>
                <w:sz w:val="20"/>
                <w:szCs w:val="20"/>
              </w:rPr>
            </w:pPr>
            <w:r w:rsidRPr="00B062DB">
              <w:rPr>
                <w:sz w:val="20"/>
                <w:szCs w:val="20"/>
              </w:rPr>
              <w:t>+</w:t>
            </w:r>
          </w:p>
        </w:tc>
        <w:tc>
          <w:tcPr>
            <w:tcW w:w="709" w:type="dxa"/>
            <w:vAlign w:val="center"/>
          </w:tcPr>
          <w:p w:rsidR="00241BAA" w:rsidRPr="00B062DB" w:rsidRDefault="00241BAA" w:rsidP="00241BAA">
            <w:pPr>
              <w:jc w:val="center"/>
              <w:rPr>
                <w:sz w:val="20"/>
                <w:szCs w:val="20"/>
              </w:rPr>
            </w:pPr>
          </w:p>
        </w:tc>
        <w:tc>
          <w:tcPr>
            <w:tcW w:w="709" w:type="dxa"/>
            <w:vAlign w:val="center"/>
          </w:tcPr>
          <w:p w:rsidR="00241BAA" w:rsidRPr="00B062DB" w:rsidRDefault="00241BAA" w:rsidP="00241BAA">
            <w:pPr>
              <w:jc w:val="center"/>
              <w:rPr>
                <w:sz w:val="20"/>
                <w:szCs w:val="20"/>
              </w:rPr>
            </w:pPr>
            <w:r w:rsidRPr="00B062DB">
              <w:rPr>
                <w:sz w:val="20"/>
                <w:szCs w:val="20"/>
              </w:rPr>
              <w:t>+</w:t>
            </w:r>
          </w:p>
        </w:tc>
        <w:tc>
          <w:tcPr>
            <w:tcW w:w="850" w:type="dxa"/>
            <w:vAlign w:val="center"/>
          </w:tcPr>
          <w:p w:rsidR="00241BAA" w:rsidRPr="00B062DB" w:rsidRDefault="00241BAA" w:rsidP="00241BAA">
            <w:pPr>
              <w:jc w:val="center"/>
              <w:rPr>
                <w:sz w:val="20"/>
                <w:szCs w:val="20"/>
              </w:rPr>
            </w:pPr>
            <w:r w:rsidRPr="00B062DB">
              <w:rPr>
                <w:sz w:val="20"/>
                <w:szCs w:val="20"/>
              </w:rPr>
              <w:t>+</w:t>
            </w:r>
          </w:p>
        </w:tc>
        <w:tc>
          <w:tcPr>
            <w:tcW w:w="709" w:type="dxa"/>
            <w:vAlign w:val="center"/>
          </w:tcPr>
          <w:p w:rsidR="00241BAA" w:rsidRPr="00B062DB" w:rsidRDefault="00241BAA" w:rsidP="00241BAA">
            <w:pPr>
              <w:jc w:val="center"/>
              <w:rPr>
                <w:sz w:val="20"/>
                <w:szCs w:val="20"/>
              </w:rPr>
            </w:pPr>
            <w:r w:rsidRPr="00B062DB">
              <w:rPr>
                <w:sz w:val="20"/>
                <w:szCs w:val="20"/>
              </w:rPr>
              <w:t>+</w:t>
            </w:r>
          </w:p>
        </w:tc>
      </w:tr>
      <w:tr w:rsidR="00AD6EC1" w:rsidRPr="00B062DB" w:rsidTr="001776D8">
        <w:trPr>
          <w:trHeight w:val="419"/>
        </w:trPr>
        <w:tc>
          <w:tcPr>
            <w:tcW w:w="714" w:type="dxa"/>
            <w:vAlign w:val="center"/>
          </w:tcPr>
          <w:p w:rsidR="00AD6EC1" w:rsidRPr="00B062DB" w:rsidRDefault="00AD6EC1" w:rsidP="00AD6EC1">
            <w:pPr>
              <w:pStyle w:val="a6"/>
              <w:ind w:left="-108"/>
              <w:jc w:val="center"/>
              <w:rPr>
                <w:sz w:val="20"/>
                <w:szCs w:val="20"/>
                <w:lang w:val="kk-KZ"/>
              </w:rPr>
            </w:pPr>
            <w:r w:rsidRPr="00B062DB">
              <w:rPr>
                <w:sz w:val="20"/>
                <w:szCs w:val="20"/>
                <w:lang w:val="kk-KZ"/>
              </w:rPr>
              <w:t>15</w:t>
            </w:r>
          </w:p>
        </w:tc>
        <w:tc>
          <w:tcPr>
            <w:tcW w:w="3119" w:type="dxa"/>
            <w:vAlign w:val="center"/>
          </w:tcPr>
          <w:p w:rsidR="00AD6EC1" w:rsidRPr="00B062DB" w:rsidRDefault="00AD6EC1" w:rsidP="00AD6EC1">
            <w:pPr>
              <w:pStyle w:val="a6"/>
              <w:tabs>
                <w:tab w:val="left" w:pos="2442"/>
              </w:tabs>
              <w:rPr>
                <w:sz w:val="20"/>
                <w:szCs w:val="20"/>
              </w:rPr>
            </w:pPr>
            <w:r w:rsidRPr="00B062DB">
              <w:rPr>
                <w:sz w:val="20"/>
                <w:szCs w:val="20"/>
              </w:rPr>
              <w:t>ТОО «</w:t>
            </w:r>
            <w:proofErr w:type="spellStart"/>
            <w:r w:rsidRPr="00B062DB">
              <w:rPr>
                <w:sz w:val="20"/>
                <w:szCs w:val="20"/>
              </w:rPr>
              <w:t>Андыз</w:t>
            </w:r>
            <w:proofErr w:type="spellEnd"/>
            <w:r w:rsidRPr="00B062DB">
              <w:rPr>
                <w:sz w:val="20"/>
                <w:szCs w:val="20"/>
              </w:rPr>
              <w:t>»</w:t>
            </w:r>
          </w:p>
        </w:tc>
        <w:tc>
          <w:tcPr>
            <w:tcW w:w="425"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567" w:type="dxa"/>
            <w:vAlign w:val="center"/>
          </w:tcPr>
          <w:p w:rsidR="00AD6EC1" w:rsidRPr="00B062DB" w:rsidRDefault="00AD6EC1" w:rsidP="00AD6EC1">
            <w:pPr>
              <w:jc w:val="center"/>
              <w:rPr>
                <w:sz w:val="20"/>
                <w:szCs w:val="20"/>
              </w:rPr>
            </w:pPr>
            <w:r w:rsidRPr="00B062DB">
              <w:rPr>
                <w:sz w:val="20"/>
                <w:szCs w:val="20"/>
              </w:rPr>
              <w:t>+</w:t>
            </w:r>
          </w:p>
        </w:tc>
        <w:tc>
          <w:tcPr>
            <w:tcW w:w="709" w:type="dxa"/>
            <w:vAlign w:val="center"/>
          </w:tcPr>
          <w:p w:rsidR="00AD6EC1" w:rsidRPr="00B062DB" w:rsidRDefault="00AD6EC1" w:rsidP="00AD6EC1">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AD6EC1" w:rsidRPr="00B062DB" w:rsidRDefault="00AD6EC1" w:rsidP="00AD6EC1">
            <w:pPr>
              <w:jc w:val="center"/>
              <w:rPr>
                <w:sz w:val="20"/>
                <w:szCs w:val="20"/>
                <w:lang w:val="en-US"/>
              </w:rPr>
            </w:pPr>
            <w:r w:rsidRPr="00B062DB">
              <w:rPr>
                <w:sz w:val="20"/>
                <w:szCs w:val="20"/>
                <w:lang w:val="en-US"/>
              </w:rPr>
              <w:t>+</w:t>
            </w:r>
          </w:p>
        </w:tc>
        <w:tc>
          <w:tcPr>
            <w:tcW w:w="708" w:type="dxa"/>
            <w:vAlign w:val="center"/>
          </w:tcPr>
          <w:p w:rsidR="00AD6EC1" w:rsidRPr="00B062DB" w:rsidRDefault="00AD6EC1" w:rsidP="00AD6EC1">
            <w:pPr>
              <w:jc w:val="center"/>
              <w:rPr>
                <w:sz w:val="20"/>
                <w:szCs w:val="20"/>
                <w:lang w:val="en-US"/>
              </w:rPr>
            </w:pPr>
            <w:r w:rsidRPr="00B062DB">
              <w:rPr>
                <w:sz w:val="20"/>
                <w:szCs w:val="20"/>
                <w:lang w:val="en-US"/>
              </w:rPr>
              <w:t>+</w:t>
            </w:r>
          </w:p>
        </w:tc>
        <w:tc>
          <w:tcPr>
            <w:tcW w:w="709" w:type="dxa"/>
            <w:vAlign w:val="center"/>
          </w:tcPr>
          <w:p w:rsidR="00AD6EC1" w:rsidRPr="00B062DB" w:rsidRDefault="00AD6EC1" w:rsidP="00AD6EC1">
            <w:pPr>
              <w:jc w:val="center"/>
              <w:rPr>
                <w:sz w:val="20"/>
                <w:szCs w:val="20"/>
              </w:rPr>
            </w:pPr>
          </w:p>
        </w:tc>
        <w:tc>
          <w:tcPr>
            <w:tcW w:w="709" w:type="dxa"/>
            <w:vAlign w:val="center"/>
          </w:tcPr>
          <w:p w:rsidR="00AD6EC1" w:rsidRPr="00B062DB" w:rsidRDefault="00AD6EC1" w:rsidP="00AD6EC1">
            <w:pPr>
              <w:jc w:val="center"/>
              <w:rPr>
                <w:sz w:val="20"/>
                <w:szCs w:val="20"/>
              </w:rPr>
            </w:pPr>
            <w:r w:rsidRPr="00B062DB">
              <w:rPr>
                <w:sz w:val="20"/>
                <w:szCs w:val="20"/>
              </w:rPr>
              <w:t>+</w:t>
            </w:r>
          </w:p>
        </w:tc>
        <w:tc>
          <w:tcPr>
            <w:tcW w:w="850" w:type="dxa"/>
            <w:vAlign w:val="center"/>
          </w:tcPr>
          <w:p w:rsidR="00AD6EC1" w:rsidRPr="00B062DB" w:rsidRDefault="00AD6EC1" w:rsidP="00AD6EC1">
            <w:pPr>
              <w:jc w:val="center"/>
              <w:rPr>
                <w:sz w:val="20"/>
                <w:szCs w:val="20"/>
              </w:rPr>
            </w:pPr>
            <w:r w:rsidRPr="00B062DB">
              <w:rPr>
                <w:sz w:val="20"/>
                <w:szCs w:val="20"/>
              </w:rPr>
              <w:t>+</w:t>
            </w:r>
          </w:p>
        </w:tc>
        <w:tc>
          <w:tcPr>
            <w:tcW w:w="709" w:type="dxa"/>
            <w:vAlign w:val="center"/>
          </w:tcPr>
          <w:p w:rsidR="00AD6EC1" w:rsidRPr="00B062DB" w:rsidRDefault="00AD6EC1" w:rsidP="00AD6EC1">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16</w:t>
            </w:r>
          </w:p>
        </w:tc>
        <w:tc>
          <w:tcPr>
            <w:tcW w:w="3119" w:type="dxa"/>
            <w:vAlign w:val="center"/>
          </w:tcPr>
          <w:p w:rsidR="00113887" w:rsidRPr="00B062DB" w:rsidRDefault="0045257A" w:rsidP="00113887">
            <w:pPr>
              <w:pStyle w:val="a6"/>
              <w:tabs>
                <w:tab w:val="left" w:pos="2442"/>
              </w:tabs>
              <w:rPr>
                <w:sz w:val="20"/>
                <w:szCs w:val="20"/>
              </w:rPr>
            </w:pPr>
            <w:r w:rsidRPr="00B062DB">
              <w:rPr>
                <w:sz w:val="20"/>
                <w:szCs w:val="20"/>
              </w:rPr>
              <w:t>ТОО «</w:t>
            </w:r>
            <w:proofErr w:type="spellStart"/>
            <w:r w:rsidRPr="00B062DB">
              <w:rPr>
                <w:sz w:val="20"/>
                <w:szCs w:val="20"/>
              </w:rPr>
              <w:t>Медилэнд</w:t>
            </w:r>
            <w:proofErr w:type="spellEnd"/>
            <w:r w:rsidRPr="00B062DB">
              <w:rPr>
                <w:sz w:val="20"/>
                <w:szCs w:val="20"/>
              </w:rPr>
              <w: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lang w:val="kk-KZ"/>
              </w:rPr>
            </w:pPr>
            <w:r w:rsidRPr="00B062DB">
              <w:rPr>
                <w:sz w:val="20"/>
                <w:szCs w:val="20"/>
                <w:lang w:val="en-US"/>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17</w:t>
            </w:r>
          </w:p>
        </w:tc>
        <w:tc>
          <w:tcPr>
            <w:tcW w:w="3119" w:type="dxa"/>
            <w:vAlign w:val="center"/>
          </w:tcPr>
          <w:p w:rsidR="00113887" w:rsidRPr="00B062DB" w:rsidRDefault="006531F2" w:rsidP="00113887">
            <w:pPr>
              <w:pStyle w:val="a6"/>
              <w:tabs>
                <w:tab w:val="left" w:pos="2442"/>
              </w:tabs>
              <w:rPr>
                <w:sz w:val="20"/>
                <w:szCs w:val="20"/>
              </w:rPr>
            </w:pPr>
            <w:r w:rsidRPr="00B062DB">
              <w:rPr>
                <w:sz w:val="20"/>
                <w:szCs w:val="20"/>
              </w:rPr>
              <w:t>ТОО «КМК-AMANAT»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6531F2"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lang w:val="kk-KZ"/>
              </w:rPr>
            </w:pPr>
            <w:r w:rsidRPr="00B062DB">
              <w:rPr>
                <w:sz w:val="20"/>
                <w:szCs w:val="20"/>
                <w:lang w:val="en-US"/>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18</w:t>
            </w:r>
          </w:p>
        </w:tc>
        <w:tc>
          <w:tcPr>
            <w:tcW w:w="3119" w:type="dxa"/>
            <w:vAlign w:val="center"/>
          </w:tcPr>
          <w:p w:rsidR="00113887" w:rsidRPr="00B062DB" w:rsidRDefault="00241BAA" w:rsidP="00113887">
            <w:pPr>
              <w:pStyle w:val="a6"/>
              <w:tabs>
                <w:tab w:val="left" w:pos="2442"/>
              </w:tabs>
              <w:rPr>
                <w:sz w:val="20"/>
                <w:szCs w:val="20"/>
              </w:rPr>
            </w:pPr>
            <w:r w:rsidRPr="00B062DB">
              <w:rPr>
                <w:sz w:val="20"/>
                <w:szCs w:val="20"/>
              </w:rPr>
              <w:t>ТОО «</w:t>
            </w:r>
            <w:proofErr w:type="spellStart"/>
            <w:r w:rsidRPr="00B062DB">
              <w:rPr>
                <w:sz w:val="20"/>
                <w:szCs w:val="20"/>
              </w:rPr>
              <w:t>Maya</w:t>
            </w:r>
            <w:proofErr w:type="spellEnd"/>
            <w:r w:rsidRPr="00B062DB">
              <w:rPr>
                <w:sz w:val="20"/>
                <w:szCs w:val="20"/>
              </w:rPr>
              <w:t xml:space="preserve"> </w:t>
            </w:r>
            <w:proofErr w:type="spellStart"/>
            <w:r w:rsidRPr="00B062DB">
              <w:rPr>
                <w:sz w:val="20"/>
                <w:szCs w:val="20"/>
              </w:rPr>
              <w:t>Pharm</w:t>
            </w:r>
            <w:proofErr w:type="spellEnd"/>
            <w:r w:rsidRPr="00B062DB">
              <w:rPr>
                <w:sz w:val="20"/>
                <w:szCs w:val="20"/>
              </w:rPr>
              <w: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241BAA" w:rsidP="00113887">
            <w:pPr>
              <w:jc w:val="center"/>
              <w:rPr>
                <w:sz w:val="20"/>
                <w:szCs w:val="20"/>
              </w:rPr>
            </w:pPr>
            <w:r w:rsidRPr="00B062DB">
              <w:rPr>
                <w:sz w:val="20"/>
                <w:szCs w:val="20"/>
                <w:lang w:val="en-US"/>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lang w:val="kk-KZ"/>
              </w:rPr>
            </w:pPr>
            <w:r w:rsidRPr="00B062DB">
              <w:rPr>
                <w:sz w:val="20"/>
                <w:szCs w:val="20"/>
                <w:lang w:val="en-US"/>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19</w:t>
            </w:r>
          </w:p>
        </w:tc>
        <w:tc>
          <w:tcPr>
            <w:tcW w:w="3119" w:type="dxa"/>
            <w:vAlign w:val="center"/>
          </w:tcPr>
          <w:p w:rsidR="00113887" w:rsidRPr="00B062DB" w:rsidRDefault="00241BAA" w:rsidP="00113887">
            <w:pPr>
              <w:pStyle w:val="a6"/>
              <w:tabs>
                <w:tab w:val="left" w:pos="2442"/>
              </w:tabs>
              <w:rPr>
                <w:sz w:val="20"/>
                <w:szCs w:val="20"/>
              </w:rPr>
            </w:pPr>
            <w:r w:rsidRPr="00B062DB">
              <w:rPr>
                <w:sz w:val="20"/>
                <w:szCs w:val="20"/>
              </w:rPr>
              <w:t>ТОО «Гранд Атлас»</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lang w:val="kk-KZ"/>
              </w:rPr>
            </w:pPr>
            <w:r w:rsidRPr="00B062DB">
              <w:rPr>
                <w:sz w:val="20"/>
                <w:szCs w:val="20"/>
                <w:lang w:val="en-US"/>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20</w:t>
            </w:r>
          </w:p>
        </w:tc>
        <w:tc>
          <w:tcPr>
            <w:tcW w:w="3119" w:type="dxa"/>
            <w:vAlign w:val="center"/>
          </w:tcPr>
          <w:p w:rsidR="00113887" w:rsidRPr="00B062DB" w:rsidRDefault="00D10EF4" w:rsidP="00113887">
            <w:pPr>
              <w:pStyle w:val="a6"/>
              <w:tabs>
                <w:tab w:val="left" w:pos="2442"/>
              </w:tabs>
              <w:rPr>
                <w:sz w:val="20"/>
                <w:szCs w:val="20"/>
              </w:rPr>
            </w:pPr>
            <w:r w:rsidRPr="00B062DB">
              <w:rPr>
                <w:sz w:val="20"/>
                <w:szCs w:val="20"/>
              </w:rPr>
              <w:t>ТОО «</w:t>
            </w:r>
            <w:proofErr w:type="spellStart"/>
            <w:r w:rsidRPr="00B062DB">
              <w:rPr>
                <w:sz w:val="20"/>
                <w:szCs w:val="20"/>
              </w:rPr>
              <w:t>Локал</w:t>
            </w:r>
            <w:proofErr w:type="spellEnd"/>
            <w:r w:rsidRPr="00B062DB">
              <w:rPr>
                <w:sz w:val="20"/>
                <w:szCs w:val="20"/>
              </w:rPr>
              <w:t xml:space="preserve"> </w:t>
            </w:r>
            <w:proofErr w:type="spellStart"/>
            <w:r w:rsidRPr="00B062DB">
              <w:rPr>
                <w:sz w:val="20"/>
                <w:szCs w:val="20"/>
              </w:rPr>
              <w:t>Фарм</w:t>
            </w:r>
            <w:proofErr w:type="spellEnd"/>
            <w:r w:rsidRPr="00B062DB">
              <w:rPr>
                <w:sz w:val="20"/>
                <w:szCs w:val="20"/>
              </w:rPr>
              <w:t>»</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D10EF4"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rPr>
            </w:pPr>
            <w:r w:rsidRPr="00B062DB">
              <w:rPr>
                <w:sz w:val="20"/>
                <w:szCs w:val="20"/>
              </w:rPr>
              <w:t>+</w:t>
            </w:r>
          </w:p>
        </w:tc>
        <w:tc>
          <w:tcPr>
            <w:tcW w:w="708"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21</w:t>
            </w:r>
          </w:p>
        </w:tc>
        <w:tc>
          <w:tcPr>
            <w:tcW w:w="3119" w:type="dxa"/>
            <w:vAlign w:val="center"/>
          </w:tcPr>
          <w:p w:rsidR="00113887" w:rsidRPr="00B062DB" w:rsidRDefault="00D10EF4" w:rsidP="00113887">
            <w:pPr>
              <w:pStyle w:val="a6"/>
              <w:tabs>
                <w:tab w:val="left" w:pos="2442"/>
              </w:tabs>
              <w:rPr>
                <w:sz w:val="20"/>
                <w:szCs w:val="20"/>
                <w:lang w:val="kk-KZ"/>
              </w:rPr>
            </w:pPr>
            <w:r w:rsidRPr="00B062DB">
              <w:rPr>
                <w:sz w:val="20"/>
                <w:szCs w:val="20"/>
                <w:lang w:val="kk-KZ"/>
              </w:rPr>
              <w:t>ТОО «Астана Медикал Продукт»</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rPr>
            </w:pPr>
            <w:r w:rsidRPr="00B062DB">
              <w:rPr>
                <w:sz w:val="20"/>
                <w:szCs w:val="20"/>
              </w:rPr>
              <w:t>+</w:t>
            </w:r>
          </w:p>
        </w:tc>
        <w:tc>
          <w:tcPr>
            <w:tcW w:w="708"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22</w:t>
            </w:r>
          </w:p>
        </w:tc>
        <w:tc>
          <w:tcPr>
            <w:tcW w:w="3119" w:type="dxa"/>
            <w:vAlign w:val="center"/>
          </w:tcPr>
          <w:p w:rsidR="00113887" w:rsidRPr="00B062DB" w:rsidRDefault="00D10EF4" w:rsidP="00113887">
            <w:pPr>
              <w:pStyle w:val="a6"/>
              <w:tabs>
                <w:tab w:val="left" w:pos="2442"/>
              </w:tabs>
              <w:rPr>
                <w:sz w:val="20"/>
                <w:szCs w:val="20"/>
                <w:lang w:val="kk-KZ"/>
              </w:rPr>
            </w:pPr>
            <w:r w:rsidRPr="00B062DB">
              <w:rPr>
                <w:sz w:val="20"/>
                <w:szCs w:val="20"/>
                <w:lang w:val="kk-KZ"/>
              </w:rPr>
              <w:t>ТОО «DAMU-MEDICAL»</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rPr>
            </w:pPr>
            <w:r w:rsidRPr="00B062DB">
              <w:rPr>
                <w:sz w:val="20"/>
                <w:szCs w:val="20"/>
              </w:rPr>
              <w:t>+</w:t>
            </w:r>
          </w:p>
        </w:tc>
        <w:tc>
          <w:tcPr>
            <w:tcW w:w="708"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D10EF4" w:rsidP="00113887">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23</w:t>
            </w:r>
          </w:p>
        </w:tc>
        <w:tc>
          <w:tcPr>
            <w:tcW w:w="3119" w:type="dxa"/>
            <w:vAlign w:val="center"/>
          </w:tcPr>
          <w:p w:rsidR="00113887" w:rsidRPr="00B062DB" w:rsidRDefault="00AE6606" w:rsidP="00113887">
            <w:pPr>
              <w:pStyle w:val="a6"/>
              <w:tabs>
                <w:tab w:val="left" w:pos="2442"/>
              </w:tabs>
              <w:rPr>
                <w:sz w:val="20"/>
                <w:szCs w:val="20"/>
                <w:lang w:val="kk-KZ"/>
              </w:rPr>
            </w:pPr>
            <w:r w:rsidRPr="00B062DB">
              <w:rPr>
                <w:sz w:val="20"/>
                <w:szCs w:val="20"/>
                <w:lang w:val="kk-KZ"/>
              </w:rPr>
              <w:t>ТОО «Pharmprovide»</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AE6606" w:rsidP="00113887">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rPr>
            </w:pPr>
            <w:r w:rsidRPr="00B062DB">
              <w:rPr>
                <w:sz w:val="20"/>
                <w:szCs w:val="20"/>
              </w:rPr>
              <w:t>+</w:t>
            </w:r>
          </w:p>
        </w:tc>
        <w:tc>
          <w:tcPr>
            <w:tcW w:w="708"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113887"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r w:rsidRPr="00B062DB">
              <w:rPr>
                <w:sz w:val="20"/>
                <w:szCs w:val="20"/>
              </w:rPr>
              <w:t>+</w:t>
            </w:r>
          </w:p>
        </w:tc>
      </w:tr>
      <w:tr w:rsidR="00113887" w:rsidRPr="00B062DB" w:rsidTr="001776D8">
        <w:trPr>
          <w:trHeight w:val="419"/>
        </w:trPr>
        <w:tc>
          <w:tcPr>
            <w:tcW w:w="714" w:type="dxa"/>
            <w:vAlign w:val="center"/>
          </w:tcPr>
          <w:p w:rsidR="00113887" w:rsidRPr="00B062DB" w:rsidRDefault="00113887" w:rsidP="00113887">
            <w:pPr>
              <w:pStyle w:val="a6"/>
              <w:ind w:left="-108"/>
              <w:jc w:val="center"/>
              <w:rPr>
                <w:sz w:val="20"/>
                <w:szCs w:val="20"/>
                <w:lang w:val="kk-KZ"/>
              </w:rPr>
            </w:pPr>
            <w:r w:rsidRPr="00B062DB">
              <w:rPr>
                <w:sz w:val="20"/>
                <w:szCs w:val="20"/>
                <w:lang w:val="kk-KZ"/>
              </w:rPr>
              <w:t>24</w:t>
            </w:r>
          </w:p>
        </w:tc>
        <w:tc>
          <w:tcPr>
            <w:tcW w:w="3119" w:type="dxa"/>
            <w:vAlign w:val="center"/>
          </w:tcPr>
          <w:p w:rsidR="00113887" w:rsidRPr="00B062DB" w:rsidRDefault="00F7615C" w:rsidP="00113887">
            <w:pPr>
              <w:pStyle w:val="a6"/>
              <w:tabs>
                <w:tab w:val="left" w:pos="2442"/>
              </w:tabs>
              <w:rPr>
                <w:sz w:val="20"/>
                <w:szCs w:val="20"/>
                <w:lang w:val="kk-KZ"/>
              </w:rPr>
            </w:pPr>
            <w:r w:rsidRPr="00B062DB">
              <w:rPr>
                <w:sz w:val="20"/>
                <w:szCs w:val="20"/>
                <w:lang w:val="kk-KZ"/>
              </w:rPr>
              <w:t>ТОО «Эверест-С»</w:t>
            </w:r>
          </w:p>
        </w:tc>
        <w:tc>
          <w:tcPr>
            <w:tcW w:w="425"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113887" w:rsidP="00113887">
            <w:pPr>
              <w:jc w:val="center"/>
              <w:rPr>
                <w:sz w:val="20"/>
                <w:szCs w:val="20"/>
              </w:rPr>
            </w:pPr>
          </w:p>
        </w:tc>
        <w:tc>
          <w:tcPr>
            <w:tcW w:w="567" w:type="dxa"/>
            <w:vAlign w:val="center"/>
          </w:tcPr>
          <w:p w:rsidR="00113887" w:rsidRPr="00B062DB" w:rsidRDefault="00113887" w:rsidP="00113887">
            <w:pPr>
              <w:jc w:val="center"/>
              <w:rPr>
                <w:sz w:val="20"/>
                <w:szCs w:val="20"/>
              </w:rPr>
            </w:pPr>
            <w:r w:rsidRPr="00B062DB">
              <w:rPr>
                <w:sz w:val="20"/>
                <w:szCs w:val="20"/>
              </w:rPr>
              <w:t>+</w:t>
            </w:r>
          </w:p>
        </w:tc>
        <w:tc>
          <w:tcPr>
            <w:tcW w:w="567" w:type="dxa"/>
            <w:vAlign w:val="center"/>
          </w:tcPr>
          <w:p w:rsidR="00113887" w:rsidRPr="00B062DB" w:rsidRDefault="00AB0F42" w:rsidP="00113887">
            <w:pPr>
              <w:jc w:val="center"/>
              <w:rPr>
                <w:sz w:val="20"/>
                <w:szCs w:val="20"/>
              </w:rPr>
            </w:pPr>
            <w:r w:rsidRPr="00B062DB">
              <w:rPr>
                <w:sz w:val="20"/>
                <w:szCs w:val="20"/>
              </w:rPr>
              <w:t>-</w:t>
            </w:r>
          </w:p>
        </w:tc>
        <w:tc>
          <w:tcPr>
            <w:tcW w:w="709" w:type="dxa"/>
            <w:vAlign w:val="center"/>
          </w:tcPr>
          <w:p w:rsidR="00113887" w:rsidRPr="00B062DB" w:rsidRDefault="00113887" w:rsidP="00113887">
            <w:pPr>
              <w:jc w:val="center"/>
              <w:rPr>
                <w:sz w:val="20"/>
                <w:szCs w:val="20"/>
              </w:rPr>
            </w:pPr>
          </w:p>
        </w:tc>
        <w:tc>
          <w:tcPr>
            <w:tcW w:w="567" w:type="dxa"/>
            <w:tcMar>
              <w:top w:w="0" w:type="dxa"/>
              <w:left w:w="108" w:type="dxa"/>
              <w:bottom w:w="0" w:type="dxa"/>
              <w:right w:w="108" w:type="dxa"/>
            </w:tcMar>
            <w:vAlign w:val="center"/>
          </w:tcPr>
          <w:p w:rsidR="00113887" w:rsidRPr="00B062DB" w:rsidRDefault="00113887" w:rsidP="00113887">
            <w:pPr>
              <w:jc w:val="center"/>
              <w:rPr>
                <w:sz w:val="20"/>
                <w:szCs w:val="20"/>
                <w:lang w:val="en-US"/>
              </w:rPr>
            </w:pPr>
            <w:r w:rsidRPr="00B062DB">
              <w:rPr>
                <w:sz w:val="20"/>
                <w:szCs w:val="20"/>
                <w:lang w:val="en-US"/>
              </w:rPr>
              <w:t>+</w:t>
            </w:r>
          </w:p>
        </w:tc>
        <w:tc>
          <w:tcPr>
            <w:tcW w:w="708" w:type="dxa"/>
            <w:vAlign w:val="center"/>
          </w:tcPr>
          <w:p w:rsidR="00113887" w:rsidRPr="00B062DB" w:rsidRDefault="00113887" w:rsidP="00113887">
            <w:pPr>
              <w:jc w:val="center"/>
              <w:rPr>
                <w:sz w:val="20"/>
                <w:szCs w:val="20"/>
                <w:lang w:val="en-US"/>
              </w:rPr>
            </w:pPr>
            <w:r w:rsidRPr="00B062DB">
              <w:rPr>
                <w:sz w:val="20"/>
                <w:szCs w:val="20"/>
                <w:lang w:val="en-US"/>
              </w:rPr>
              <w:t>+</w:t>
            </w:r>
          </w:p>
        </w:tc>
        <w:tc>
          <w:tcPr>
            <w:tcW w:w="709" w:type="dxa"/>
            <w:vAlign w:val="center"/>
          </w:tcPr>
          <w:p w:rsidR="00113887" w:rsidRPr="00B062DB" w:rsidRDefault="00113887" w:rsidP="00113887">
            <w:pPr>
              <w:jc w:val="center"/>
              <w:rPr>
                <w:sz w:val="20"/>
                <w:szCs w:val="20"/>
              </w:rPr>
            </w:pPr>
          </w:p>
        </w:tc>
        <w:tc>
          <w:tcPr>
            <w:tcW w:w="709" w:type="dxa"/>
            <w:vAlign w:val="center"/>
          </w:tcPr>
          <w:p w:rsidR="00113887" w:rsidRPr="00B062DB" w:rsidRDefault="00113887" w:rsidP="00113887">
            <w:pPr>
              <w:jc w:val="center"/>
              <w:rPr>
                <w:sz w:val="20"/>
                <w:szCs w:val="20"/>
              </w:rPr>
            </w:pPr>
            <w:r w:rsidRPr="00B062DB">
              <w:rPr>
                <w:sz w:val="20"/>
                <w:szCs w:val="20"/>
              </w:rPr>
              <w:t>+</w:t>
            </w:r>
          </w:p>
        </w:tc>
        <w:tc>
          <w:tcPr>
            <w:tcW w:w="850" w:type="dxa"/>
            <w:vAlign w:val="center"/>
          </w:tcPr>
          <w:p w:rsidR="00113887" w:rsidRPr="00B062DB" w:rsidRDefault="00F7615C" w:rsidP="00113887">
            <w:pPr>
              <w:jc w:val="center"/>
              <w:rPr>
                <w:sz w:val="20"/>
                <w:szCs w:val="20"/>
              </w:rPr>
            </w:pPr>
            <w:r w:rsidRPr="00B062DB">
              <w:rPr>
                <w:sz w:val="20"/>
                <w:szCs w:val="20"/>
              </w:rPr>
              <w:t>-</w:t>
            </w:r>
          </w:p>
        </w:tc>
        <w:tc>
          <w:tcPr>
            <w:tcW w:w="709" w:type="dxa"/>
            <w:vAlign w:val="center"/>
          </w:tcPr>
          <w:p w:rsidR="00113887" w:rsidRPr="00B062DB" w:rsidRDefault="00F7615C" w:rsidP="00113887">
            <w:pPr>
              <w:jc w:val="center"/>
              <w:rPr>
                <w:sz w:val="20"/>
                <w:szCs w:val="20"/>
              </w:rPr>
            </w:pPr>
            <w:r w:rsidRPr="00B062DB">
              <w:rPr>
                <w:sz w:val="20"/>
                <w:szCs w:val="20"/>
              </w:rPr>
              <w:t>-</w:t>
            </w:r>
          </w:p>
        </w:tc>
      </w:tr>
    </w:tbl>
    <w:p w:rsidR="00282CB6" w:rsidRPr="00B062DB" w:rsidRDefault="00282CB6" w:rsidP="00D541B3">
      <w:pPr>
        <w:pStyle w:val="a"/>
        <w:numPr>
          <w:ilvl w:val="0"/>
          <w:numId w:val="0"/>
        </w:numPr>
        <w:tabs>
          <w:tab w:val="left" w:pos="567"/>
          <w:tab w:val="left" w:pos="709"/>
          <w:tab w:val="left" w:pos="993"/>
        </w:tabs>
        <w:ind w:right="-143"/>
        <w:rPr>
          <w:sz w:val="22"/>
          <w:szCs w:val="22"/>
        </w:rPr>
      </w:pPr>
    </w:p>
    <w:p w:rsidR="00452909" w:rsidRPr="00B062DB" w:rsidRDefault="0086069B" w:rsidP="00541692">
      <w:pPr>
        <w:pStyle w:val="a"/>
        <w:numPr>
          <w:ilvl w:val="0"/>
          <w:numId w:val="0"/>
        </w:numPr>
        <w:tabs>
          <w:tab w:val="left" w:pos="567"/>
          <w:tab w:val="left" w:pos="709"/>
          <w:tab w:val="left" w:pos="993"/>
        </w:tabs>
        <w:ind w:left="142" w:right="-143"/>
        <w:rPr>
          <w:sz w:val="22"/>
          <w:szCs w:val="22"/>
        </w:rPr>
      </w:pPr>
      <w:r w:rsidRPr="00B062DB">
        <w:rPr>
          <w:sz w:val="22"/>
          <w:szCs w:val="22"/>
        </w:rPr>
        <w:t>5. Потенциальным</w:t>
      </w:r>
      <w:r w:rsidR="00282CB6" w:rsidRPr="00B062DB">
        <w:rPr>
          <w:sz w:val="22"/>
          <w:szCs w:val="22"/>
        </w:rPr>
        <w:t xml:space="preserve">и </w:t>
      </w:r>
      <w:r w:rsidR="00940C0C" w:rsidRPr="00B062DB">
        <w:rPr>
          <w:sz w:val="22"/>
          <w:szCs w:val="22"/>
        </w:rPr>
        <w:t>поставщиками</w:t>
      </w:r>
      <w:r w:rsidR="002D7B46" w:rsidRPr="00B062DB">
        <w:rPr>
          <w:sz w:val="22"/>
          <w:szCs w:val="22"/>
        </w:rPr>
        <w:t xml:space="preserve"> приложены следующие ценовые предложения</w:t>
      </w:r>
      <w:r w:rsidR="0030708F" w:rsidRPr="00B062DB">
        <w:rPr>
          <w:sz w:val="22"/>
          <w:szCs w:val="22"/>
          <w:lang w:val="kk-KZ"/>
        </w:rPr>
        <w:t xml:space="preserve"> согласно приложению </w:t>
      </w:r>
      <w:r w:rsidR="0030708F" w:rsidRPr="00B062DB">
        <w:rPr>
          <w:sz w:val="22"/>
          <w:szCs w:val="22"/>
        </w:rPr>
        <w:t>№1</w:t>
      </w:r>
      <w:r w:rsidR="002D7B46" w:rsidRPr="00B062DB">
        <w:rPr>
          <w:sz w:val="22"/>
          <w:szCs w:val="22"/>
        </w:rPr>
        <w:t>.</w:t>
      </w:r>
      <w:r w:rsidR="00541692" w:rsidRPr="00B062DB">
        <w:rPr>
          <w:sz w:val="22"/>
          <w:szCs w:val="22"/>
        </w:rPr>
        <w:t xml:space="preserve"> </w:t>
      </w:r>
    </w:p>
    <w:p w:rsidR="00940C0C" w:rsidRPr="00B062DB" w:rsidRDefault="00196A12" w:rsidP="00440863">
      <w:pPr>
        <w:pStyle w:val="a6"/>
        <w:spacing w:before="0" w:beforeAutospacing="0" w:after="0" w:afterAutospacing="0"/>
        <w:ind w:left="142" w:right="283"/>
        <w:jc w:val="both"/>
        <w:rPr>
          <w:sz w:val="22"/>
          <w:szCs w:val="22"/>
        </w:rPr>
      </w:pPr>
      <w:r w:rsidRPr="00B062DB">
        <w:rPr>
          <w:sz w:val="22"/>
          <w:szCs w:val="22"/>
        </w:rPr>
        <w:t>6</w:t>
      </w:r>
      <w:r w:rsidR="00F61CFD" w:rsidRPr="00B062DB">
        <w:rPr>
          <w:sz w:val="22"/>
          <w:szCs w:val="22"/>
        </w:rPr>
        <w:t xml:space="preserve">. </w:t>
      </w:r>
      <w:r w:rsidR="00940C0C" w:rsidRPr="00B062DB">
        <w:rPr>
          <w:sz w:val="22"/>
          <w:szCs w:val="22"/>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B062DB" w:rsidRDefault="002757F0" w:rsidP="00440863">
      <w:pPr>
        <w:pStyle w:val="a6"/>
        <w:spacing w:before="0" w:beforeAutospacing="0" w:after="0" w:afterAutospacing="0"/>
        <w:ind w:left="142" w:right="283"/>
        <w:jc w:val="both"/>
        <w:rPr>
          <w:sz w:val="22"/>
          <w:szCs w:val="22"/>
        </w:rPr>
      </w:pPr>
      <w:r w:rsidRPr="00B062DB">
        <w:rPr>
          <w:sz w:val="22"/>
          <w:szCs w:val="22"/>
        </w:rPr>
        <w:t>7</w:t>
      </w:r>
      <w:r w:rsidR="00440863" w:rsidRPr="00B062DB">
        <w:rPr>
          <w:sz w:val="22"/>
          <w:szCs w:val="22"/>
        </w:rPr>
        <w:t>. По результатам оценки и сопоставления представленных заявок тендерная комиссия РЕШИЛА:</w:t>
      </w:r>
    </w:p>
    <w:p w:rsidR="00440863" w:rsidRPr="00B062DB" w:rsidRDefault="00440863" w:rsidP="00C327AE">
      <w:pPr>
        <w:pStyle w:val="a6"/>
        <w:spacing w:before="0" w:beforeAutospacing="0" w:after="0" w:afterAutospacing="0"/>
        <w:ind w:left="142" w:right="283"/>
        <w:jc w:val="both"/>
        <w:rPr>
          <w:sz w:val="22"/>
          <w:szCs w:val="22"/>
        </w:rPr>
      </w:pPr>
      <w:r w:rsidRPr="00B062DB">
        <w:rPr>
          <w:sz w:val="22"/>
          <w:szCs w:val="22"/>
        </w:rPr>
        <w:t xml:space="preserve">- признать тендер по лотам </w:t>
      </w:r>
      <w:r w:rsidR="003551C6" w:rsidRPr="00B062DB">
        <w:rPr>
          <w:sz w:val="22"/>
          <w:szCs w:val="22"/>
        </w:rPr>
        <w:t>№</w:t>
      </w:r>
      <w:r w:rsidR="00C40066" w:rsidRPr="00B062DB">
        <w:rPr>
          <w:sz w:val="22"/>
          <w:szCs w:val="22"/>
        </w:rPr>
        <w:t>36-51</w:t>
      </w:r>
      <w:r w:rsidR="008838A6" w:rsidRPr="00B062DB">
        <w:rPr>
          <w:sz w:val="22"/>
          <w:szCs w:val="22"/>
        </w:rPr>
        <w:t>, №</w:t>
      </w:r>
      <w:r w:rsidR="007654E2" w:rsidRPr="00B062DB">
        <w:rPr>
          <w:sz w:val="22"/>
          <w:szCs w:val="22"/>
        </w:rPr>
        <w:t>69-</w:t>
      </w:r>
      <w:proofErr w:type="gramStart"/>
      <w:r w:rsidR="007654E2" w:rsidRPr="00B062DB">
        <w:rPr>
          <w:sz w:val="22"/>
          <w:szCs w:val="22"/>
        </w:rPr>
        <w:t>73,№</w:t>
      </w:r>
      <w:proofErr w:type="gramEnd"/>
      <w:r w:rsidR="007654E2" w:rsidRPr="00B062DB">
        <w:rPr>
          <w:sz w:val="22"/>
          <w:szCs w:val="22"/>
        </w:rPr>
        <w:t>75-76,№79-</w:t>
      </w:r>
      <w:r w:rsidR="004762E8" w:rsidRPr="00B062DB">
        <w:rPr>
          <w:sz w:val="22"/>
          <w:szCs w:val="22"/>
        </w:rPr>
        <w:t>80</w:t>
      </w:r>
      <w:r w:rsidR="005E6E3A" w:rsidRPr="00B062DB">
        <w:rPr>
          <w:sz w:val="22"/>
          <w:szCs w:val="22"/>
        </w:rPr>
        <w:t>, №95, №</w:t>
      </w:r>
      <w:r w:rsidR="004762E8" w:rsidRPr="00B062DB">
        <w:rPr>
          <w:sz w:val="22"/>
          <w:szCs w:val="22"/>
        </w:rPr>
        <w:t>103-107</w:t>
      </w:r>
      <w:r w:rsidR="003015FB" w:rsidRPr="00B062DB">
        <w:rPr>
          <w:sz w:val="22"/>
          <w:szCs w:val="22"/>
        </w:rPr>
        <w:t>, №</w:t>
      </w:r>
      <w:r w:rsidR="004762E8" w:rsidRPr="00B062DB">
        <w:rPr>
          <w:sz w:val="22"/>
          <w:szCs w:val="22"/>
        </w:rPr>
        <w:t>109</w:t>
      </w:r>
      <w:r w:rsidR="00BE22E0" w:rsidRPr="00B062DB">
        <w:rPr>
          <w:sz w:val="22"/>
          <w:szCs w:val="22"/>
        </w:rPr>
        <w:t>, №</w:t>
      </w:r>
      <w:r w:rsidR="00353CF9" w:rsidRPr="00B062DB">
        <w:rPr>
          <w:sz w:val="22"/>
          <w:szCs w:val="22"/>
        </w:rPr>
        <w:t>111-119</w:t>
      </w:r>
      <w:r w:rsidR="00BE22E0" w:rsidRPr="00B062DB">
        <w:rPr>
          <w:sz w:val="22"/>
          <w:szCs w:val="22"/>
        </w:rPr>
        <w:t xml:space="preserve">, </w:t>
      </w:r>
      <w:r w:rsidR="00353CF9" w:rsidRPr="00B062DB">
        <w:rPr>
          <w:sz w:val="22"/>
          <w:szCs w:val="22"/>
        </w:rPr>
        <w:t xml:space="preserve">№121, </w:t>
      </w:r>
      <w:r w:rsidR="00BE22E0" w:rsidRPr="00B062DB">
        <w:rPr>
          <w:sz w:val="22"/>
          <w:szCs w:val="22"/>
        </w:rPr>
        <w:t>№</w:t>
      </w:r>
      <w:r w:rsidR="00353CF9" w:rsidRPr="00B062DB">
        <w:rPr>
          <w:sz w:val="22"/>
          <w:szCs w:val="22"/>
        </w:rPr>
        <w:t>123-</w:t>
      </w:r>
      <w:r w:rsidR="00C064C7" w:rsidRPr="00B062DB">
        <w:rPr>
          <w:sz w:val="22"/>
          <w:szCs w:val="22"/>
        </w:rPr>
        <w:t>125</w:t>
      </w:r>
      <w:r w:rsidR="00804FED" w:rsidRPr="00B062DB">
        <w:rPr>
          <w:sz w:val="22"/>
          <w:szCs w:val="22"/>
        </w:rPr>
        <w:t>,</w:t>
      </w:r>
      <w:r w:rsidR="00C064C7" w:rsidRPr="00B062DB">
        <w:rPr>
          <w:sz w:val="22"/>
          <w:szCs w:val="22"/>
        </w:rPr>
        <w:t xml:space="preserve"> №127-128,</w:t>
      </w:r>
      <w:r w:rsidR="00804FED" w:rsidRPr="00B062DB">
        <w:rPr>
          <w:sz w:val="22"/>
          <w:szCs w:val="22"/>
        </w:rPr>
        <w:t xml:space="preserve"> №199-204</w:t>
      </w:r>
      <w:r w:rsidR="005E6E3A" w:rsidRPr="00B062DB">
        <w:rPr>
          <w:sz w:val="22"/>
          <w:szCs w:val="22"/>
        </w:rPr>
        <w:t xml:space="preserve"> </w:t>
      </w:r>
      <w:r w:rsidR="008838A6" w:rsidRPr="00B062DB">
        <w:rPr>
          <w:sz w:val="22"/>
          <w:szCs w:val="22"/>
        </w:rPr>
        <w:t xml:space="preserve"> - </w:t>
      </w:r>
      <w:r w:rsidRPr="00B062DB">
        <w:rPr>
          <w:sz w:val="22"/>
          <w:szCs w:val="22"/>
        </w:rPr>
        <w:t>состоявшимся и объявить победителей.</w:t>
      </w:r>
    </w:p>
    <w:p w:rsidR="002B4E18" w:rsidRPr="00B062DB" w:rsidRDefault="002B4E18" w:rsidP="002B4E18">
      <w:pPr>
        <w:pStyle w:val="a6"/>
        <w:spacing w:before="0" w:beforeAutospacing="0" w:after="0" w:afterAutospacing="0"/>
        <w:ind w:left="142" w:right="283"/>
        <w:jc w:val="both"/>
        <w:rPr>
          <w:sz w:val="22"/>
          <w:szCs w:val="22"/>
        </w:rPr>
      </w:pPr>
      <w:r w:rsidRPr="00B062DB">
        <w:rPr>
          <w:sz w:val="22"/>
          <w:szCs w:val="22"/>
        </w:rPr>
        <w:t xml:space="preserve">- признать тендер по лотам </w:t>
      </w:r>
      <w:r w:rsidR="00A06D5C" w:rsidRPr="00B062DB">
        <w:rPr>
          <w:sz w:val="22"/>
          <w:szCs w:val="22"/>
        </w:rPr>
        <w:t>№1</w:t>
      </w:r>
      <w:r w:rsidR="00113887" w:rsidRPr="00B062DB">
        <w:rPr>
          <w:sz w:val="22"/>
          <w:szCs w:val="22"/>
        </w:rPr>
        <w:t>-</w:t>
      </w:r>
      <w:r w:rsidR="00A06D5C" w:rsidRPr="00B062DB">
        <w:rPr>
          <w:sz w:val="22"/>
          <w:szCs w:val="22"/>
        </w:rPr>
        <w:t>3</w:t>
      </w:r>
      <w:r w:rsidR="00113887" w:rsidRPr="00B062DB">
        <w:rPr>
          <w:sz w:val="22"/>
          <w:szCs w:val="22"/>
        </w:rPr>
        <w:t>5, №</w:t>
      </w:r>
      <w:r w:rsidR="00C40066" w:rsidRPr="00B062DB">
        <w:rPr>
          <w:sz w:val="22"/>
          <w:szCs w:val="22"/>
        </w:rPr>
        <w:t>52-</w:t>
      </w:r>
      <w:r w:rsidR="008838A6" w:rsidRPr="00B062DB">
        <w:rPr>
          <w:sz w:val="22"/>
          <w:szCs w:val="22"/>
        </w:rPr>
        <w:t>65</w:t>
      </w:r>
      <w:r w:rsidR="00113887" w:rsidRPr="00B062DB">
        <w:rPr>
          <w:sz w:val="22"/>
          <w:szCs w:val="22"/>
        </w:rPr>
        <w:t xml:space="preserve">, </w:t>
      </w:r>
      <w:r w:rsidR="00CB3C49" w:rsidRPr="00B062DB">
        <w:rPr>
          <w:sz w:val="22"/>
          <w:szCs w:val="22"/>
        </w:rPr>
        <w:t>№</w:t>
      </w:r>
      <w:proofErr w:type="gramStart"/>
      <w:r w:rsidR="00751178" w:rsidRPr="00B062DB">
        <w:rPr>
          <w:sz w:val="22"/>
          <w:szCs w:val="22"/>
        </w:rPr>
        <w:t>68</w:t>
      </w:r>
      <w:r w:rsidR="007654E2" w:rsidRPr="00B062DB">
        <w:rPr>
          <w:sz w:val="22"/>
          <w:szCs w:val="22"/>
        </w:rPr>
        <w:t>,№</w:t>
      </w:r>
      <w:proofErr w:type="gramEnd"/>
      <w:r w:rsidR="007654E2" w:rsidRPr="00B062DB">
        <w:rPr>
          <w:sz w:val="22"/>
          <w:szCs w:val="22"/>
        </w:rPr>
        <w:t xml:space="preserve">74, №77-78, </w:t>
      </w:r>
      <w:r w:rsidR="005E6E3A" w:rsidRPr="00B062DB">
        <w:rPr>
          <w:sz w:val="22"/>
          <w:szCs w:val="22"/>
        </w:rPr>
        <w:t>№94</w:t>
      </w:r>
      <w:r w:rsidR="00BE22E0" w:rsidRPr="00B062DB">
        <w:rPr>
          <w:sz w:val="22"/>
          <w:szCs w:val="22"/>
        </w:rPr>
        <w:t>, №157-183, №193-198</w:t>
      </w:r>
      <w:r w:rsidR="00804FED" w:rsidRPr="00B062DB">
        <w:rPr>
          <w:sz w:val="22"/>
          <w:szCs w:val="22"/>
        </w:rPr>
        <w:t>, №205-207</w:t>
      </w:r>
      <w:r w:rsidR="00BE22E0" w:rsidRPr="00B062DB">
        <w:rPr>
          <w:sz w:val="22"/>
          <w:szCs w:val="22"/>
        </w:rPr>
        <w:t xml:space="preserve"> </w:t>
      </w:r>
      <w:r w:rsidR="008838A6" w:rsidRPr="00B062DB">
        <w:rPr>
          <w:sz w:val="22"/>
          <w:szCs w:val="22"/>
        </w:rPr>
        <w:t xml:space="preserve">- </w:t>
      </w:r>
      <w:r w:rsidRPr="00B062DB">
        <w:rPr>
          <w:sz w:val="22"/>
          <w:szCs w:val="22"/>
        </w:rPr>
        <w:t xml:space="preserve">не состоявшимся на основании </w:t>
      </w:r>
      <w:proofErr w:type="spellStart"/>
      <w:r w:rsidRPr="00B062DB">
        <w:rPr>
          <w:sz w:val="22"/>
          <w:szCs w:val="22"/>
        </w:rPr>
        <w:t>пп</w:t>
      </w:r>
      <w:proofErr w:type="spellEnd"/>
      <w:r w:rsidRPr="00B062DB">
        <w:rPr>
          <w:sz w:val="22"/>
          <w:szCs w:val="22"/>
        </w:rPr>
        <w:t xml:space="preserve">. </w:t>
      </w:r>
      <w:r w:rsidR="0056091C" w:rsidRPr="00B062DB">
        <w:rPr>
          <w:sz w:val="22"/>
          <w:szCs w:val="22"/>
        </w:rPr>
        <w:t>2</w:t>
      </w:r>
      <w:r w:rsidRPr="00B062DB">
        <w:rPr>
          <w:sz w:val="22"/>
          <w:szCs w:val="22"/>
        </w:rPr>
        <w:t>), п. 84 (представления менее двух тендерных заявок) и на основании п. 83 ППРК№1729, осуществить закуп способом из одного источника;</w:t>
      </w:r>
    </w:p>
    <w:p w:rsidR="00116B4D" w:rsidRPr="00B062DB" w:rsidRDefault="00116B4D" w:rsidP="00116B4D">
      <w:pPr>
        <w:pStyle w:val="a6"/>
        <w:spacing w:before="0" w:beforeAutospacing="0" w:after="0" w:afterAutospacing="0"/>
        <w:ind w:left="142" w:right="283"/>
        <w:jc w:val="both"/>
        <w:rPr>
          <w:sz w:val="22"/>
          <w:szCs w:val="22"/>
        </w:rPr>
      </w:pPr>
      <w:r w:rsidRPr="00B062DB">
        <w:rPr>
          <w:sz w:val="22"/>
          <w:szCs w:val="22"/>
        </w:rPr>
        <w:t xml:space="preserve">- признать тендер по лотам </w:t>
      </w:r>
      <w:r w:rsidR="008838A6" w:rsidRPr="00B062DB">
        <w:rPr>
          <w:sz w:val="22"/>
          <w:szCs w:val="22"/>
        </w:rPr>
        <w:t>№66-67</w:t>
      </w:r>
      <w:r w:rsidR="005E6E3A" w:rsidRPr="00B062DB">
        <w:rPr>
          <w:sz w:val="22"/>
          <w:szCs w:val="22"/>
        </w:rPr>
        <w:t>, №93, №96-99, №110</w:t>
      </w:r>
      <w:r w:rsidR="00BE22E0" w:rsidRPr="00B062DB">
        <w:rPr>
          <w:sz w:val="22"/>
          <w:szCs w:val="22"/>
        </w:rPr>
        <w:t>, №122</w:t>
      </w:r>
      <w:r w:rsidR="008838A6" w:rsidRPr="00B062DB">
        <w:rPr>
          <w:sz w:val="22"/>
          <w:szCs w:val="22"/>
        </w:rPr>
        <w:t xml:space="preserve"> </w:t>
      </w:r>
      <w:r w:rsidRPr="00B062DB">
        <w:rPr>
          <w:sz w:val="22"/>
          <w:szCs w:val="22"/>
        </w:rPr>
        <w:t xml:space="preserve">– не состоявшимся на основании </w:t>
      </w:r>
      <w:proofErr w:type="spellStart"/>
      <w:r w:rsidRPr="00B062DB">
        <w:rPr>
          <w:sz w:val="22"/>
          <w:szCs w:val="22"/>
        </w:rPr>
        <w:t>пп</w:t>
      </w:r>
      <w:proofErr w:type="spellEnd"/>
      <w:r w:rsidRPr="00B062DB">
        <w:rPr>
          <w:sz w:val="22"/>
          <w:szCs w:val="22"/>
        </w:rPr>
        <w:t xml:space="preserve">. </w:t>
      </w:r>
      <w:r w:rsidR="0056091C" w:rsidRPr="00B062DB">
        <w:rPr>
          <w:sz w:val="22"/>
          <w:szCs w:val="22"/>
        </w:rPr>
        <w:t>1</w:t>
      </w:r>
      <w:r w:rsidRPr="00B062DB">
        <w:rPr>
          <w:sz w:val="22"/>
          <w:szCs w:val="22"/>
        </w:rPr>
        <w:t>), п. 84 (</w:t>
      </w:r>
      <w:r w:rsidR="0056091C" w:rsidRPr="00B062DB">
        <w:rPr>
          <w:sz w:val="22"/>
          <w:szCs w:val="22"/>
        </w:rPr>
        <w:t>отсутствия представленных тендерных заявок</w:t>
      </w:r>
      <w:r w:rsidRPr="00B062DB">
        <w:rPr>
          <w:sz w:val="22"/>
          <w:szCs w:val="22"/>
        </w:rPr>
        <w:t xml:space="preserve">) и на основании </w:t>
      </w:r>
      <w:proofErr w:type="spellStart"/>
      <w:r w:rsidRPr="00B062DB">
        <w:rPr>
          <w:sz w:val="22"/>
          <w:szCs w:val="22"/>
        </w:rPr>
        <w:t>п</w:t>
      </w:r>
      <w:r w:rsidR="0056091C" w:rsidRPr="00B062DB">
        <w:rPr>
          <w:sz w:val="22"/>
          <w:szCs w:val="22"/>
        </w:rPr>
        <w:t>п</w:t>
      </w:r>
      <w:proofErr w:type="spellEnd"/>
      <w:r w:rsidRPr="00B062DB">
        <w:rPr>
          <w:sz w:val="22"/>
          <w:szCs w:val="22"/>
        </w:rPr>
        <w:t xml:space="preserve">. </w:t>
      </w:r>
      <w:r w:rsidR="0056091C" w:rsidRPr="00B062DB">
        <w:rPr>
          <w:sz w:val="22"/>
          <w:szCs w:val="22"/>
        </w:rPr>
        <w:t>1), п.116 Главы 11</w:t>
      </w:r>
      <w:r w:rsidRPr="00B062DB">
        <w:rPr>
          <w:sz w:val="22"/>
          <w:szCs w:val="22"/>
        </w:rPr>
        <w:t xml:space="preserve"> ППРК№1729, </w:t>
      </w:r>
      <w:r w:rsidR="0056091C" w:rsidRPr="00B062DB">
        <w:rPr>
          <w:sz w:val="22"/>
          <w:szCs w:val="22"/>
        </w:rPr>
        <w:t>осуществить закуп способом из одного источника;</w:t>
      </w:r>
    </w:p>
    <w:p w:rsidR="00CE6F23" w:rsidRPr="00B062DB" w:rsidRDefault="00CE6F23" w:rsidP="00CE6F23">
      <w:pPr>
        <w:pStyle w:val="a6"/>
        <w:spacing w:before="0" w:beforeAutospacing="0" w:after="0" w:afterAutospacing="0"/>
        <w:ind w:left="142" w:right="283"/>
        <w:jc w:val="both"/>
        <w:rPr>
          <w:sz w:val="22"/>
          <w:szCs w:val="22"/>
        </w:rPr>
      </w:pPr>
      <w:r w:rsidRPr="00B062DB">
        <w:rPr>
          <w:sz w:val="22"/>
          <w:szCs w:val="22"/>
        </w:rPr>
        <w:t xml:space="preserve">- признать тендер по лотам </w:t>
      </w:r>
      <w:r w:rsidR="00350659" w:rsidRPr="00B062DB">
        <w:rPr>
          <w:sz w:val="22"/>
          <w:szCs w:val="22"/>
        </w:rPr>
        <w:t>№</w:t>
      </w:r>
      <w:r w:rsidR="004762E8" w:rsidRPr="00B062DB">
        <w:rPr>
          <w:sz w:val="22"/>
          <w:szCs w:val="22"/>
        </w:rPr>
        <w:t>81-90, №92, №100-102, №108</w:t>
      </w:r>
      <w:r w:rsidR="00C064C7" w:rsidRPr="00B062DB">
        <w:rPr>
          <w:sz w:val="22"/>
          <w:szCs w:val="22"/>
        </w:rPr>
        <w:t xml:space="preserve">, №120, №126, </w:t>
      </w:r>
      <w:r w:rsidR="00353CF9" w:rsidRPr="00B062DB">
        <w:rPr>
          <w:sz w:val="22"/>
          <w:szCs w:val="22"/>
        </w:rPr>
        <w:t>№129-156, №184-192</w:t>
      </w:r>
      <w:r w:rsidR="001D3DD3" w:rsidRPr="00B062DB">
        <w:rPr>
          <w:sz w:val="22"/>
          <w:szCs w:val="22"/>
        </w:rPr>
        <w:t xml:space="preserve"> </w:t>
      </w:r>
      <w:r w:rsidRPr="00B062DB">
        <w:rPr>
          <w:sz w:val="22"/>
          <w:szCs w:val="22"/>
        </w:rPr>
        <w:t xml:space="preserve">– не состоявшимся на основании </w:t>
      </w:r>
      <w:proofErr w:type="spellStart"/>
      <w:r w:rsidRPr="00B062DB">
        <w:rPr>
          <w:sz w:val="22"/>
          <w:szCs w:val="22"/>
        </w:rPr>
        <w:t>пп</w:t>
      </w:r>
      <w:proofErr w:type="spellEnd"/>
      <w:r w:rsidRPr="00B062DB">
        <w:rPr>
          <w:sz w:val="22"/>
          <w:szCs w:val="22"/>
        </w:rPr>
        <w:t>. 4), п. 84 (допущен один потенциальный поставщик</w:t>
      </w:r>
      <w:r w:rsidRPr="00B062DB">
        <w:rPr>
          <w:color w:val="000000"/>
          <w:spacing w:val="2"/>
          <w:sz w:val="22"/>
          <w:szCs w:val="22"/>
          <w:shd w:val="clear" w:color="auto" w:fill="FFFFFF"/>
        </w:rPr>
        <w:t>)</w:t>
      </w:r>
      <w:r w:rsidRPr="00B062DB">
        <w:rPr>
          <w:sz w:val="22"/>
          <w:szCs w:val="22"/>
        </w:rPr>
        <w:t xml:space="preserve"> и на основании п. 83 ППРК№1729, осуществить закуп способом из одного источника;</w:t>
      </w:r>
    </w:p>
    <w:p w:rsidR="004762E8" w:rsidRPr="00B062DB" w:rsidRDefault="004762E8" w:rsidP="00CE6F23">
      <w:pPr>
        <w:pStyle w:val="a6"/>
        <w:spacing w:before="0" w:beforeAutospacing="0" w:after="0" w:afterAutospacing="0"/>
        <w:ind w:left="142" w:right="283"/>
        <w:jc w:val="both"/>
        <w:rPr>
          <w:sz w:val="22"/>
          <w:szCs w:val="22"/>
        </w:rPr>
      </w:pPr>
      <w:r w:rsidRPr="00B062DB">
        <w:rPr>
          <w:sz w:val="22"/>
          <w:szCs w:val="22"/>
        </w:rPr>
        <w:lastRenderedPageBreak/>
        <w:t xml:space="preserve">- признать тендер по лотам №93, 110 – не состоявшимся на основании </w:t>
      </w:r>
      <w:proofErr w:type="spellStart"/>
      <w:r w:rsidRPr="00B062DB">
        <w:rPr>
          <w:sz w:val="22"/>
          <w:szCs w:val="22"/>
        </w:rPr>
        <w:t>пп</w:t>
      </w:r>
      <w:proofErr w:type="spellEnd"/>
      <w:r w:rsidRPr="00B062DB">
        <w:rPr>
          <w:sz w:val="22"/>
          <w:szCs w:val="22"/>
        </w:rPr>
        <w:t xml:space="preserve">. 3), п. 84 (не допущен ни один потенциальный поставщик) и на основании п. на основании </w:t>
      </w:r>
      <w:proofErr w:type="spellStart"/>
      <w:r w:rsidRPr="00B062DB">
        <w:rPr>
          <w:sz w:val="22"/>
          <w:szCs w:val="22"/>
        </w:rPr>
        <w:t>пп</w:t>
      </w:r>
      <w:proofErr w:type="spellEnd"/>
      <w:r w:rsidRPr="00B062DB">
        <w:rPr>
          <w:sz w:val="22"/>
          <w:szCs w:val="22"/>
        </w:rPr>
        <w:t>. 1), п.116 Главы 11 ППРК№1729, осуществить закуп способом из одного источника;</w:t>
      </w:r>
    </w:p>
    <w:p w:rsidR="00283681" w:rsidRPr="00B062DB" w:rsidRDefault="00591ECD" w:rsidP="00CE6F23">
      <w:pPr>
        <w:ind w:left="142"/>
        <w:jc w:val="both"/>
        <w:rPr>
          <w:sz w:val="22"/>
          <w:szCs w:val="22"/>
        </w:rPr>
      </w:pPr>
      <w:r w:rsidRPr="00B062DB">
        <w:rPr>
          <w:sz w:val="22"/>
          <w:szCs w:val="22"/>
        </w:rPr>
        <w:t>- отклонить ТОО «</w:t>
      </w:r>
      <w:r w:rsidR="00061FAD" w:rsidRPr="00B062DB">
        <w:rPr>
          <w:sz w:val="22"/>
          <w:szCs w:val="22"/>
        </w:rPr>
        <w:t>Аксель и А</w:t>
      </w:r>
      <w:r w:rsidRPr="00B062DB">
        <w:rPr>
          <w:sz w:val="22"/>
          <w:szCs w:val="22"/>
        </w:rPr>
        <w:t>» по лотам №</w:t>
      </w:r>
      <w:r w:rsidR="00061FAD" w:rsidRPr="00B062DB">
        <w:rPr>
          <w:sz w:val="22"/>
          <w:szCs w:val="22"/>
        </w:rPr>
        <w:t>199-202</w:t>
      </w:r>
      <w:r w:rsidRPr="00B062DB">
        <w:rPr>
          <w:sz w:val="22"/>
          <w:szCs w:val="22"/>
        </w:rPr>
        <w:t xml:space="preserve"> – на основании пп.1 п.20, Главы 4 ППРК№1729</w:t>
      </w:r>
      <w:r w:rsidR="00061FAD" w:rsidRPr="00B062DB">
        <w:rPr>
          <w:sz w:val="22"/>
          <w:szCs w:val="22"/>
        </w:rPr>
        <w:t xml:space="preserve">(срок регистрационного </w:t>
      </w:r>
      <w:proofErr w:type="spellStart"/>
      <w:r w:rsidR="00061FAD" w:rsidRPr="00B062DB">
        <w:rPr>
          <w:sz w:val="22"/>
          <w:szCs w:val="22"/>
        </w:rPr>
        <w:t>удост</w:t>
      </w:r>
      <w:proofErr w:type="spellEnd"/>
      <w:r w:rsidR="00061FAD" w:rsidRPr="00B062DB">
        <w:rPr>
          <w:sz w:val="22"/>
          <w:szCs w:val="22"/>
        </w:rPr>
        <w:t>. истек)</w:t>
      </w:r>
      <w:r w:rsidR="00444AAC" w:rsidRPr="00B062DB">
        <w:rPr>
          <w:sz w:val="22"/>
          <w:szCs w:val="22"/>
        </w:rPr>
        <w:t>;</w:t>
      </w:r>
    </w:p>
    <w:p w:rsidR="00CE6F23" w:rsidRPr="00B062DB" w:rsidRDefault="00CE6F23" w:rsidP="00CE6F23">
      <w:pPr>
        <w:ind w:left="142"/>
        <w:jc w:val="both"/>
        <w:rPr>
          <w:sz w:val="22"/>
          <w:szCs w:val="22"/>
        </w:rPr>
      </w:pPr>
      <w:r w:rsidRPr="00B062DB">
        <w:rPr>
          <w:sz w:val="22"/>
          <w:szCs w:val="22"/>
        </w:rPr>
        <w:t xml:space="preserve">- отклонить </w:t>
      </w:r>
      <w:r w:rsidR="00F7615C" w:rsidRPr="00B062DB">
        <w:rPr>
          <w:sz w:val="22"/>
          <w:szCs w:val="22"/>
        </w:rPr>
        <w:t>ТОО «Эверест-С»</w:t>
      </w:r>
      <w:r w:rsidRPr="00B062DB">
        <w:rPr>
          <w:sz w:val="22"/>
          <w:szCs w:val="22"/>
        </w:rPr>
        <w:t xml:space="preserve"> по лотам №</w:t>
      </w:r>
      <w:r w:rsidR="00F7615C" w:rsidRPr="00B062DB">
        <w:rPr>
          <w:sz w:val="22"/>
          <w:szCs w:val="22"/>
        </w:rPr>
        <w:t>199- 204</w:t>
      </w:r>
      <w:r w:rsidR="001776D8" w:rsidRPr="00B062DB">
        <w:rPr>
          <w:sz w:val="22"/>
          <w:szCs w:val="22"/>
        </w:rPr>
        <w:t xml:space="preserve"> </w:t>
      </w:r>
      <w:r w:rsidRPr="00B062DB">
        <w:rPr>
          <w:sz w:val="22"/>
          <w:szCs w:val="22"/>
        </w:rPr>
        <w:t>на основан</w:t>
      </w:r>
      <w:r w:rsidR="002A1314" w:rsidRPr="00B062DB">
        <w:rPr>
          <w:sz w:val="22"/>
          <w:szCs w:val="22"/>
        </w:rPr>
        <w:t>ии пп.</w:t>
      </w:r>
      <w:r w:rsidR="00AB0F42" w:rsidRPr="00B062DB">
        <w:rPr>
          <w:sz w:val="22"/>
          <w:szCs w:val="22"/>
        </w:rPr>
        <w:t>1,</w:t>
      </w:r>
      <w:r w:rsidR="001776D8" w:rsidRPr="00B062DB">
        <w:rPr>
          <w:sz w:val="22"/>
          <w:szCs w:val="22"/>
        </w:rPr>
        <w:t>26</w:t>
      </w:r>
      <w:r w:rsidR="002A1314" w:rsidRPr="00B062DB">
        <w:rPr>
          <w:sz w:val="22"/>
          <w:szCs w:val="22"/>
        </w:rPr>
        <w:t xml:space="preserve"> п.</w:t>
      </w:r>
      <w:r w:rsidR="00FE1667" w:rsidRPr="00B062DB">
        <w:rPr>
          <w:sz w:val="22"/>
          <w:szCs w:val="22"/>
        </w:rPr>
        <w:t>8</w:t>
      </w:r>
      <w:r w:rsidR="00AB0F42" w:rsidRPr="00B062DB">
        <w:rPr>
          <w:sz w:val="22"/>
          <w:szCs w:val="22"/>
        </w:rPr>
        <w:t>1</w:t>
      </w:r>
      <w:r w:rsidR="002A1314" w:rsidRPr="00B062DB">
        <w:rPr>
          <w:sz w:val="22"/>
          <w:szCs w:val="22"/>
        </w:rPr>
        <w:t xml:space="preserve">, </w:t>
      </w:r>
      <w:r w:rsidR="00FE1667" w:rsidRPr="00B062DB">
        <w:rPr>
          <w:sz w:val="22"/>
          <w:szCs w:val="22"/>
        </w:rPr>
        <w:t>Параграф</w:t>
      </w:r>
      <w:r w:rsidR="002A1314" w:rsidRPr="00B062DB">
        <w:rPr>
          <w:sz w:val="22"/>
          <w:szCs w:val="22"/>
        </w:rPr>
        <w:t xml:space="preserve"> 4 ППРК№</w:t>
      </w:r>
      <w:proofErr w:type="gramStart"/>
      <w:r w:rsidR="002A1314" w:rsidRPr="00B062DB">
        <w:rPr>
          <w:sz w:val="22"/>
          <w:szCs w:val="22"/>
        </w:rPr>
        <w:t>1729</w:t>
      </w:r>
      <w:r w:rsidR="001776D8" w:rsidRPr="00B062DB">
        <w:rPr>
          <w:sz w:val="22"/>
          <w:szCs w:val="22"/>
        </w:rPr>
        <w:t xml:space="preserve"> </w:t>
      </w:r>
      <w:r w:rsidR="002A1314" w:rsidRPr="00B062DB">
        <w:rPr>
          <w:sz w:val="22"/>
          <w:szCs w:val="22"/>
        </w:rPr>
        <w:t>;</w:t>
      </w:r>
      <w:proofErr w:type="gramEnd"/>
      <w:r w:rsidR="001776D8" w:rsidRPr="00B062DB">
        <w:rPr>
          <w:sz w:val="22"/>
          <w:szCs w:val="22"/>
        </w:rPr>
        <w:t xml:space="preserve"> по лотам №</w:t>
      </w:r>
      <w:r w:rsidR="00F7615C" w:rsidRPr="00B062DB">
        <w:rPr>
          <w:sz w:val="22"/>
          <w:szCs w:val="22"/>
        </w:rPr>
        <w:t xml:space="preserve">199- 204 </w:t>
      </w:r>
      <w:r w:rsidR="001776D8" w:rsidRPr="00B062DB">
        <w:rPr>
          <w:sz w:val="22"/>
          <w:szCs w:val="22"/>
        </w:rPr>
        <w:t>на основании пп.1 п.20, Главы 4 ППРК№1729;</w:t>
      </w:r>
    </w:p>
    <w:p w:rsidR="002F1617" w:rsidRPr="00B062DB" w:rsidRDefault="002F1617" w:rsidP="002F1617">
      <w:pPr>
        <w:ind w:left="142"/>
        <w:jc w:val="both"/>
        <w:rPr>
          <w:sz w:val="22"/>
          <w:szCs w:val="22"/>
        </w:rPr>
      </w:pPr>
      <w:r w:rsidRPr="00B062DB">
        <w:rPr>
          <w:sz w:val="22"/>
          <w:szCs w:val="22"/>
        </w:rPr>
        <w:t xml:space="preserve">- отклонить </w:t>
      </w:r>
      <w:r w:rsidR="001776D8" w:rsidRPr="00B062DB">
        <w:rPr>
          <w:sz w:val="22"/>
          <w:szCs w:val="22"/>
        </w:rPr>
        <w:t>ТОО «</w:t>
      </w:r>
      <w:proofErr w:type="spellStart"/>
      <w:r w:rsidR="005E47A6" w:rsidRPr="00B062DB">
        <w:rPr>
          <w:sz w:val="22"/>
          <w:szCs w:val="22"/>
        </w:rPr>
        <w:t>Maya</w:t>
      </w:r>
      <w:proofErr w:type="spellEnd"/>
      <w:r w:rsidR="005E47A6" w:rsidRPr="00B062DB">
        <w:rPr>
          <w:sz w:val="22"/>
          <w:szCs w:val="22"/>
        </w:rPr>
        <w:t xml:space="preserve"> </w:t>
      </w:r>
      <w:proofErr w:type="spellStart"/>
      <w:r w:rsidR="005E47A6" w:rsidRPr="00B062DB">
        <w:rPr>
          <w:sz w:val="22"/>
          <w:szCs w:val="22"/>
        </w:rPr>
        <w:t>Pharm</w:t>
      </w:r>
      <w:proofErr w:type="spellEnd"/>
      <w:r w:rsidR="001776D8" w:rsidRPr="00B062DB">
        <w:rPr>
          <w:sz w:val="22"/>
          <w:szCs w:val="22"/>
        </w:rPr>
        <w:t>»</w:t>
      </w:r>
      <w:r w:rsidRPr="00B062DB">
        <w:rPr>
          <w:sz w:val="22"/>
          <w:szCs w:val="22"/>
        </w:rPr>
        <w:t xml:space="preserve"> по лотам №</w:t>
      </w:r>
      <w:r w:rsidR="005E47A6" w:rsidRPr="00B062DB">
        <w:rPr>
          <w:sz w:val="22"/>
          <w:szCs w:val="22"/>
        </w:rPr>
        <w:t>36-39</w:t>
      </w:r>
      <w:r w:rsidRPr="00B062DB">
        <w:rPr>
          <w:sz w:val="22"/>
          <w:szCs w:val="22"/>
        </w:rPr>
        <w:t>, №</w:t>
      </w:r>
      <w:r w:rsidR="005E47A6" w:rsidRPr="00B062DB">
        <w:rPr>
          <w:sz w:val="22"/>
          <w:szCs w:val="22"/>
        </w:rPr>
        <w:t>42-47</w:t>
      </w:r>
      <w:r w:rsidRPr="00B062DB">
        <w:rPr>
          <w:sz w:val="22"/>
          <w:szCs w:val="22"/>
        </w:rPr>
        <w:t>, №</w:t>
      </w:r>
      <w:r w:rsidR="005E47A6" w:rsidRPr="00B062DB">
        <w:rPr>
          <w:sz w:val="22"/>
          <w:szCs w:val="22"/>
        </w:rPr>
        <w:t>80-93, №99-108</w:t>
      </w:r>
      <w:r w:rsidR="00DE5726" w:rsidRPr="00B062DB">
        <w:rPr>
          <w:sz w:val="22"/>
          <w:szCs w:val="22"/>
        </w:rPr>
        <w:t>,110,</w:t>
      </w:r>
      <w:proofErr w:type="gramStart"/>
      <w:r w:rsidR="00DE5726" w:rsidRPr="00B062DB">
        <w:rPr>
          <w:sz w:val="22"/>
          <w:szCs w:val="22"/>
        </w:rPr>
        <w:t>113,№</w:t>
      </w:r>
      <w:proofErr w:type="gramEnd"/>
      <w:r w:rsidR="00DE5726" w:rsidRPr="00B062DB">
        <w:rPr>
          <w:sz w:val="22"/>
          <w:szCs w:val="22"/>
        </w:rPr>
        <w:t>116-120,№123-128</w:t>
      </w:r>
      <w:r w:rsidR="005E47A6" w:rsidRPr="00B062DB">
        <w:rPr>
          <w:sz w:val="22"/>
          <w:szCs w:val="22"/>
        </w:rPr>
        <w:t xml:space="preserve"> </w:t>
      </w:r>
      <w:r w:rsidRPr="00B062DB">
        <w:rPr>
          <w:sz w:val="22"/>
          <w:szCs w:val="22"/>
        </w:rPr>
        <w:t xml:space="preserve">– на основании </w:t>
      </w:r>
      <w:proofErr w:type="spellStart"/>
      <w:r w:rsidRPr="00B062DB">
        <w:rPr>
          <w:sz w:val="22"/>
          <w:szCs w:val="22"/>
        </w:rPr>
        <w:t>пп</w:t>
      </w:r>
      <w:proofErr w:type="spellEnd"/>
      <w:r w:rsidR="00DE5726" w:rsidRPr="00B062DB">
        <w:rPr>
          <w:sz w:val="22"/>
          <w:szCs w:val="22"/>
        </w:rPr>
        <w:t>. 22 п.81, Параграф 4 ППРК№1729</w:t>
      </w:r>
      <w:r w:rsidRPr="00B062DB">
        <w:rPr>
          <w:sz w:val="22"/>
          <w:szCs w:val="22"/>
        </w:rPr>
        <w:t>;</w:t>
      </w:r>
    </w:p>
    <w:p w:rsidR="000736AC" w:rsidRPr="00B062DB" w:rsidRDefault="000736AC" w:rsidP="000736AC">
      <w:pPr>
        <w:ind w:left="142"/>
        <w:jc w:val="both"/>
        <w:rPr>
          <w:sz w:val="22"/>
          <w:szCs w:val="22"/>
        </w:rPr>
      </w:pPr>
      <w:r w:rsidRPr="00B062DB">
        <w:rPr>
          <w:sz w:val="22"/>
          <w:szCs w:val="22"/>
        </w:rPr>
        <w:t>- отклонить ТОО «</w:t>
      </w:r>
      <w:r w:rsidR="005E47A6" w:rsidRPr="00B062DB">
        <w:rPr>
          <w:sz w:val="22"/>
          <w:szCs w:val="22"/>
        </w:rPr>
        <w:t>Pharmprovide</w:t>
      </w:r>
      <w:r w:rsidRPr="00B062DB">
        <w:rPr>
          <w:sz w:val="22"/>
          <w:szCs w:val="22"/>
        </w:rPr>
        <w:t xml:space="preserve">» по лотам </w:t>
      </w:r>
      <w:r w:rsidR="005E47A6" w:rsidRPr="00B062DB">
        <w:rPr>
          <w:sz w:val="22"/>
          <w:szCs w:val="22"/>
        </w:rPr>
        <w:t>№36-39, №81-90,92,</w:t>
      </w:r>
      <w:proofErr w:type="gramStart"/>
      <w:r w:rsidR="005E47A6" w:rsidRPr="00B062DB">
        <w:rPr>
          <w:sz w:val="22"/>
          <w:szCs w:val="22"/>
        </w:rPr>
        <w:t>93,№</w:t>
      </w:r>
      <w:proofErr w:type="gramEnd"/>
      <w:r w:rsidR="005E47A6" w:rsidRPr="00B062DB">
        <w:rPr>
          <w:sz w:val="22"/>
          <w:szCs w:val="22"/>
        </w:rPr>
        <w:t>99,№106-107</w:t>
      </w:r>
      <w:r w:rsidR="00DE5726" w:rsidRPr="00B062DB">
        <w:rPr>
          <w:sz w:val="22"/>
          <w:szCs w:val="22"/>
        </w:rPr>
        <w:t>,110,№124-127</w:t>
      </w:r>
      <w:r w:rsidRPr="00B062DB">
        <w:rPr>
          <w:sz w:val="22"/>
          <w:szCs w:val="22"/>
        </w:rPr>
        <w:t xml:space="preserve">– </w:t>
      </w:r>
      <w:r w:rsidR="00DE5726" w:rsidRPr="00B062DB">
        <w:rPr>
          <w:sz w:val="22"/>
          <w:szCs w:val="22"/>
        </w:rPr>
        <w:t xml:space="preserve">на основании </w:t>
      </w:r>
      <w:proofErr w:type="spellStart"/>
      <w:r w:rsidR="00DE5726" w:rsidRPr="00B062DB">
        <w:rPr>
          <w:sz w:val="22"/>
          <w:szCs w:val="22"/>
        </w:rPr>
        <w:t>пп</w:t>
      </w:r>
      <w:proofErr w:type="spellEnd"/>
      <w:r w:rsidR="00DE5726" w:rsidRPr="00B062DB">
        <w:rPr>
          <w:sz w:val="22"/>
          <w:szCs w:val="22"/>
        </w:rPr>
        <w:t>. 22 п.81, Параграф 4 ППРК№1729;</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5245"/>
        <w:gridCol w:w="1417"/>
        <w:gridCol w:w="1559"/>
        <w:gridCol w:w="2694"/>
      </w:tblGrid>
      <w:tr w:rsidR="00440863" w:rsidRPr="00B062DB" w:rsidTr="008011A7">
        <w:trPr>
          <w:trHeight w:val="477"/>
        </w:trPr>
        <w:tc>
          <w:tcPr>
            <w:tcW w:w="709"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 Лота</w:t>
            </w:r>
          </w:p>
        </w:tc>
        <w:tc>
          <w:tcPr>
            <w:tcW w:w="2835"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Наименование и место нахождения победителя</w:t>
            </w:r>
          </w:p>
        </w:tc>
        <w:tc>
          <w:tcPr>
            <w:tcW w:w="5245"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Торговое наименование</w:t>
            </w:r>
          </w:p>
        </w:tc>
        <w:tc>
          <w:tcPr>
            <w:tcW w:w="1417"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Цена за единицу товара</w:t>
            </w:r>
          </w:p>
          <w:p w:rsidR="00440863" w:rsidRPr="00B062DB" w:rsidRDefault="00440863" w:rsidP="008011A7">
            <w:pPr>
              <w:pStyle w:val="a6"/>
              <w:spacing w:before="0" w:beforeAutospacing="0" w:after="0" w:afterAutospacing="0"/>
              <w:jc w:val="center"/>
              <w:rPr>
                <w:b/>
                <w:sz w:val="20"/>
                <w:szCs w:val="20"/>
              </w:rPr>
            </w:pPr>
            <w:r w:rsidRPr="00B062DB">
              <w:rPr>
                <w:b/>
                <w:sz w:val="20"/>
                <w:szCs w:val="20"/>
              </w:rPr>
              <w:t>(тенге)</w:t>
            </w:r>
          </w:p>
        </w:tc>
        <w:tc>
          <w:tcPr>
            <w:tcW w:w="1559"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Сумма заявки</w:t>
            </w:r>
          </w:p>
          <w:p w:rsidR="00440863" w:rsidRPr="00B062DB" w:rsidRDefault="00440863" w:rsidP="008011A7">
            <w:pPr>
              <w:pStyle w:val="a6"/>
              <w:spacing w:before="0" w:beforeAutospacing="0" w:after="0" w:afterAutospacing="0"/>
              <w:jc w:val="center"/>
              <w:rPr>
                <w:b/>
                <w:sz w:val="20"/>
                <w:szCs w:val="20"/>
              </w:rPr>
            </w:pPr>
            <w:r w:rsidRPr="00B062DB">
              <w:rPr>
                <w:b/>
                <w:sz w:val="20"/>
                <w:szCs w:val="20"/>
              </w:rPr>
              <w:t>(тенге)</w:t>
            </w:r>
          </w:p>
        </w:tc>
        <w:tc>
          <w:tcPr>
            <w:tcW w:w="2694" w:type="dxa"/>
            <w:vAlign w:val="center"/>
          </w:tcPr>
          <w:p w:rsidR="00440863" w:rsidRPr="00B062DB" w:rsidRDefault="00440863" w:rsidP="008011A7">
            <w:pPr>
              <w:pStyle w:val="a6"/>
              <w:spacing w:before="0" w:beforeAutospacing="0" w:after="0" w:afterAutospacing="0"/>
              <w:jc w:val="center"/>
              <w:rPr>
                <w:b/>
                <w:sz w:val="20"/>
                <w:szCs w:val="20"/>
              </w:rPr>
            </w:pPr>
            <w:r w:rsidRPr="00B062DB">
              <w:rPr>
                <w:b/>
                <w:sz w:val="20"/>
                <w:szCs w:val="20"/>
              </w:rPr>
              <w:t>Условия, по которым определен победитель</w:t>
            </w: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36</w:t>
            </w:r>
          </w:p>
        </w:tc>
        <w:tc>
          <w:tcPr>
            <w:tcW w:w="2835" w:type="dxa"/>
            <w:vMerge w:val="restart"/>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Ruma</w:t>
            </w:r>
            <w:proofErr w:type="spellEnd"/>
            <w:r w:rsidRPr="00B062DB">
              <w:rPr>
                <w:b/>
                <w:sz w:val="20"/>
                <w:szCs w:val="20"/>
                <w:lang w:val="en-US"/>
              </w:rPr>
              <w:t xml:space="preserve"> Farm</w:t>
            </w:r>
            <w:r w:rsidRPr="00B062DB">
              <w:rPr>
                <w:b/>
                <w:sz w:val="20"/>
                <w:szCs w:val="20"/>
                <w:lang w:val="kk-KZ"/>
              </w:rPr>
              <w:t>»</w:t>
            </w:r>
            <w:r w:rsidRPr="00B062DB">
              <w:rPr>
                <w:sz w:val="20"/>
                <w:szCs w:val="20"/>
                <w:lang w:val="kk-KZ"/>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Варламова, д.33, кв.180</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3\0,75см метрик 3,  20мм  колющая игла</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695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208</w:t>
            </w:r>
            <w:r w:rsidR="00B062DB">
              <w:rPr>
                <w:color w:val="000000"/>
                <w:sz w:val="20"/>
                <w:szCs w:val="20"/>
              </w:rPr>
              <w:t xml:space="preserve"> </w:t>
            </w:r>
            <w:r w:rsidRPr="00B062DB">
              <w:rPr>
                <w:color w:val="000000"/>
                <w:sz w:val="20"/>
                <w:szCs w:val="20"/>
              </w:rPr>
              <w:t>500</w:t>
            </w:r>
          </w:p>
        </w:tc>
        <w:tc>
          <w:tcPr>
            <w:tcW w:w="2694" w:type="dxa"/>
            <w:vMerge w:val="restart"/>
            <w:vAlign w:val="center"/>
          </w:tcPr>
          <w:p w:rsidR="001D797C" w:rsidRPr="00B062DB" w:rsidRDefault="001D797C" w:rsidP="008011A7">
            <w:pPr>
              <w:pStyle w:val="a6"/>
              <w:jc w:val="center"/>
              <w:rPr>
                <w:sz w:val="20"/>
                <w:szCs w:val="20"/>
              </w:rPr>
            </w:pPr>
          </w:p>
          <w:p w:rsidR="001D797C" w:rsidRPr="00B062DB" w:rsidRDefault="001D797C" w:rsidP="008011A7">
            <w:pPr>
              <w:pStyle w:val="a6"/>
              <w:jc w:val="center"/>
              <w:rPr>
                <w:sz w:val="20"/>
                <w:szCs w:val="20"/>
              </w:rPr>
            </w:pPr>
            <w:r w:rsidRPr="00B062DB">
              <w:rPr>
                <w:sz w:val="20"/>
                <w:szCs w:val="20"/>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37</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размер0,   75см метрик 4, 30мм  колющая игла</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695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556</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38</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1,  75см метрик 5,  40мм  колющая игла</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695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347</w:t>
            </w:r>
            <w:r w:rsidR="00B062DB">
              <w:rPr>
                <w:color w:val="000000"/>
                <w:sz w:val="20"/>
                <w:szCs w:val="20"/>
              </w:rPr>
              <w:t xml:space="preserve"> </w:t>
            </w:r>
            <w:r w:rsidRPr="00B062DB">
              <w:rPr>
                <w:color w:val="000000"/>
                <w:sz w:val="20"/>
                <w:szCs w:val="20"/>
              </w:rPr>
              <w:t>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39</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Кетгут простой </w:t>
            </w:r>
            <w:proofErr w:type="gramStart"/>
            <w:r w:rsidRPr="00B062DB">
              <w:rPr>
                <w:color w:val="000000"/>
                <w:sz w:val="20"/>
                <w:szCs w:val="20"/>
              </w:rPr>
              <w:t>с  атравматической</w:t>
            </w:r>
            <w:proofErr w:type="gramEnd"/>
            <w:r w:rsidRPr="00B062DB">
              <w:rPr>
                <w:color w:val="000000"/>
                <w:sz w:val="20"/>
                <w:szCs w:val="20"/>
              </w:rPr>
              <w:t xml:space="preserve"> иглой условный размер 2,75см метрик 6, 45мм  колющая игла</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695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347</w:t>
            </w:r>
            <w:r w:rsidR="00B062DB">
              <w:rPr>
                <w:color w:val="000000"/>
                <w:sz w:val="20"/>
                <w:szCs w:val="20"/>
              </w:rPr>
              <w:t xml:space="preserve"> </w:t>
            </w:r>
            <w:r w:rsidRPr="00B062DB">
              <w:rPr>
                <w:color w:val="000000"/>
                <w:sz w:val="20"/>
                <w:szCs w:val="20"/>
              </w:rPr>
              <w:t>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40</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Нить лавсановая </w:t>
            </w:r>
            <w:proofErr w:type="spellStart"/>
            <w:r w:rsidRPr="00B062DB">
              <w:rPr>
                <w:color w:val="000000"/>
                <w:sz w:val="20"/>
                <w:szCs w:val="20"/>
              </w:rPr>
              <w:t>Румасан</w:t>
            </w:r>
            <w:proofErr w:type="spellEnd"/>
            <w:r w:rsidRPr="00B062DB">
              <w:rPr>
                <w:color w:val="000000"/>
                <w:sz w:val="20"/>
                <w:szCs w:val="20"/>
              </w:rPr>
              <w:t xml:space="preserve"> (полиэфирная) крученый </w:t>
            </w:r>
            <w:proofErr w:type="gramStart"/>
            <w:r w:rsidRPr="00B062DB">
              <w:rPr>
                <w:color w:val="000000"/>
                <w:sz w:val="20"/>
                <w:szCs w:val="20"/>
              </w:rPr>
              <w:t>метрик  4</w:t>
            </w:r>
            <w:proofErr w:type="gramEnd"/>
            <w:r w:rsidRPr="00B062DB">
              <w:rPr>
                <w:color w:val="000000"/>
                <w:sz w:val="20"/>
                <w:szCs w:val="20"/>
              </w:rPr>
              <w:t xml:space="preserve"> USP1 c режущей иглой  45мм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995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995</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41</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Капрон  (</w:t>
            </w:r>
            <w:proofErr w:type="gramEnd"/>
            <w:r w:rsidRPr="00B062DB">
              <w:rPr>
                <w:color w:val="000000"/>
                <w:sz w:val="20"/>
                <w:szCs w:val="20"/>
              </w:rPr>
              <w:t xml:space="preserve">синтетический условно </w:t>
            </w:r>
            <w:proofErr w:type="spellStart"/>
            <w:r w:rsidRPr="00B062DB">
              <w:rPr>
                <w:color w:val="000000"/>
                <w:sz w:val="20"/>
                <w:szCs w:val="20"/>
              </w:rPr>
              <w:t>нерассасывающийся</w:t>
            </w:r>
            <w:proofErr w:type="spellEnd"/>
            <w:r w:rsidRPr="00B062DB">
              <w:rPr>
                <w:color w:val="000000"/>
                <w:sz w:val="20"/>
                <w:szCs w:val="20"/>
              </w:rPr>
              <w:t xml:space="preserve">  шовный материал) крученый метрик  5 USP2 c режущей иглой  48мм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990</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42</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5</w:t>
            </w:r>
            <w:proofErr w:type="gramEnd"/>
            <w:r w:rsidRPr="00B062DB">
              <w:rPr>
                <w:color w:val="000000"/>
                <w:sz w:val="20"/>
                <w:szCs w:val="20"/>
              </w:rPr>
              <w:t xml:space="preserve"> USP2 c колющей  иглой  45мм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2</w:t>
            </w:r>
            <w:r w:rsidR="00B062DB">
              <w:rPr>
                <w:color w:val="000000"/>
                <w:sz w:val="20"/>
                <w:szCs w:val="20"/>
              </w:rPr>
              <w:t> </w:t>
            </w:r>
            <w:r w:rsidRPr="00B062DB">
              <w:rPr>
                <w:color w:val="000000"/>
                <w:sz w:val="20"/>
                <w:szCs w:val="20"/>
              </w:rPr>
              <w:t>990</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43</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3</w:t>
            </w:r>
            <w:proofErr w:type="gramEnd"/>
            <w:r w:rsidRPr="00B062DB">
              <w:rPr>
                <w:color w:val="000000"/>
                <w:sz w:val="20"/>
                <w:szCs w:val="20"/>
              </w:rPr>
              <w:t>,5  USP-0 c колющей  иглой  40мм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44</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4</w:t>
            </w:r>
            <w:proofErr w:type="gramEnd"/>
            <w:r w:rsidRPr="00B062DB">
              <w:rPr>
                <w:color w:val="000000"/>
                <w:sz w:val="20"/>
                <w:szCs w:val="20"/>
              </w:rPr>
              <w:t xml:space="preserve">  USP-1 c колющей  иглой  40мм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2</w:t>
            </w:r>
            <w:r w:rsidR="00B062DB">
              <w:rPr>
                <w:color w:val="000000"/>
                <w:sz w:val="20"/>
                <w:szCs w:val="20"/>
              </w:rPr>
              <w:t> </w:t>
            </w:r>
            <w:r w:rsidRPr="00B062DB">
              <w:rPr>
                <w:color w:val="000000"/>
                <w:sz w:val="20"/>
                <w:szCs w:val="20"/>
              </w:rPr>
              <w:t>990</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45</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2</w:t>
            </w:r>
            <w:proofErr w:type="gramEnd"/>
            <w:r w:rsidRPr="00B062DB">
              <w:rPr>
                <w:color w:val="000000"/>
                <w:sz w:val="20"/>
                <w:szCs w:val="20"/>
              </w:rPr>
              <w:t xml:space="preserve">  USP3\0 c колющей  иглой  27мм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w:t>
            </w:r>
            <w:r w:rsidRPr="00B062DB">
              <w:rPr>
                <w:color w:val="000000"/>
                <w:sz w:val="20"/>
                <w:szCs w:val="20"/>
              </w:rPr>
              <w:t>495</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46</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2</w:t>
            </w:r>
            <w:proofErr w:type="gramEnd"/>
            <w:r w:rsidRPr="00B062DB">
              <w:rPr>
                <w:color w:val="000000"/>
                <w:sz w:val="20"/>
                <w:szCs w:val="20"/>
              </w:rPr>
              <w:t xml:space="preserve">  USP3\0 c колющей  иглой  22мм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lastRenderedPageBreak/>
              <w:t>47</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Румакрил</w:t>
            </w:r>
            <w:proofErr w:type="spellEnd"/>
            <w:r w:rsidRPr="00B062DB">
              <w:rPr>
                <w:color w:val="000000"/>
                <w:sz w:val="20"/>
                <w:szCs w:val="20"/>
              </w:rPr>
              <w:t xml:space="preserve"> синтетический, стерильный хирургический рассасывающийся шовный материал </w:t>
            </w:r>
            <w:proofErr w:type="gramStart"/>
            <w:r w:rsidRPr="00B062DB">
              <w:rPr>
                <w:color w:val="000000"/>
                <w:sz w:val="20"/>
                <w:szCs w:val="20"/>
              </w:rPr>
              <w:t>метрик  1</w:t>
            </w:r>
            <w:proofErr w:type="gramEnd"/>
            <w:r w:rsidRPr="00B062DB">
              <w:rPr>
                <w:color w:val="000000"/>
                <w:sz w:val="20"/>
                <w:szCs w:val="20"/>
              </w:rPr>
              <w:t>,5  USP4\0 c колющей  иглой  17мм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xml:space="preserve"> </w:t>
            </w: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747</w:t>
            </w:r>
            <w:r w:rsidR="00B062DB">
              <w:rPr>
                <w:color w:val="000000"/>
                <w:sz w:val="20"/>
                <w:szCs w:val="20"/>
              </w:rPr>
              <w:t xml:space="preserve"> </w:t>
            </w:r>
            <w:r w:rsidRPr="00B062DB">
              <w:rPr>
                <w:color w:val="000000"/>
                <w:sz w:val="20"/>
                <w:szCs w:val="20"/>
              </w:rPr>
              <w:t>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48</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Полипропилен  (</w:t>
            </w:r>
            <w:proofErr w:type="spellStart"/>
            <w:proofErr w:type="gramEnd"/>
            <w:r w:rsidRPr="00B062DB">
              <w:rPr>
                <w:color w:val="000000"/>
                <w:sz w:val="20"/>
                <w:szCs w:val="20"/>
              </w:rPr>
              <w:t>пролен</w:t>
            </w:r>
            <w:proofErr w:type="spellEnd"/>
            <w:r w:rsidRPr="00B062DB">
              <w:rPr>
                <w:color w:val="000000"/>
                <w:sz w:val="20"/>
                <w:szCs w:val="20"/>
              </w:rPr>
              <w:t>)7\0,13мм 3\8 с круглой иглой 60см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w:t>
            </w:r>
            <w:r w:rsidR="00B062DB">
              <w:rPr>
                <w:color w:val="000000"/>
                <w:sz w:val="20"/>
                <w:szCs w:val="20"/>
              </w:rPr>
              <w:t xml:space="preserve"> </w:t>
            </w:r>
            <w:r w:rsidRPr="00B062DB">
              <w:rPr>
                <w:color w:val="000000"/>
                <w:sz w:val="20"/>
                <w:szCs w:val="20"/>
              </w:rPr>
              <w:t>995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399</w:t>
            </w:r>
            <w:r w:rsidR="00B062DB">
              <w:rPr>
                <w:color w:val="000000"/>
                <w:sz w:val="20"/>
                <w:szCs w:val="20"/>
              </w:rPr>
              <w:t xml:space="preserve"> </w:t>
            </w:r>
            <w:r w:rsidRPr="00B062DB">
              <w:rPr>
                <w:color w:val="000000"/>
                <w:sz w:val="20"/>
                <w:szCs w:val="20"/>
              </w:rPr>
              <w:t>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49</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Полипропилен  (</w:t>
            </w:r>
            <w:proofErr w:type="spellStart"/>
            <w:proofErr w:type="gramEnd"/>
            <w:r w:rsidRPr="00B062DB">
              <w:rPr>
                <w:color w:val="000000"/>
                <w:sz w:val="20"/>
                <w:szCs w:val="20"/>
              </w:rPr>
              <w:t>пролен</w:t>
            </w:r>
            <w:proofErr w:type="spellEnd"/>
            <w:r w:rsidRPr="00B062DB">
              <w:rPr>
                <w:color w:val="000000"/>
                <w:sz w:val="20"/>
                <w:szCs w:val="20"/>
              </w:rPr>
              <w:t>)6\0,13мм -14мм с круглой иглой 60см</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w:t>
            </w:r>
            <w:r w:rsidR="00B062DB">
              <w:rPr>
                <w:color w:val="000000"/>
                <w:sz w:val="20"/>
                <w:szCs w:val="20"/>
              </w:rPr>
              <w:t xml:space="preserve"> </w:t>
            </w:r>
            <w:r w:rsidRPr="00B062DB">
              <w:rPr>
                <w:color w:val="000000"/>
                <w:sz w:val="20"/>
                <w:szCs w:val="20"/>
              </w:rPr>
              <w:t>995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399</w:t>
            </w:r>
            <w:r w:rsidR="00B062DB">
              <w:rPr>
                <w:color w:val="000000"/>
                <w:sz w:val="20"/>
                <w:szCs w:val="20"/>
              </w:rPr>
              <w:t xml:space="preserve"> </w:t>
            </w:r>
            <w:r w:rsidRPr="00B062DB">
              <w:rPr>
                <w:color w:val="000000"/>
                <w:sz w:val="20"/>
                <w:szCs w:val="20"/>
              </w:rPr>
              <w:t>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50</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Нить  хирургическая</w:t>
            </w:r>
            <w:proofErr w:type="gramEnd"/>
            <w:r w:rsidRPr="00B062DB">
              <w:rPr>
                <w:color w:val="000000"/>
                <w:sz w:val="20"/>
                <w:szCs w:val="20"/>
              </w:rPr>
              <w:t xml:space="preserve">  капроновая   крученая   однократного применения  с атравматическими   иглами  профиль сечения и заточка острия иглы  режущая 40-48мм ,75см метрик 5, USP2</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495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495</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377"/>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51</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Нить  хирургическая</w:t>
            </w:r>
            <w:proofErr w:type="gramEnd"/>
            <w:r w:rsidRPr="00B062DB">
              <w:rPr>
                <w:color w:val="000000"/>
                <w:sz w:val="20"/>
                <w:szCs w:val="20"/>
              </w:rPr>
              <w:t xml:space="preserve">  капроновая   крученая   однократного применения  с атравматическими   иглами  профиль сечения и заточка острия иглы  колющая 20мм ,75см метрик 2, USP3-0</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495</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297</w:t>
            </w:r>
            <w:r w:rsidR="00B062DB">
              <w:rPr>
                <w:color w:val="000000"/>
                <w:sz w:val="20"/>
                <w:szCs w:val="20"/>
              </w:rPr>
              <w:t xml:space="preserve"> </w:t>
            </w:r>
            <w:r w:rsidRPr="00B062DB">
              <w:rPr>
                <w:color w:val="000000"/>
                <w:sz w:val="20"/>
                <w:szCs w:val="20"/>
                <w:lang w:val="en-US"/>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69</w:t>
            </w:r>
          </w:p>
        </w:tc>
        <w:tc>
          <w:tcPr>
            <w:tcW w:w="2835" w:type="dxa"/>
            <w:vMerge w:val="restart"/>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Miras</w:t>
            </w:r>
            <w:proofErr w:type="spellEnd"/>
            <w:r w:rsidRPr="00B062DB">
              <w:rPr>
                <w:b/>
                <w:sz w:val="20"/>
                <w:szCs w:val="20"/>
                <w:lang w:val="en-US"/>
              </w:rPr>
              <w:t xml:space="preserve"> Trend» </w:t>
            </w:r>
            <w:r w:rsidRPr="00B062DB">
              <w:rPr>
                <w:sz w:val="20"/>
                <w:szCs w:val="20"/>
              </w:rPr>
              <w:t>г</w:t>
            </w:r>
            <w:r w:rsidRPr="00B062DB">
              <w:rPr>
                <w:sz w:val="20"/>
                <w:szCs w:val="20"/>
                <w:lang w:val="en-US"/>
              </w:rPr>
              <w:t>.</w:t>
            </w:r>
            <w:r w:rsidRPr="00B062DB">
              <w:rPr>
                <w:sz w:val="20"/>
                <w:szCs w:val="20"/>
              </w:rPr>
              <w:t>Алматы</w:t>
            </w:r>
            <w:r w:rsidRPr="00B062DB">
              <w:rPr>
                <w:sz w:val="20"/>
                <w:szCs w:val="20"/>
                <w:lang w:val="en-US"/>
              </w:rPr>
              <w:t xml:space="preserve">, </w:t>
            </w:r>
            <w:proofErr w:type="spellStart"/>
            <w:r w:rsidRPr="00B062DB">
              <w:rPr>
                <w:sz w:val="20"/>
                <w:szCs w:val="20"/>
              </w:rPr>
              <w:t>ул</w:t>
            </w:r>
            <w:proofErr w:type="spellEnd"/>
            <w:r w:rsidRPr="00B062DB">
              <w:rPr>
                <w:sz w:val="20"/>
                <w:szCs w:val="20"/>
                <w:lang w:val="en-US"/>
              </w:rPr>
              <w:t xml:space="preserve">. </w:t>
            </w:r>
            <w:proofErr w:type="spellStart"/>
            <w:r w:rsidRPr="00B062DB">
              <w:rPr>
                <w:sz w:val="20"/>
                <w:szCs w:val="20"/>
              </w:rPr>
              <w:t>Богенбай</w:t>
            </w:r>
            <w:proofErr w:type="spellEnd"/>
            <w:r w:rsidRPr="00B062DB">
              <w:rPr>
                <w:sz w:val="20"/>
                <w:szCs w:val="20"/>
              </w:rPr>
              <w:t xml:space="preserve"> батыра 279/90</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ВЧ </w:t>
            </w:r>
            <w:proofErr w:type="gramStart"/>
            <w:r w:rsidRPr="00B062DB">
              <w:rPr>
                <w:color w:val="000000"/>
                <w:sz w:val="20"/>
                <w:szCs w:val="20"/>
              </w:rPr>
              <w:t>инструмент  с</w:t>
            </w:r>
            <w:proofErr w:type="gramEnd"/>
            <w:r w:rsidRPr="00B062DB">
              <w:rPr>
                <w:color w:val="000000"/>
                <w:sz w:val="20"/>
                <w:szCs w:val="20"/>
              </w:rPr>
              <w:t xml:space="preserve"> активацией  на </w:t>
            </w:r>
            <w:proofErr w:type="spellStart"/>
            <w:r w:rsidRPr="00B062DB">
              <w:rPr>
                <w:color w:val="000000"/>
                <w:sz w:val="20"/>
                <w:szCs w:val="20"/>
              </w:rPr>
              <w:t>инстументе</w:t>
            </w:r>
            <w:proofErr w:type="spellEnd"/>
            <w:r w:rsidRPr="00B062DB">
              <w:rPr>
                <w:color w:val="000000"/>
                <w:sz w:val="20"/>
                <w:szCs w:val="20"/>
              </w:rPr>
              <w:t xml:space="preserve"> для электродов  в диаметре 4мм,кабель 0,3м  к высокочастотному   аппарату МВС 601 </w:t>
            </w:r>
            <w:proofErr w:type="spellStart"/>
            <w:r w:rsidRPr="00B062DB">
              <w:rPr>
                <w:color w:val="000000"/>
                <w:sz w:val="20"/>
                <w:szCs w:val="20"/>
              </w:rPr>
              <w:t>Sorinq</w:t>
            </w:r>
            <w:proofErr w:type="spellEnd"/>
            <w:r w:rsidRPr="00B062DB">
              <w:rPr>
                <w:color w:val="000000"/>
                <w:sz w:val="20"/>
                <w:szCs w:val="20"/>
              </w:rPr>
              <w:t xml:space="preserve">   многоразовый с( </w:t>
            </w:r>
            <w:proofErr w:type="spellStart"/>
            <w:r w:rsidRPr="00B062DB">
              <w:rPr>
                <w:color w:val="000000"/>
                <w:sz w:val="20"/>
                <w:szCs w:val="20"/>
              </w:rPr>
              <w:t>электроднож</w:t>
            </w:r>
            <w:proofErr w:type="spellEnd"/>
            <w:r w:rsidRPr="00B062DB">
              <w:rPr>
                <w:color w:val="000000"/>
                <w:sz w:val="20"/>
                <w:szCs w:val="20"/>
              </w:rPr>
              <w:t xml:space="preserve">  со шнуром)</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118 800</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3 564 000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70</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Электрод нож прямой, 25 мм</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12 800</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384 000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71</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Шнур  с</w:t>
            </w:r>
            <w:proofErr w:type="gramEnd"/>
            <w:r w:rsidRPr="00B062DB">
              <w:rPr>
                <w:color w:val="000000"/>
                <w:sz w:val="20"/>
                <w:szCs w:val="20"/>
              </w:rPr>
              <w:t xml:space="preserve"> биполярным пинцетом  на  высокочастотный  к аппарату МВС 601 </w:t>
            </w:r>
            <w:proofErr w:type="spellStart"/>
            <w:r w:rsidRPr="00B062DB">
              <w:rPr>
                <w:color w:val="000000"/>
                <w:sz w:val="20"/>
                <w:szCs w:val="20"/>
              </w:rPr>
              <w:t>Sorinq</w:t>
            </w:r>
            <w:proofErr w:type="spellEnd"/>
            <w:r w:rsidRPr="00B062DB">
              <w:rPr>
                <w:color w:val="000000"/>
                <w:sz w:val="20"/>
                <w:szCs w:val="20"/>
              </w:rPr>
              <w:t xml:space="preserve">  производства  Германия  2011 года выпуска</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86 800</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868 000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72</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Нейтральный силиконовый электрод с лентой для фиксации, многоразовый, для взрослых, размеры 30X17 CM</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161 500</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807 500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73</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gramStart"/>
            <w:r w:rsidRPr="00B062DB">
              <w:rPr>
                <w:color w:val="000000"/>
                <w:sz w:val="20"/>
                <w:szCs w:val="20"/>
              </w:rPr>
              <w:t>Кабель  с</w:t>
            </w:r>
            <w:proofErr w:type="gramEnd"/>
            <w:r w:rsidRPr="00B062DB">
              <w:rPr>
                <w:color w:val="000000"/>
                <w:sz w:val="20"/>
                <w:szCs w:val="20"/>
              </w:rPr>
              <w:t xml:space="preserve">  многоразовым нейтральным электродом  состоящим из мягкого, гибкого силикона  аппарат  МВС 601 </w:t>
            </w:r>
            <w:proofErr w:type="spellStart"/>
            <w:r w:rsidRPr="00B062DB">
              <w:rPr>
                <w:color w:val="000000"/>
                <w:sz w:val="20"/>
                <w:szCs w:val="20"/>
              </w:rPr>
              <w:t>Sorinq</w:t>
            </w:r>
            <w:proofErr w:type="spellEnd"/>
            <w:r w:rsidRPr="00B062DB">
              <w:rPr>
                <w:color w:val="000000"/>
                <w:sz w:val="20"/>
                <w:szCs w:val="20"/>
              </w:rPr>
              <w:t xml:space="preserve">  производства  Германия  2011,  2012  года выпуска</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79 800</w:t>
            </w:r>
          </w:p>
        </w:tc>
        <w:tc>
          <w:tcPr>
            <w:tcW w:w="1559"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399 000</w:t>
            </w:r>
          </w:p>
        </w:tc>
        <w:tc>
          <w:tcPr>
            <w:tcW w:w="2694" w:type="dxa"/>
            <w:vMerge/>
            <w:vAlign w:val="center"/>
          </w:tcPr>
          <w:p w:rsidR="001D797C" w:rsidRPr="00B062DB" w:rsidRDefault="001D797C" w:rsidP="008011A7">
            <w:pPr>
              <w:pStyle w:val="a6"/>
              <w:jc w:val="center"/>
              <w:rPr>
                <w:sz w:val="20"/>
                <w:szCs w:val="20"/>
              </w:rPr>
            </w:pPr>
          </w:p>
        </w:tc>
      </w:tr>
      <w:tr w:rsidR="00531CA3" w:rsidRPr="00B062DB" w:rsidTr="008011A7">
        <w:trPr>
          <w:trHeight w:val="229"/>
        </w:trPr>
        <w:tc>
          <w:tcPr>
            <w:tcW w:w="709" w:type="dxa"/>
            <w:vAlign w:val="center"/>
          </w:tcPr>
          <w:p w:rsidR="00531CA3" w:rsidRPr="00B062DB" w:rsidRDefault="00531CA3" w:rsidP="008011A7">
            <w:pPr>
              <w:pStyle w:val="a6"/>
              <w:spacing w:before="0" w:beforeAutospacing="0" w:after="0" w:afterAutospacing="0"/>
              <w:jc w:val="center"/>
              <w:rPr>
                <w:sz w:val="20"/>
                <w:szCs w:val="20"/>
              </w:rPr>
            </w:pPr>
            <w:r w:rsidRPr="00B062DB">
              <w:rPr>
                <w:sz w:val="20"/>
                <w:szCs w:val="20"/>
              </w:rPr>
              <w:t>75</w:t>
            </w:r>
          </w:p>
        </w:tc>
        <w:tc>
          <w:tcPr>
            <w:tcW w:w="2835" w:type="dxa"/>
            <w:vMerge w:val="restart"/>
            <w:vAlign w:val="center"/>
          </w:tcPr>
          <w:p w:rsidR="00531CA3" w:rsidRPr="00B062DB" w:rsidRDefault="00531CA3" w:rsidP="008011A7">
            <w:pPr>
              <w:pStyle w:val="a6"/>
              <w:spacing w:before="0" w:beforeAutospacing="0" w:after="0" w:afterAutospacing="0"/>
              <w:jc w:val="center"/>
              <w:rPr>
                <w:sz w:val="20"/>
                <w:szCs w:val="20"/>
              </w:rPr>
            </w:pPr>
            <w:r w:rsidRPr="00B062DB">
              <w:rPr>
                <w:b/>
                <w:sz w:val="20"/>
                <w:szCs w:val="20"/>
              </w:rPr>
              <w:t>ТОО «</w:t>
            </w:r>
            <w:proofErr w:type="spellStart"/>
            <w:r w:rsidRPr="00B062DB">
              <w:rPr>
                <w:b/>
                <w:sz w:val="20"/>
                <w:szCs w:val="20"/>
              </w:rPr>
              <w:t>Гелика</w:t>
            </w:r>
            <w:proofErr w:type="spellEnd"/>
            <w:r w:rsidRPr="00B062DB">
              <w:rPr>
                <w:b/>
                <w:sz w:val="20"/>
                <w:szCs w:val="20"/>
              </w:rPr>
              <w:t xml:space="preserve">» </w:t>
            </w:r>
            <w:proofErr w:type="spellStart"/>
            <w:r w:rsidRPr="00B062DB">
              <w:rPr>
                <w:b/>
                <w:sz w:val="20"/>
                <w:szCs w:val="20"/>
              </w:rPr>
              <w:t>г.Петропавловск</w:t>
            </w:r>
            <w:proofErr w:type="spellEnd"/>
            <w:r w:rsidRPr="00B062DB">
              <w:rPr>
                <w:sz w:val="20"/>
                <w:szCs w:val="20"/>
              </w:rPr>
              <w:t xml:space="preserve">, </w:t>
            </w:r>
            <w:r w:rsidRPr="00B062DB">
              <w:rPr>
                <w:sz w:val="20"/>
                <w:szCs w:val="20"/>
                <w:lang w:val="kk-KZ"/>
              </w:rPr>
              <w:t>ул. Маяковского,95</w:t>
            </w:r>
          </w:p>
        </w:tc>
        <w:tc>
          <w:tcPr>
            <w:tcW w:w="5245" w:type="dxa"/>
            <w:vAlign w:val="center"/>
          </w:tcPr>
          <w:p w:rsidR="00531CA3" w:rsidRPr="00B062DB" w:rsidRDefault="00531CA3" w:rsidP="008011A7">
            <w:pPr>
              <w:jc w:val="center"/>
              <w:rPr>
                <w:color w:val="000000"/>
                <w:sz w:val="20"/>
                <w:szCs w:val="20"/>
              </w:rPr>
            </w:pPr>
            <w:r w:rsidRPr="00B062DB">
              <w:rPr>
                <w:color w:val="000000"/>
                <w:sz w:val="20"/>
                <w:szCs w:val="20"/>
              </w:rPr>
              <w:t xml:space="preserve">Полипропиленовая сетка </w:t>
            </w:r>
            <w:proofErr w:type="spellStart"/>
            <w:r w:rsidRPr="00B062DB">
              <w:rPr>
                <w:color w:val="000000"/>
                <w:sz w:val="20"/>
                <w:szCs w:val="20"/>
              </w:rPr>
              <w:t>Эсфил</w:t>
            </w:r>
            <w:proofErr w:type="spellEnd"/>
            <w:r w:rsidRPr="00B062DB">
              <w:rPr>
                <w:color w:val="000000"/>
                <w:sz w:val="20"/>
                <w:szCs w:val="20"/>
              </w:rPr>
              <w:t>, хирургическая 15*15 см</w:t>
            </w:r>
          </w:p>
        </w:tc>
        <w:tc>
          <w:tcPr>
            <w:tcW w:w="1417" w:type="dxa"/>
            <w:vAlign w:val="center"/>
          </w:tcPr>
          <w:p w:rsidR="00531CA3" w:rsidRDefault="00531CA3" w:rsidP="008011A7">
            <w:pPr>
              <w:jc w:val="center"/>
              <w:rPr>
                <w:color w:val="000000"/>
                <w:sz w:val="20"/>
                <w:szCs w:val="20"/>
              </w:rPr>
            </w:pPr>
            <w:r>
              <w:rPr>
                <w:color w:val="000000"/>
                <w:sz w:val="20"/>
                <w:szCs w:val="20"/>
              </w:rPr>
              <w:t>13</w:t>
            </w:r>
            <w:r>
              <w:rPr>
                <w:color w:val="000000"/>
                <w:sz w:val="20"/>
                <w:szCs w:val="20"/>
                <w:lang w:val="en-US"/>
              </w:rPr>
              <w:t xml:space="preserve"> </w:t>
            </w:r>
            <w:r>
              <w:rPr>
                <w:color w:val="000000"/>
                <w:sz w:val="20"/>
                <w:szCs w:val="20"/>
              </w:rPr>
              <w:t>500</w:t>
            </w:r>
          </w:p>
        </w:tc>
        <w:tc>
          <w:tcPr>
            <w:tcW w:w="1559" w:type="dxa"/>
            <w:vAlign w:val="center"/>
          </w:tcPr>
          <w:p w:rsidR="00531CA3" w:rsidRDefault="00531CA3" w:rsidP="008011A7">
            <w:pPr>
              <w:jc w:val="center"/>
              <w:rPr>
                <w:color w:val="000000"/>
                <w:sz w:val="20"/>
                <w:szCs w:val="20"/>
              </w:rPr>
            </w:pPr>
            <w:r>
              <w:rPr>
                <w:color w:val="000000"/>
                <w:sz w:val="20"/>
                <w:szCs w:val="20"/>
              </w:rPr>
              <w:t>337</w:t>
            </w:r>
            <w:r>
              <w:rPr>
                <w:color w:val="000000"/>
                <w:sz w:val="20"/>
                <w:szCs w:val="20"/>
                <w:lang w:val="en-US"/>
              </w:rPr>
              <w:t xml:space="preserve"> </w:t>
            </w:r>
            <w:r>
              <w:rPr>
                <w:color w:val="000000"/>
                <w:sz w:val="20"/>
                <w:szCs w:val="20"/>
              </w:rPr>
              <w:t>500</w:t>
            </w:r>
          </w:p>
        </w:tc>
        <w:tc>
          <w:tcPr>
            <w:tcW w:w="2694" w:type="dxa"/>
            <w:vMerge/>
            <w:vAlign w:val="center"/>
          </w:tcPr>
          <w:p w:rsidR="00531CA3" w:rsidRPr="00B062DB" w:rsidRDefault="00531CA3" w:rsidP="008011A7">
            <w:pPr>
              <w:pStyle w:val="a6"/>
              <w:jc w:val="center"/>
              <w:rPr>
                <w:sz w:val="20"/>
                <w:szCs w:val="20"/>
              </w:rPr>
            </w:pPr>
          </w:p>
        </w:tc>
      </w:tr>
      <w:tr w:rsidR="00531CA3" w:rsidRPr="00B062DB" w:rsidTr="008011A7">
        <w:trPr>
          <w:trHeight w:val="229"/>
        </w:trPr>
        <w:tc>
          <w:tcPr>
            <w:tcW w:w="709" w:type="dxa"/>
            <w:vAlign w:val="center"/>
          </w:tcPr>
          <w:p w:rsidR="00531CA3" w:rsidRPr="00B062DB" w:rsidRDefault="00531CA3" w:rsidP="008011A7">
            <w:pPr>
              <w:pStyle w:val="a6"/>
              <w:spacing w:before="0" w:beforeAutospacing="0" w:after="0" w:afterAutospacing="0"/>
              <w:jc w:val="center"/>
              <w:rPr>
                <w:sz w:val="20"/>
                <w:szCs w:val="20"/>
              </w:rPr>
            </w:pPr>
            <w:r w:rsidRPr="00B062DB">
              <w:rPr>
                <w:sz w:val="20"/>
                <w:szCs w:val="20"/>
              </w:rPr>
              <w:t>76</w:t>
            </w:r>
          </w:p>
        </w:tc>
        <w:tc>
          <w:tcPr>
            <w:tcW w:w="2835" w:type="dxa"/>
            <w:vMerge/>
            <w:vAlign w:val="center"/>
          </w:tcPr>
          <w:p w:rsidR="00531CA3" w:rsidRPr="00B062DB" w:rsidRDefault="00531CA3" w:rsidP="008011A7">
            <w:pPr>
              <w:pStyle w:val="a6"/>
              <w:spacing w:before="0" w:beforeAutospacing="0" w:after="0" w:afterAutospacing="0"/>
              <w:jc w:val="center"/>
              <w:rPr>
                <w:b/>
                <w:sz w:val="20"/>
                <w:szCs w:val="20"/>
              </w:rPr>
            </w:pPr>
          </w:p>
        </w:tc>
        <w:tc>
          <w:tcPr>
            <w:tcW w:w="5245" w:type="dxa"/>
            <w:vAlign w:val="center"/>
          </w:tcPr>
          <w:p w:rsidR="00531CA3" w:rsidRPr="00B062DB" w:rsidRDefault="00531CA3" w:rsidP="008011A7">
            <w:pPr>
              <w:jc w:val="center"/>
              <w:rPr>
                <w:color w:val="000000"/>
                <w:sz w:val="20"/>
                <w:szCs w:val="20"/>
              </w:rPr>
            </w:pPr>
            <w:r w:rsidRPr="00B062DB">
              <w:rPr>
                <w:color w:val="000000"/>
                <w:sz w:val="20"/>
                <w:szCs w:val="20"/>
              </w:rPr>
              <w:t xml:space="preserve">Полипропиленовая сетка </w:t>
            </w:r>
            <w:proofErr w:type="spellStart"/>
            <w:r w:rsidRPr="00B062DB">
              <w:rPr>
                <w:color w:val="000000"/>
                <w:sz w:val="20"/>
                <w:szCs w:val="20"/>
              </w:rPr>
              <w:t>Эсфил</w:t>
            </w:r>
            <w:proofErr w:type="spellEnd"/>
            <w:r w:rsidRPr="00B062DB">
              <w:rPr>
                <w:color w:val="000000"/>
                <w:sz w:val="20"/>
                <w:szCs w:val="20"/>
              </w:rPr>
              <w:t>, хирургическая 30*30 см</w:t>
            </w:r>
          </w:p>
        </w:tc>
        <w:tc>
          <w:tcPr>
            <w:tcW w:w="1417" w:type="dxa"/>
            <w:vAlign w:val="center"/>
          </w:tcPr>
          <w:p w:rsidR="00531CA3" w:rsidRDefault="00531CA3" w:rsidP="008011A7">
            <w:pPr>
              <w:jc w:val="center"/>
              <w:rPr>
                <w:color w:val="000000"/>
                <w:sz w:val="20"/>
                <w:szCs w:val="20"/>
              </w:rPr>
            </w:pPr>
            <w:r>
              <w:rPr>
                <w:color w:val="000000"/>
                <w:sz w:val="20"/>
                <w:szCs w:val="20"/>
              </w:rPr>
              <w:t>34</w:t>
            </w:r>
            <w:r>
              <w:rPr>
                <w:color w:val="000000"/>
                <w:sz w:val="20"/>
                <w:szCs w:val="20"/>
                <w:lang w:val="en-US"/>
              </w:rPr>
              <w:t xml:space="preserve"> </w:t>
            </w:r>
            <w:r>
              <w:rPr>
                <w:color w:val="000000"/>
                <w:sz w:val="20"/>
                <w:szCs w:val="20"/>
              </w:rPr>
              <w:t>500</w:t>
            </w:r>
          </w:p>
        </w:tc>
        <w:tc>
          <w:tcPr>
            <w:tcW w:w="1559" w:type="dxa"/>
            <w:vAlign w:val="center"/>
          </w:tcPr>
          <w:p w:rsidR="00531CA3" w:rsidRDefault="00531CA3" w:rsidP="008011A7">
            <w:pPr>
              <w:jc w:val="center"/>
              <w:rPr>
                <w:color w:val="000000"/>
                <w:sz w:val="20"/>
                <w:szCs w:val="20"/>
              </w:rPr>
            </w:pPr>
            <w:r>
              <w:rPr>
                <w:color w:val="000000"/>
                <w:sz w:val="20"/>
                <w:szCs w:val="20"/>
              </w:rPr>
              <w:t>862</w:t>
            </w:r>
            <w:r>
              <w:rPr>
                <w:color w:val="000000"/>
                <w:sz w:val="20"/>
                <w:szCs w:val="20"/>
                <w:lang w:val="en-US"/>
              </w:rPr>
              <w:t xml:space="preserve"> </w:t>
            </w:r>
            <w:r>
              <w:rPr>
                <w:color w:val="000000"/>
                <w:sz w:val="20"/>
                <w:szCs w:val="20"/>
              </w:rPr>
              <w:t>500</w:t>
            </w:r>
          </w:p>
        </w:tc>
        <w:tc>
          <w:tcPr>
            <w:tcW w:w="2694" w:type="dxa"/>
            <w:vMerge/>
            <w:vAlign w:val="center"/>
          </w:tcPr>
          <w:p w:rsidR="00531CA3" w:rsidRPr="00B062DB" w:rsidRDefault="00531CA3"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pStyle w:val="a6"/>
              <w:spacing w:before="0" w:beforeAutospacing="0" w:after="0" w:afterAutospacing="0"/>
              <w:jc w:val="center"/>
              <w:rPr>
                <w:sz w:val="20"/>
                <w:szCs w:val="20"/>
              </w:rPr>
            </w:pPr>
            <w:r w:rsidRPr="00B062DB">
              <w:rPr>
                <w:sz w:val="20"/>
                <w:szCs w:val="20"/>
              </w:rPr>
              <w:t>79</w:t>
            </w:r>
          </w:p>
        </w:tc>
        <w:tc>
          <w:tcPr>
            <w:tcW w:w="2835" w:type="dxa"/>
            <w:vMerge/>
            <w:vAlign w:val="center"/>
          </w:tcPr>
          <w:p w:rsidR="001D797C" w:rsidRPr="00B062DB" w:rsidRDefault="001D797C" w:rsidP="008011A7">
            <w:pPr>
              <w:jc w:val="center"/>
              <w:rPr>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Костный воск 2,5грамм</w:t>
            </w:r>
          </w:p>
          <w:p w:rsidR="001D797C" w:rsidRPr="00B062DB" w:rsidRDefault="001D797C" w:rsidP="008011A7">
            <w:pPr>
              <w:jc w:val="center"/>
              <w:rPr>
                <w:sz w:val="20"/>
                <w:szCs w:val="20"/>
                <w:lang w:val="en-US"/>
              </w:rPr>
            </w:pPr>
            <w:r w:rsidRPr="00B062DB">
              <w:rPr>
                <w:sz w:val="20"/>
                <w:szCs w:val="20"/>
              </w:rPr>
              <w:t xml:space="preserve">№1 </w:t>
            </w:r>
            <w:r w:rsidRPr="00B062DB">
              <w:rPr>
                <w:sz w:val="20"/>
                <w:szCs w:val="20"/>
                <w:lang w:val="en-US"/>
              </w:rPr>
              <w:t>W31C</w:t>
            </w:r>
          </w:p>
        </w:tc>
        <w:tc>
          <w:tcPr>
            <w:tcW w:w="1417" w:type="dxa"/>
            <w:vAlign w:val="center"/>
          </w:tcPr>
          <w:p w:rsidR="001D797C" w:rsidRPr="00B062DB" w:rsidRDefault="001D797C" w:rsidP="008011A7">
            <w:pPr>
              <w:jc w:val="center"/>
              <w:rPr>
                <w:color w:val="000000"/>
                <w:sz w:val="20"/>
                <w:szCs w:val="20"/>
                <w:lang w:val="en-US"/>
              </w:rPr>
            </w:pPr>
            <w:r w:rsidRPr="00B062DB">
              <w:rPr>
                <w:color w:val="000000"/>
                <w:sz w:val="20"/>
                <w:szCs w:val="20"/>
                <w:lang w:val="en-US"/>
              </w:rPr>
              <w:t>2 600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lang w:val="en-US"/>
              </w:rPr>
              <w:t>208</w:t>
            </w:r>
            <w:r w:rsidRPr="00B062DB">
              <w:rPr>
                <w:color w:val="000000"/>
                <w:sz w:val="20"/>
                <w:szCs w:val="20"/>
              </w:rPr>
              <w:t xml:space="preserve">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pStyle w:val="a6"/>
              <w:spacing w:before="0" w:beforeAutospacing="0" w:after="0" w:afterAutospacing="0"/>
              <w:jc w:val="center"/>
              <w:rPr>
                <w:sz w:val="20"/>
                <w:szCs w:val="20"/>
              </w:rPr>
            </w:pPr>
            <w:r w:rsidRPr="00B062DB">
              <w:rPr>
                <w:sz w:val="20"/>
                <w:szCs w:val="20"/>
              </w:rPr>
              <w:t>80</w:t>
            </w:r>
          </w:p>
        </w:tc>
        <w:tc>
          <w:tcPr>
            <w:tcW w:w="2835" w:type="dxa"/>
            <w:vAlign w:val="center"/>
          </w:tcPr>
          <w:p w:rsidR="001D797C" w:rsidRPr="00B062DB" w:rsidRDefault="001D797C" w:rsidP="008011A7">
            <w:pPr>
              <w:jc w:val="center"/>
              <w:rPr>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Pharmprovide</w:t>
            </w:r>
            <w:proofErr w:type="spellEnd"/>
            <w:r w:rsidRPr="00B062DB">
              <w:rPr>
                <w:b/>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sz w:val="20"/>
                <w:szCs w:val="20"/>
              </w:rPr>
            </w:pPr>
            <w:r w:rsidRPr="00B062DB">
              <w:rPr>
                <w:color w:val="000000"/>
                <w:sz w:val="20"/>
                <w:szCs w:val="20"/>
              </w:rPr>
              <w:t xml:space="preserve">Трубка силиконовая </w:t>
            </w:r>
            <w:proofErr w:type="gramStart"/>
            <w:r w:rsidRPr="00B062DB">
              <w:rPr>
                <w:color w:val="000000"/>
                <w:sz w:val="20"/>
                <w:szCs w:val="20"/>
              </w:rPr>
              <w:t>медицинская ,</w:t>
            </w:r>
            <w:proofErr w:type="gramEnd"/>
            <w:r w:rsidRPr="00B062DB">
              <w:rPr>
                <w:color w:val="000000"/>
                <w:sz w:val="20"/>
                <w:szCs w:val="20"/>
              </w:rPr>
              <w:t xml:space="preserve"> следующих размеров: ТСМ: 6/9</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53 000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212 000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pStyle w:val="a6"/>
              <w:spacing w:before="0" w:beforeAutospacing="0" w:after="0" w:afterAutospacing="0"/>
              <w:jc w:val="center"/>
              <w:rPr>
                <w:sz w:val="20"/>
                <w:szCs w:val="20"/>
              </w:rPr>
            </w:pPr>
            <w:r w:rsidRPr="00B062DB">
              <w:rPr>
                <w:sz w:val="20"/>
                <w:szCs w:val="20"/>
              </w:rPr>
              <w:t>95</w:t>
            </w:r>
          </w:p>
        </w:tc>
        <w:tc>
          <w:tcPr>
            <w:tcW w:w="2835" w:type="dxa"/>
            <w:vAlign w:val="center"/>
          </w:tcPr>
          <w:p w:rsidR="001D797C" w:rsidRPr="00B062DB" w:rsidRDefault="001D797C" w:rsidP="008011A7">
            <w:pPr>
              <w:pStyle w:val="a6"/>
              <w:spacing w:before="0" w:beforeAutospacing="0" w:after="0" w:afterAutospacing="0"/>
              <w:ind w:left="-142"/>
              <w:jc w:val="center"/>
              <w:rPr>
                <w:b/>
                <w:sz w:val="20"/>
                <w:szCs w:val="20"/>
                <w:lang w:val="en-US"/>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Damu</w:t>
            </w:r>
            <w:proofErr w:type="spellEnd"/>
            <w:r w:rsidRPr="00B062DB">
              <w:rPr>
                <w:b/>
                <w:sz w:val="20"/>
                <w:szCs w:val="20"/>
                <w:lang w:val="en-US"/>
              </w:rPr>
              <w:t xml:space="preserve">-Medical»,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proofErr w:type="spellStart"/>
            <w:r w:rsidRPr="00B062DB">
              <w:rPr>
                <w:sz w:val="20"/>
                <w:szCs w:val="20"/>
              </w:rPr>
              <w:t>мкр</w:t>
            </w:r>
            <w:proofErr w:type="spellEnd"/>
            <w:r w:rsidRPr="00B062DB">
              <w:rPr>
                <w:sz w:val="20"/>
                <w:szCs w:val="20"/>
                <w:lang w:val="en-US"/>
              </w:rPr>
              <w:t xml:space="preserve">.10, </w:t>
            </w:r>
            <w:r w:rsidRPr="00B062DB">
              <w:rPr>
                <w:sz w:val="20"/>
                <w:szCs w:val="20"/>
              </w:rPr>
              <w:t>д</w:t>
            </w:r>
            <w:r w:rsidRPr="00B062DB">
              <w:rPr>
                <w:sz w:val="20"/>
                <w:szCs w:val="20"/>
                <w:lang w:val="en-US"/>
              </w:rPr>
              <w:t>.32</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gramStart"/>
            <w:r w:rsidRPr="00B062DB">
              <w:rPr>
                <w:color w:val="000000"/>
                <w:sz w:val="20"/>
                <w:szCs w:val="20"/>
              </w:rPr>
              <w:t xml:space="preserve">для  </w:t>
            </w:r>
            <w:proofErr w:type="spellStart"/>
            <w:r w:rsidRPr="00B062DB">
              <w:rPr>
                <w:color w:val="000000"/>
                <w:sz w:val="20"/>
                <w:szCs w:val="20"/>
              </w:rPr>
              <w:t>эмболэктомии</w:t>
            </w:r>
            <w:proofErr w:type="spellEnd"/>
            <w:proofErr w:type="gramEnd"/>
            <w:r w:rsidRPr="00B062DB">
              <w:rPr>
                <w:color w:val="000000"/>
                <w:sz w:val="20"/>
                <w:szCs w:val="20"/>
              </w:rPr>
              <w:t xml:space="preserve"> одноканальный размер 4,5</w:t>
            </w:r>
          </w:p>
          <w:p w:rsidR="001D797C" w:rsidRPr="00B062DB" w:rsidRDefault="001D797C" w:rsidP="008011A7">
            <w:pPr>
              <w:jc w:val="center"/>
              <w:rPr>
                <w:sz w:val="20"/>
                <w:szCs w:val="20"/>
              </w:rPr>
            </w:pPr>
            <w:r w:rsidRPr="00B062DB">
              <w:rPr>
                <w:sz w:val="20"/>
                <w:szCs w:val="20"/>
              </w:rPr>
              <w:t xml:space="preserve">Тип </w:t>
            </w:r>
            <w:proofErr w:type="spellStart"/>
            <w:r w:rsidRPr="00B062DB">
              <w:rPr>
                <w:sz w:val="20"/>
                <w:szCs w:val="20"/>
              </w:rPr>
              <w:t>Фогерти</w:t>
            </w:r>
            <w:proofErr w:type="spellEnd"/>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22 550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338 250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103</w:t>
            </w:r>
          </w:p>
        </w:tc>
        <w:tc>
          <w:tcPr>
            <w:tcW w:w="2835" w:type="dxa"/>
            <w:vAlign w:val="center"/>
          </w:tcPr>
          <w:p w:rsidR="001D797C" w:rsidRPr="00B062DB" w:rsidRDefault="001D797C" w:rsidP="008011A7">
            <w:pPr>
              <w:pStyle w:val="a6"/>
              <w:spacing w:before="0" w:beforeAutospacing="0" w:after="0" w:afterAutospacing="0"/>
              <w:jc w:val="center"/>
              <w:rPr>
                <w:sz w:val="20"/>
                <w:szCs w:val="20"/>
              </w:rPr>
            </w:pPr>
            <w:r w:rsidRPr="00B062DB">
              <w:rPr>
                <w:b/>
                <w:sz w:val="20"/>
                <w:szCs w:val="20"/>
              </w:rPr>
              <w:t>ТОО</w:t>
            </w:r>
            <w:r w:rsidRPr="00B062DB">
              <w:rPr>
                <w:b/>
                <w:sz w:val="20"/>
                <w:szCs w:val="20"/>
                <w:lang w:val="en-US"/>
              </w:rPr>
              <w:t xml:space="preserve"> «Medical Marketing Group KZ»</w:t>
            </w:r>
            <w:r w:rsidRPr="00B062DB">
              <w:rPr>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Толе би 291</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Центральный венозный катетер </w:t>
            </w:r>
            <w:proofErr w:type="spellStart"/>
            <w:r w:rsidRPr="00B062DB">
              <w:rPr>
                <w:color w:val="000000"/>
                <w:sz w:val="20"/>
                <w:szCs w:val="20"/>
              </w:rPr>
              <w:t>однопросветный</w:t>
            </w:r>
            <w:proofErr w:type="spellEnd"/>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6 350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w:t>
            </w:r>
            <w:r w:rsidR="00B062DB">
              <w:rPr>
                <w:color w:val="000000"/>
                <w:sz w:val="20"/>
                <w:szCs w:val="20"/>
              </w:rPr>
              <w:t> </w:t>
            </w:r>
            <w:r w:rsidRPr="00B062DB">
              <w:rPr>
                <w:color w:val="000000"/>
                <w:sz w:val="20"/>
                <w:szCs w:val="20"/>
              </w:rPr>
              <w:t>270</w:t>
            </w:r>
            <w:r w:rsidR="00B062DB">
              <w:rPr>
                <w:color w:val="000000"/>
                <w:sz w:val="20"/>
                <w:szCs w:val="20"/>
              </w:rPr>
              <w:t xml:space="preserve"> </w:t>
            </w:r>
            <w:r w:rsidRPr="00B062DB">
              <w:rPr>
                <w:color w:val="000000"/>
                <w:sz w:val="20"/>
                <w:szCs w:val="20"/>
              </w:rPr>
              <w:t>000</w:t>
            </w:r>
          </w:p>
          <w:p w:rsidR="001D797C" w:rsidRPr="00B062DB" w:rsidRDefault="001D797C" w:rsidP="008011A7">
            <w:pPr>
              <w:jc w:val="center"/>
              <w:rPr>
                <w:color w:val="000000"/>
                <w:sz w:val="20"/>
                <w:szCs w:val="20"/>
              </w:rPr>
            </w:pPr>
          </w:p>
        </w:tc>
        <w:tc>
          <w:tcPr>
            <w:tcW w:w="2694" w:type="dxa"/>
            <w:vMerge/>
            <w:vAlign w:val="center"/>
          </w:tcPr>
          <w:p w:rsidR="001D797C" w:rsidRPr="00B062DB" w:rsidRDefault="001D797C" w:rsidP="008011A7">
            <w:pPr>
              <w:pStyle w:val="a6"/>
              <w:jc w:val="center"/>
              <w:rPr>
                <w:sz w:val="20"/>
                <w:szCs w:val="20"/>
              </w:rPr>
            </w:pPr>
          </w:p>
        </w:tc>
      </w:tr>
      <w:tr w:rsidR="002847CB" w:rsidRPr="00B062DB" w:rsidTr="008011A7">
        <w:trPr>
          <w:trHeight w:val="229"/>
        </w:trPr>
        <w:tc>
          <w:tcPr>
            <w:tcW w:w="709" w:type="dxa"/>
            <w:vAlign w:val="center"/>
          </w:tcPr>
          <w:p w:rsidR="002847CB" w:rsidRPr="00B062DB" w:rsidRDefault="002847CB" w:rsidP="008011A7">
            <w:pPr>
              <w:jc w:val="center"/>
              <w:rPr>
                <w:color w:val="000000"/>
                <w:sz w:val="20"/>
                <w:szCs w:val="20"/>
              </w:rPr>
            </w:pPr>
            <w:r w:rsidRPr="00B062DB">
              <w:rPr>
                <w:color w:val="000000"/>
                <w:sz w:val="20"/>
                <w:szCs w:val="20"/>
              </w:rPr>
              <w:lastRenderedPageBreak/>
              <w:t>104</w:t>
            </w:r>
          </w:p>
        </w:tc>
        <w:tc>
          <w:tcPr>
            <w:tcW w:w="2835" w:type="dxa"/>
            <w:vMerge w:val="restart"/>
            <w:vAlign w:val="center"/>
          </w:tcPr>
          <w:p w:rsidR="002847CB" w:rsidRPr="00B062DB" w:rsidRDefault="002847CB" w:rsidP="008011A7">
            <w:pPr>
              <w:jc w:val="center"/>
              <w:rPr>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Pharmprovide</w:t>
            </w:r>
            <w:proofErr w:type="spellEnd"/>
            <w:r w:rsidRPr="00B062DB">
              <w:rPr>
                <w:b/>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Блока 14</w:t>
            </w:r>
          </w:p>
        </w:tc>
        <w:tc>
          <w:tcPr>
            <w:tcW w:w="5245" w:type="dxa"/>
            <w:vAlign w:val="center"/>
          </w:tcPr>
          <w:p w:rsidR="002847CB" w:rsidRPr="00B062DB" w:rsidRDefault="002847CB" w:rsidP="008011A7">
            <w:pPr>
              <w:jc w:val="center"/>
              <w:rPr>
                <w:color w:val="000000"/>
                <w:sz w:val="20"/>
                <w:szCs w:val="20"/>
              </w:rPr>
            </w:pPr>
            <w:proofErr w:type="spellStart"/>
            <w:r w:rsidRPr="00B062DB">
              <w:rPr>
                <w:color w:val="000000"/>
                <w:sz w:val="20"/>
                <w:szCs w:val="20"/>
              </w:rPr>
              <w:t>Вазофиксы</w:t>
            </w:r>
            <w:proofErr w:type="spellEnd"/>
            <w:r w:rsidRPr="00B062DB">
              <w:rPr>
                <w:color w:val="000000"/>
                <w:sz w:val="20"/>
                <w:szCs w:val="20"/>
              </w:rPr>
              <w:t xml:space="preserve"> 20 (розовый)</w:t>
            </w:r>
          </w:p>
        </w:tc>
        <w:tc>
          <w:tcPr>
            <w:tcW w:w="1417" w:type="dxa"/>
            <w:vAlign w:val="center"/>
          </w:tcPr>
          <w:p w:rsidR="002847CB" w:rsidRPr="00B062DB" w:rsidRDefault="002847CB" w:rsidP="008011A7">
            <w:pPr>
              <w:jc w:val="center"/>
              <w:rPr>
                <w:color w:val="000000"/>
                <w:sz w:val="20"/>
                <w:szCs w:val="20"/>
              </w:rPr>
            </w:pPr>
            <w:r w:rsidRPr="00B062DB">
              <w:rPr>
                <w:color w:val="000000"/>
                <w:sz w:val="20"/>
                <w:szCs w:val="20"/>
              </w:rPr>
              <w:t>150</w:t>
            </w:r>
          </w:p>
        </w:tc>
        <w:tc>
          <w:tcPr>
            <w:tcW w:w="1559" w:type="dxa"/>
            <w:vAlign w:val="center"/>
          </w:tcPr>
          <w:p w:rsidR="002847CB" w:rsidRPr="00B062DB" w:rsidRDefault="002847CB" w:rsidP="008011A7">
            <w:pPr>
              <w:jc w:val="center"/>
              <w:rPr>
                <w:color w:val="000000"/>
                <w:sz w:val="20"/>
                <w:szCs w:val="20"/>
              </w:rPr>
            </w:pPr>
            <w:r w:rsidRPr="00B062DB">
              <w:rPr>
                <w:color w:val="000000"/>
                <w:sz w:val="20"/>
                <w:szCs w:val="20"/>
              </w:rPr>
              <w:t>900</w:t>
            </w:r>
            <w:r>
              <w:rPr>
                <w:color w:val="000000"/>
                <w:sz w:val="20"/>
                <w:szCs w:val="20"/>
              </w:rPr>
              <w:t xml:space="preserve"> </w:t>
            </w:r>
            <w:r w:rsidRPr="00B062DB">
              <w:rPr>
                <w:color w:val="000000"/>
                <w:sz w:val="20"/>
                <w:szCs w:val="20"/>
              </w:rPr>
              <w:t>000</w:t>
            </w:r>
          </w:p>
        </w:tc>
        <w:tc>
          <w:tcPr>
            <w:tcW w:w="2694" w:type="dxa"/>
            <w:vMerge/>
            <w:vAlign w:val="center"/>
          </w:tcPr>
          <w:p w:rsidR="002847CB" w:rsidRPr="00B062DB" w:rsidRDefault="002847CB" w:rsidP="008011A7">
            <w:pPr>
              <w:pStyle w:val="a6"/>
              <w:jc w:val="center"/>
              <w:rPr>
                <w:sz w:val="20"/>
                <w:szCs w:val="20"/>
              </w:rPr>
            </w:pPr>
          </w:p>
        </w:tc>
      </w:tr>
      <w:tr w:rsidR="002847CB" w:rsidRPr="00B062DB" w:rsidTr="008011A7">
        <w:trPr>
          <w:trHeight w:val="229"/>
        </w:trPr>
        <w:tc>
          <w:tcPr>
            <w:tcW w:w="709" w:type="dxa"/>
            <w:vAlign w:val="center"/>
          </w:tcPr>
          <w:p w:rsidR="002847CB" w:rsidRPr="00B062DB" w:rsidRDefault="002847CB" w:rsidP="008011A7">
            <w:pPr>
              <w:jc w:val="center"/>
              <w:rPr>
                <w:color w:val="000000"/>
                <w:sz w:val="20"/>
                <w:szCs w:val="20"/>
              </w:rPr>
            </w:pPr>
            <w:r w:rsidRPr="00B062DB">
              <w:rPr>
                <w:color w:val="000000"/>
                <w:sz w:val="20"/>
                <w:szCs w:val="20"/>
              </w:rPr>
              <w:t>105</w:t>
            </w:r>
          </w:p>
        </w:tc>
        <w:tc>
          <w:tcPr>
            <w:tcW w:w="2835" w:type="dxa"/>
            <w:vMerge/>
            <w:vAlign w:val="center"/>
          </w:tcPr>
          <w:p w:rsidR="002847CB" w:rsidRPr="00B062DB" w:rsidRDefault="002847CB" w:rsidP="008011A7">
            <w:pPr>
              <w:jc w:val="center"/>
              <w:rPr>
                <w:sz w:val="20"/>
                <w:szCs w:val="20"/>
              </w:rPr>
            </w:pPr>
          </w:p>
        </w:tc>
        <w:tc>
          <w:tcPr>
            <w:tcW w:w="5245" w:type="dxa"/>
            <w:vAlign w:val="center"/>
          </w:tcPr>
          <w:p w:rsidR="002847CB" w:rsidRPr="00B062DB" w:rsidRDefault="002847CB" w:rsidP="008011A7">
            <w:pPr>
              <w:jc w:val="center"/>
              <w:rPr>
                <w:color w:val="000000"/>
                <w:sz w:val="20"/>
                <w:szCs w:val="20"/>
              </w:rPr>
            </w:pPr>
            <w:proofErr w:type="spellStart"/>
            <w:r w:rsidRPr="00B062DB">
              <w:rPr>
                <w:color w:val="000000"/>
                <w:sz w:val="20"/>
                <w:szCs w:val="20"/>
              </w:rPr>
              <w:t>Вазофиксы</w:t>
            </w:r>
            <w:proofErr w:type="spellEnd"/>
            <w:r w:rsidRPr="00B062DB">
              <w:rPr>
                <w:color w:val="000000"/>
                <w:sz w:val="20"/>
                <w:szCs w:val="20"/>
              </w:rPr>
              <w:t xml:space="preserve"> </w:t>
            </w:r>
            <w:proofErr w:type="gramStart"/>
            <w:r w:rsidRPr="00B062DB">
              <w:rPr>
                <w:color w:val="000000"/>
                <w:sz w:val="20"/>
                <w:szCs w:val="20"/>
              </w:rPr>
              <w:t>18  (</w:t>
            </w:r>
            <w:proofErr w:type="gramEnd"/>
            <w:r w:rsidRPr="00B062DB">
              <w:rPr>
                <w:color w:val="000000"/>
                <w:sz w:val="20"/>
                <w:szCs w:val="20"/>
              </w:rPr>
              <w:t>зеленый)</w:t>
            </w:r>
          </w:p>
        </w:tc>
        <w:tc>
          <w:tcPr>
            <w:tcW w:w="1417" w:type="dxa"/>
            <w:vAlign w:val="center"/>
          </w:tcPr>
          <w:p w:rsidR="002847CB" w:rsidRPr="00B062DB" w:rsidRDefault="002847CB" w:rsidP="008011A7">
            <w:pPr>
              <w:jc w:val="center"/>
              <w:rPr>
                <w:color w:val="000000"/>
                <w:sz w:val="20"/>
                <w:szCs w:val="20"/>
              </w:rPr>
            </w:pPr>
            <w:r w:rsidRPr="00B062DB">
              <w:rPr>
                <w:color w:val="000000"/>
                <w:sz w:val="20"/>
                <w:szCs w:val="20"/>
              </w:rPr>
              <w:t>150</w:t>
            </w:r>
          </w:p>
        </w:tc>
        <w:tc>
          <w:tcPr>
            <w:tcW w:w="1559" w:type="dxa"/>
            <w:vAlign w:val="center"/>
          </w:tcPr>
          <w:p w:rsidR="002847CB" w:rsidRPr="00B062DB" w:rsidRDefault="002847CB" w:rsidP="008011A7">
            <w:pPr>
              <w:jc w:val="center"/>
              <w:rPr>
                <w:color w:val="000000"/>
                <w:sz w:val="20"/>
                <w:szCs w:val="20"/>
              </w:rPr>
            </w:pPr>
            <w:r w:rsidRPr="00B062DB">
              <w:rPr>
                <w:color w:val="000000"/>
                <w:sz w:val="20"/>
                <w:szCs w:val="20"/>
              </w:rPr>
              <w:t>300</w:t>
            </w:r>
            <w:r>
              <w:rPr>
                <w:color w:val="000000"/>
                <w:sz w:val="20"/>
                <w:szCs w:val="20"/>
              </w:rPr>
              <w:t xml:space="preserve"> </w:t>
            </w:r>
            <w:r w:rsidRPr="00B062DB">
              <w:rPr>
                <w:color w:val="000000"/>
                <w:sz w:val="20"/>
                <w:szCs w:val="20"/>
              </w:rPr>
              <w:t>000</w:t>
            </w:r>
          </w:p>
        </w:tc>
        <w:tc>
          <w:tcPr>
            <w:tcW w:w="2694" w:type="dxa"/>
            <w:vMerge/>
            <w:vAlign w:val="center"/>
          </w:tcPr>
          <w:p w:rsidR="002847CB" w:rsidRPr="00B062DB" w:rsidRDefault="002847CB"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106</w:t>
            </w:r>
          </w:p>
        </w:tc>
        <w:tc>
          <w:tcPr>
            <w:tcW w:w="2835" w:type="dxa"/>
            <w:vMerge w:val="restart"/>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lang w:val="kk-KZ"/>
              </w:rPr>
              <w:t>ТОО «ЕврАзЭС Холдинг»</w:t>
            </w:r>
            <w:r w:rsidRPr="00B062DB">
              <w:rPr>
                <w:sz w:val="20"/>
                <w:szCs w:val="20"/>
                <w:lang w:val="kk-KZ"/>
              </w:rPr>
              <w:t xml:space="preserve"> г. Алматы, мкр. Калкаман-2, ул. Нурпеисова Б. дом 101</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Игла спинальная для анестезии G27</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587</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176</w:t>
            </w:r>
            <w:r w:rsidR="00B062DB">
              <w:rPr>
                <w:color w:val="000000"/>
                <w:sz w:val="20"/>
                <w:szCs w:val="20"/>
              </w:rPr>
              <w:t xml:space="preserve"> </w:t>
            </w:r>
            <w:r w:rsidRPr="00B062DB">
              <w:rPr>
                <w:color w:val="000000"/>
                <w:sz w:val="20"/>
                <w:szCs w:val="20"/>
              </w:rPr>
              <w:t>100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107</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Эпидуральный</w:t>
            </w:r>
            <w:proofErr w:type="spellEnd"/>
            <w:r w:rsidRPr="00B062DB">
              <w:rPr>
                <w:color w:val="000000"/>
                <w:sz w:val="20"/>
                <w:szCs w:val="20"/>
              </w:rPr>
              <w:t xml:space="preserve"> набор</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4 421</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8</w:t>
            </w:r>
            <w:r w:rsidR="00B062DB">
              <w:rPr>
                <w:color w:val="000000"/>
                <w:sz w:val="20"/>
                <w:szCs w:val="20"/>
              </w:rPr>
              <w:t> </w:t>
            </w:r>
            <w:r w:rsidRPr="00B062DB">
              <w:rPr>
                <w:color w:val="000000"/>
                <w:sz w:val="20"/>
                <w:szCs w:val="20"/>
              </w:rPr>
              <w:t>842</w:t>
            </w:r>
            <w:r w:rsidR="00B062DB">
              <w:rPr>
                <w:color w:val="000000"/>
                <w:sz w:val="20"/>
                <w:szCs w:val="20"/>
              </w:rPr>
              <w:t xml:space="preserve"> </w:t>
            </w:r>
            <w:r w:rsidRPr="00B062DB">
              <w:rPr>
                <w:color w:val="000000"/>
                <w:sz w:val="20"/>
                <w:szCs w:val="20"/>
              </w:rPr>
              <w:t>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pStyle w:val="a6"/>
              <w:spacing w:before="0" w:beforeAutospacing="0" w:after="0" w:afterAutospacing="0"/>
              <w:jc w:val="center"/>
              <w:rPr>
                <w:sz w:val="20"/>
                <w:szCs w:val="20"/>
              </w:rPr>
            </w:pPr>
            <w:r w:rsidRPr="00B062DB">
              <w:rPr>
                <w:sz w:val="20"/>
                <w:szCs w:val="20"/>
              </w:rPr>
              <w:t>109</w:t>
            </w:r>
          </w:p>
        </w:tc>
        <w:tc>
          <w:tcPr>
            <w:tcW w:w="2835" w:type="dxa"/>
            <w:vMerge/>
            <w:vAlign w:val="center"/>
          </w:tcPr>
          <w:p w:rsidR="001D797C" w:rsidRPr="00B062DB" w:rsidRDefault="001D797C" w:rsidP="008011A7">
            <w:pPr>
              <w:pStyle w:val="a6"/>
              <w:spacing w:before="0" w:beforeAutospacing="0" w:after="0" w:afterAutospacing="0"/>
              <w:jc w:val="center"/>
              <w:rPr>
                <w:b/>
                <w:sz w:val="20"/>
                <w:szCs w:val="20"/>
              </w:rPr>
            </w:pPr>
          </w:p>
        </w:tc>
        <w:tc>
          <w:tcPr>
            <w:tcW w:w="5245" w:type="dxa"/>
            <w:vAlign w:val="center"/>
          </w:tcPr>
          <w:p w:rsidR="001D797C" w:rsidRPr="00B062DB" w:rsidRDefault="001D797C" w:rsidP="008011A7">
            <w:pPr>
              <w:jc w:val="center"/>
              <w:rPr>
                <w:sz w:val="20"/>
                <w:szCs w:val="20"/>
              </w:rPr>
            </w:pPr>
            <w:r w:rsidRPr="00B062DB">
              <w:rPr>
                <w:sz w:val="20"/>
                <w:szCs w:val="20"/>
              </w:rPr>
              <w:t xml:space="preserve">Система </w:t>
            </w:r>
            <w:proofErr w:type="spellStart"/>
            <w:r w:rsidRPr="00B062DB">
              <w:rPr>
                <w:sz w:val="20"/>
                <w:szCs w:val="20"/>
              </w:rPr>
              <w:t>трансфузионная</w:t>
            </w:r>
            <w:proofErr w:type="spellEnd"/>
            <w:r w:rsidRPr="00B062DB">
              <w:rPr>
                <w:sz w:val="20"/>
                <w:szCs w:val="20"/>
              </w:rPr>
              <w:t xml:space="preserve"> стерильная</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1 490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894 000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111</w:t>
            </w:r>
          </w:p>
        </w:tc>
        <w:tc>
          <w:tcPr>
            <w:tcW w:w="2835" w:type="dxa"/>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w:t>
            </w:r>
            <w:r w:rsidRPr="00554D34">
              <w:rPr>
                <w:b/>
                <w:sz w:val="20"/>
                <w:szCs w:val="20"/>
                <w:lang w:val="en-US"/>
              </w:rPr>
              <w:t xml:space="preserve"> «</w:t>
            </w:r>
            <w:proofErr w:type="spellStart"/>
            <w:r w:rsidRPr="00B062DB">
              <w:rPr>
                <w:b/>
                <w:sz w:val="20"/>
                <w:szCs w:val="20"/>
                <w:lang w:val="en-US"/>
              </w:rPr>
              <w:t>Pharmprovide</w:t>
            </w:r>
            <w:proofErr w:type="spellEnd"/>
            <w:r w:rsidRPr="00554D34">
              <w:rPr>
                <w:b/>
                <w:sz w:val="20"/>
                <w:szCs w:val="20"/>
                <w:lang w:val="en-US"/>
              </w:rPr>
              <w:t xml:space="preserve">», </w:t>
            </w:r>
            <w:r w:rsidRPr="00B062DB">
              <w:rPr>
                <w:sz w:val="20"/>
                <w:szCs w:val="20"/>
              </w:rPr>
              <w:t>г</w:t>
            </w:r>
            <w:r w:rsidRPr="00554D34">
              <w:rPr>
                <w:sz w:val="20"/>
                <w:szCs w:val="20"/>
                <w:lang w:val="en-US"/>
              </w:rPr>
              <w:t xml:space="preserve">. </w:t>
            </w:r>
            <w:r w:rsidRPr="00B062DB">
              <w:rPr>
                <w:sz w:val="20"/>
                <w:szCs w:val="20"/>
              </w:rPr>
              <w:t>Алматы</w:t>
            </w:r>
            <w:r w:rsidRPr="00554D34">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Удлинитель для </w:t>
            </w:r>
            <w:proofErr w:type="spellStart"/>
            <w:r w:rsidRPr="00B062DB">
              <w:rPr>
                <w:color w:val="000000"/>
                <w:sz w:val="20"/>
                <w:szCs w:val="20"/>
              </w:rPr>
              <w:t>инфузионных</w:t>
            </w:r>
            <w:proofErr w:type="spellEnd"/>
            <w:r w:rsidRPr="00B062DB">
              <w:rPr>
                <w:color w:val="000000"/>
                <w:sz w:val="20"/>
                <w:szCs w:val="20"/>
              </w:rPr>
              <w:t xml:space="preserve"> насосов</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380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380 000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112</w:t>
            </w:r>
          </w:p>
        </w:tc>
        <w:tc>
          <w:tcPr>
            <w:tcW w:w="2835" w:type="dxa"/>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lang w:val="kk-KZ"/>
              </w:rPr>
              <w:t>ТОО «ЕврАзЭС Холдинг»</w:t>
            </w:r>
            <w:r w:rsidRPr="00B062DB">
              <w:rPr>
                <w:sz w:val="20"/>
                <w:szCs w:val="20"/>
                <w:lang w:val="kk-KZ"/>
              </w:rPr>
              <w:t xml:space="preserve"> г. Алматы, мкр. Калкаман-2, ул. Нурпеисова Б. дом 101</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санационный</w:t>
            </w:r>
            <w:proofErr w:type="spellEnd"/>
            <w:r w:rsidRPr="00B062DB">
              <w:rPr>
                <w:color w:val="000000"/>
                <w:sz w:val="20"/>
                <w:szCs w:val="20"/>
              </w:rPr>
              <w:t xml:space="preserve"> №14</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140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112 000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113</w:t>
            </w:r>
          </w:p>
        </w:tc>
        <w:tc>
          <w:tcPr>
            <w:tcW w:w="2835" w:type="dxa"/>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w:t>
            </w:r>
            <w:r w:rsidRPr="00554D34">
              <w:rPr>
                <w:b/>
                <w:sz w:val="20"/>
                <w:szCs w:val="20"/>
                <w:lang w:val="en-US"/>
              </w:rPr>
              <w:t xml:space="preserve"> «</w:t>
            </w:r>
            <w:proofErr w:type="spellStart"/>
            <w:r w:rsidRPr="00B062DB">
              <w:rPr>
                <w:b/>
                <w:sz w:val="20"/>
                <w:szCs w:val="20"/>
                <w:lang w:val="en-US"/>
              </w:rPr>
              <w:t>Pharmprovide</w:t>
            </w:r>
            <w:proofErr w:type="spellEnd"/>
            <w:r w:rsidRPr="00554D34">
              <w:rPr>
                <w:b/>
                <w:sz w:val="20"/>
                <w:szCs w:val="20"/>
                <w:lang w:val="en-US"/>
              </w:rPr>
              <w:t xml:space="preserve">», </w:t>
            </w:r>
            <w:r w:rsidRPr="00B062DB">
              <w:rPr>
                <w:sz w:val="20"/>
                <w:szCs w:val="20"/>
              </w:rPr>
              <w:t>г</w:t>
            </w:r>
            <w:r w:rsidRPr="00554D34">
              <w:rPr>
                <w:sz w:val="20"/>
                <w:szCs w:val="20"/>
                <w:lang w:val="en-US"/>
              </w:rPr>
              <w:t xml:space="preserve">. </w:t>
            </w:r>
            <w:r w:rsidRPr="00B062DB">
              <w:rPr>
                <w:sz w:val="20"/>
                <w:szCs w:val="20"/>
              </w:rPr>
              <w:t>Алматы</w:t>
            </w:r>
            <w:r w:rsidRPr="00554D34">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Маска </w:t>
            </w:r>
            <w:proofErr w:type="spellStart"/>
            <w:r w:rsidRPr="00B062DB">
              <w:rPr>
                <w:color w:val="000000"/>
                <w:sz w:val="20"/>
                <w:szCs w:val="20"/>
              </w:rPr>
              <w:t>анестезеологическая</w:t>
            </w:r>
            <w:proofErr w:type="spellEnd"/>
            <w:r w:rsidRPr="00B062DB">
              <w:rPr>
                <w:color w:val="000000"/>
                <w:sz w:val="20"/>
                <w:szCs w:val="20"/>
              </w:rPr>
              <w:t xml:space="preserve"> №8,9</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1 150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345 000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114</w:t>
            </w:r>
          </w:p>
        </w:tc>
        <w:tc>
          <w:tcPr>
            <w:tcW w:w="2835" w:type="dxa"/>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 «КМК-AMANAT»</w:t>
            </w:r>
            <w:r w:rsidR="00D8329A">
              <w:rPr>
                <w:b/>
                <w:sz w:val="20"/>
                <w:szCs w:val="20"/>
              </w:rPr>
              <w:t xml:space="preserve"> </w:t>
            </w:r>
            <w:proofErr w:type="spellStart"/>
            <w:r w:rsidR="00D8329A" w:rsidRPr="00D8329A">
              <w:rPr>
                <w:sz w:val="20"/>
                <w:szCs w:val="20"/>
              </w:rPr>
              <w:t>г.Алматы</w:t>
            </w:r>
            <w:proofErr w:type="spellEnd"/>
            <w:r w:rsidR="00D8329A" w:rsidRPr="00D8329A">
              <w:rPr>
                <w:sz w:val="20"/>
                <w:szCs w:val="20"/>
              </w:rPr>
              <w:t xml:space="preserve">, ул. </w:t>
            </w:r>
            <w:proofErr w:type="spellStart"/>
            <w:r w:rsidR="00D8329A" w:rsidRPr="00D8329A">
              <w:rPr>
                <w:sz w:val="20"/>
                <w:szCs w:val="20"/>
              </w:rPr>
              <w:t>Рыскулбекова</w:t>
            </w:r>
            <w:proofErr w:type="spellEnd"/>
            <w:r w:rsidR="00D8329A" w:rsidRPr="00D8329A">
              <w:rPr>
                <w:sz w:val="20"/>
                <w:szCs w:val="20"/>
              </w:rPr>
              <w:t xml:space="preserve"> 39 А</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Игла Троакар</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3 450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345 000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115</w:t>
            </w:r>
          </w:p>
        </w:tc>
        <w:tc>
          <w:tcPr>
            <w:tcW w:w="2835" w:type="dxa"/>
            <w:vAlign w:val="center"/>
          </w:tcPr>
          <w:p w:rsidR="001D797C" w:rsidRPr="00C226E9" w:rsidRDefault="001D797C" w:rsidP="008011A7">
            <w:pPr>
              <w:pStyle w:val="a6"/>
              <w:spacing w:before="0" w:beforeAutospacing="0" w:after="0" w:afterAutospacing="0"/>
              <w:jc w:val="center"/>
              <w:rPr>
                <w:sz w:val="20"/>
                <w:szCs w:val="20"/>
                <w:lang w:val="en-US"/>
              </w:rPr>
            </w:pPr>
            <w:r w:rsidRPr="00B062DB">
              <w:rPr>
                <w:b/>
                <w:sz w:val="20"/>
                <w:szCs w:val="20"/>
              </w:rPr>
              <w:t>ТОО</w:t>
            </w:r>
            <w:r w:rsidRPr="00C226E9">
              <w:rPr>
                <w:b/>
                <w:sz w:val="20"/>
                <w:szCs w:val="20"/>
                <w:lang w:val="en-US"/>
              </w:rPr>
              <w:t xml:space="preserve"> «</w:t>
            </w:r>
            <w:proofErr w:type="spellStart"/>
            <w:r w:rsidRPr="00B062DB">
              <w:rPr>
                <w:b/>
                <w:sz w:val="20"/>
                <w:szCs w:val="20"/>
                <w:lang w:val="en-US"/>
              </w:rPr>
              <w:t>Damu</w:t>
            </w:r>
            <w:proofErr w:type="spellEnd"/>
            <w:r w:rsidRPr="00C226E9">
              <w:rPr>
                <w:b/>
                <w:sz w:val="20"/>
                <w:szCs w:val="20"/>
                <w:lang w:val="en-US"/>
              </w:rPr>
              <w:t>-</w:t>
            </w:r>
            <w:r w:rsidRPr="00B062DB">
              <w:rPr>
                <w:b/>
                <w:sz w:val="20"/>
                <w:szCs w:val="20"/>
                <w:lang w:val="en-US"/>
              </w:rPr>
              <w:t>Medical</w:t>
            </w:r>
            <w:r w:rsidRPr="00C226E9">
              <w:rPr>
                <w:b/>
                <w:sz w:val="20"/>
                <w:szCs w:val="20"/>
                <w:lang w:val="en-US"/>
              </w:rPr>
              <w:t xml:space="preserve">», </w:t>
            </w:r>
            <w:r w:rsidRPr="00B062DB">
              <w:rPr>
                <w:sz w:val="20"/>
                <w:szCs w:val="20"/>
              </w:rPr>
              <w:t>г</w:t>
            </w:r>
            <w:r w:rsidRPr="00C226E9">
              <w:rPr>
                <w:sz w:val="20"/>
                <w:szCs w:val="20"/>
                <w:lang w:val="en-US"/>
              </w:rPr>
              <w:t xml:space="preserve">. </w:t>
            </w:r>
            <w:r w:rsidRPr="00B062DB">
              <w:rPr>
                <w:sz w:val="20"/>
                <w:szCs w:val="20"/>
              </w:rPr>
              <w:t>Алматы</w:t>
            </w:r>
            <w:r w:rsidRPr="00C226E9">
              <w:rPr>
                <w:sz w:val="20"/>
                <w:szCs w:val="20"/>
                <w:lang w:val="en-US"/>
              </w:rPr>
              <w:t xml:space="preserve">, </w:t>
            </w:r>
            <w:proofErr w:type="spellStart"/>
            <w:r w:rsidRPr="00B062DB">
              <w:rPr>
                <w:sz w:val="20"/>
                <w:szCs w:val="20"/>
              </w:rPr>
              <w:t>мкр</w:t>
            </w:r>
            <w:proofErr w:type="spellEnd"/>
            <w:r w:rsidRPr="00C226E9">
              <w:rPr>
                <w:sz w:val="20"/>
                <w:szCs w:val="20"/>
                <w:lang w:val="en-US"/>
              </w:rPr>
              <w:t xml:space="preserve">.10, </w:t>
            </w:r>
            <w:r w:rsidRPr="00B062DB">
              <w:rPr>
                <w:sz w:val="20"/>
                <w:szCs w:val="20"/>
              </w:rPr>
              <w:t>д</w:t>
            </w:r>
            <w:r w:rsidRPr="00C226E9">
              <w:rPr>
                <w:sz w:val="20"/>
                <w:szCs w:val="20"/>
                <w:lang w:val="en-US"/>
              </w:rPr>
              <w:t>.32</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Фиксатор для </w:t>
            </w:r>
            <w:proofErr w:type="spellStart"/>
            <w:r w:rsidRPr="00B062DB">
              <w:rPr>
                <w:color w:val="000000"/>
                <w:sz w:val="20"/>
                <w:szCs w:val="20"/>
              </w:rPr>
              <w:t>эндострахеальной</w:t>
            </w:r>
            <w:proofErr w:type="spellEnd"/>
            <w:r w:rsidRPr="00B062DB">
              <w:rPr>
                <w:color w:val="000000"/>
                <w:sz w:val="20"/>
                <w:szCs w:val="20"/>
              </w:rPr>
              <w:t xml:space="preserve"> трубки</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1 688</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844 000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116</w:t>
            </w:r>
          </w:p>
        </w:tc>
        <w:tc>
          <w:tcPr>
            <w:tcW w:w="2835" w:type="dxa"/>
            <w:vMerge w:val="restart"/>
            <w:vAlign w:val="center"/>
          </w:tcPr>
          <w:p w:rsidR="001D797C" w:rsidRPr="00B062DB" w:rsidRDefault="001D797C" w:rsidP="008011A7">
            <w:pPr>
              <w:pStyle w:val="a6"/>
              <w:spacing w:before="0" w:beforeAutospacing="0" w:after="0" w:afterAutospacing="0"/>
              <w:jc w:val="center"/>
              <w:rPr>
                <w:sz w:val="20"/>
                <w:szCs w:val="20"/>
              </w:rPr>
            </w:pPr>
            <w:r w:rsidRPr="00B062DB">
              <w:rPr>
                <w:b/>
                <w:sz w:val="20"/>
                <w:szCs w:val="20"/>
              </w:rPr>
              <w:t>ТОО</w:t>
            </w:r>
            <w:r w:rsidRPr="00554D34">
              <w:rPr>
                <w:b/>
                <w:sz w:val="20"/>
                <w:szCs w:val="20"/>
                <w:lang w:val="en-US"/>
              </w:rPr>
              <w:t xml:space="preserve"> «</w:t>
            </w:r>
            <w:proofErr w:type="spellStart"/>
            <w:r w:rsidRPr="00B062DB">
              <w:rPr>
                <w:b/>
                <w:sz w:val="20"/>
                <w:szCs w:val="20"/>
                <w:lang w:val="en-US"/>
              </w:rPr>
              <w:t>Pharmprovide</w:t>
            </w:r>
            <w:proofErr w:type="spellEnd"/>
            <w:r w:rsidRPr="00554D34">
              <w:rPr>
                <w:b/>
                <w:sz w:val="20"/>
                <w:szCs w:val="20"/>
                <w:lang w:val="en-US"/>
              </w:rPr>
              <w:t xml:space="preserve">», </w:t>
            </w:r>
            <w:r w:rsidRPr="00B062DB">
              <w:rPr>
                <w:sz w:val="20"/>
                <w:szCs w:val="20"/>
              </w:rPr>
              <w:t>г</w:t>
            </w:r>
            <w:r w:rsidRPr="00554D34">
              <w:rPr>
                <w:sz w:val="20"/>
                <w:szCs w:val="20"/>
                <w:lang w:val="en-US"/>
              </w:rPr>
              <w:t xml:space="preserve">. </w:t>
            </w:r>
            <w:r w:rsidRPr="00B062DB">
              <w:rPr>
                <w:sz w:val="20"/>
                <w:szCs w:val="20"/>
              </w:rPr>
              <w:t>Алматы</w:t>
            </w:r>
            <w:r w:rsidRPr="00554D34">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№14 двухходовой</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315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157 500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117</w:t>
            </w:r>
          </w:p>
        </w:tc>
        <w:tc>
          <w:tcPr>
            <w:tcW w:w="2835" w:type="dxa"/>
            <w:vMerge/>
            <w:vAlign w:val="center"/>
          </w:tcPr>
          <w:p w:rsidR="001D797C" w:rsidRPr="00B062DB" w:rsidRDefault="001D797C" w:rsidP="008011A7">
            <w:pPr>
              <w:pStyle w:val="a6"/>
              <w:spacing w:before="0" w:beforeAutospacing="0" w:after="0" w:afterAutospacing="0"/>
              <w:jc w:val="center"/>
              <w:rPr>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№16 двухходовой</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315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315 000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118</w:t>
            </w:r>
          </w:p>
        </w:tc>
        <w:tc>
          <w:tcPr>
            <w:tcW w:w="2835" w:type="dxa"/>
            <w:vMerge/>
            <w:vAlign w:val="center"/>
          </w:tcPr>
          <w:p w:rsidR="001D797C" w:rsidRPr="00B062DB" w:rsidRDefault="001D797C" w:rsidP="008011A7">
            <w:pPr>
              <w:pStyle w:val="a6"/>
              <w:spacing w:before="0" w:beforeAutospacing="0" w:after="0" w:afterAutospacing="0"/>
              <w:jc w:val="center"/>
              <w:rPr>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№18 двухходовой</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315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315 000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119</w:t>
            </w:r>
          </w:p>
        </w:tc>
        <w:tc>
          <w:tcPr>
            <w:tcW w:w="2835" w:type="dxa"/>
            <w:vMerge/>
            <w:vAlign w:val="center"/>
          </w:tcPr>
          <w:p w:rsidR="001D797C" w:rsidRPr="00B062DB" w:rsidRDefault="001D797C" w:rsidP="008011A7">
            <w:pPr>
              <w:pStyle w:val="a6"/>
              <w:spacing w:before="0" w:beforeAutospacing="0" w:after="0" w:afterAutospacing="0"/>
              <w:jc w:val="center"/>
              <w:rPr>
                <w:sz w:val="20"/>
                <w:szCs w:val="20"/>
              </w:rPr>
            </w:pP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 xml:space="preserve">Катетер </w:t>
            </w:r>
            <w:proofErr w:type="spellStart"/>
            <w:r w:rsidRPr="00B062DB">
              <w:rPr>
                <w:color w:val="000000"/>
                <w:sz w:val="20"/>
                <w:szCs w:val="20"/>
              </w:rPr>
              <w:t>Фоллея</w:t>
            </w:r>
            <w:proofErr w:type="spellEnd"/>
            <w:r w:rsidRPr="00B062DB">
              <w:rPr>
                <w:color w:val="000000"/>
                <w:sz w:val="20"/>
                <w:szCs w:val="20"/>
              </w:rPr>
              <w:t xml:space="preserve"> №20 двухходовой</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315</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315 000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565"/>
        </w:trPr>
        <w:tc>
          <w:tcPr>
            <w:tcW w:w="709" w:type="dxa"/>
            <w:vAlign w:val="center"/>
          </w:tcPr>
          <w:p w:rsidR="001D797C" w:rsidRPr="00B062DB" w:rsidRDefault="001D797C" w:rsidP="008011A7">
            <w:pPr>
              <w:pStyle w:val="a6"/>
              <w:spacing w:before="0" w:beforeAutospacing="0" w:after="0" w:afterAutospacing="0"/>
              <w:jc w:val="center"/>
              <w:rPr>
                <w:sz w:val="20"/>
                <w:szCs w:val="20"/>
                <w:lang w:val="en-US"/>
              </w:rPr>
            </w:pPr>
            <w:r w:rsidRPr="00B062DB">
              <w:rPr>
                <w:sz w:val="20"/>
                <w:szCs w:val="20"/>
              </w:rPr>
              <w:t>121</w:t>
            </w:r>
          </w:p>
        </w:tc>
        <w:tc>
          <w:tcPr>
            <w:tcW w:w="2835" w:type="dxa"/>
            <w:vAlign w:val="center"/>
          </w:tcPr>
          <w:p w:rsidR="001D797C" w:rsidRPr="00B062DB" w:rsidRDefault="001D797C" w:rsidP="008011A7">
            <w:pPr>
              <w:pStyle w:val="a6"/>
              <w:spacing w:before="0" w:beforeAutospacing="0" w:after="0" w:afterAutospacing="0"/>
              <w:jc w:val="center"/>
              <w:rPr>
                <w:sz w:val="20"/>
                <w:szCs w:val="20"/>
                <w:lang w:val="en-US"/>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Damu</w:t>
            </w:r>
            <w:proofErr w:type="spellEnd"/>
            <w:r w:rsidRPr="00B062DB">
              <w:rPr>
                <w:b/>
                <w:sz w:val="20"/>
                <w:szCs w:val="20"/>
                <w:lang w:val="en-US"/>
              </w:rPr>
              <w:t xml:space="preserve">-Medical»,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proofErr w:type="spellStart"/>
            <w:r w:rsidRPr="00B062DB">
              <w:rPr>
                <w:sz w:val="20"/>
                <w:szCs w:val="20"/>
              </w:rPr>
              <w:t>мкр</w:t>
            </w:r>
            <w:proofErr w:type="spellEnd"/>
            <w:r w:rsidRPr="00B062DB">
              <w:rPr>
                <w:sz w:val="20"/>
                <w:szCs w:val="20"/>
                <w:lang w:val="en-US"/>
              </w:rPr>
              <w:t xml:space="preserve">.10, </w:t>
            </w:r>
            <w:r w:rsidRPr="00B062DB">
              <w:rPr>
                <w:sz w:val="20"/>
                <w:szCs w:val="20"/>
              </w:rPr>
              <w:t>д</w:t>
            </w:r>
            <w:r w:rsidRPr="00B062DB">
              <w:rPr>
                <w:sz w:val="20"/>
                <w:szCs w:val="20"/>
                <w:lang w:val="en-US"/>
              </w:rPr>
              <w:t>.32</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Мешок АМБУ взрослый многоразовый</w:t>
            </w:r>
          </w:p>
          <w:p w:rsidR="001D797C" w:rsidRPr="00B062DB" w:rsidRDefault="001D797C" w:rsidP="008011A7">
            <w:pPr>
              <w:jc w:val="center"/>
              <w:rPr>
                <w:sz w:val="20"/>
                <w:szCs w:val="20"/>
              </w:rPr>
            </w:pPr>
          </w:p>
        </w:tc>
        <w:tc>
          <w:tcPr>
            <w:tcW w:w="1417" w:type="dxa"/>
            <w:vAlign w:val="center"/>
          </w:tcPr>
          <w:p w:rsidR="001D797C" w:rsidRPr="00B062DB" w:rsidRDefault="001D797C" w:rsidP="008011A7">
            <w:pPr>
              <w:jc w:val="center"/>
              <w:rPr>
                <w:sz w:val="20"/>
                <w:szCs w:val="20"/>
                <w:lang w:val="kk-KZ"/>
              </w:rPr>
            </w:pPr>
            <w:r w:rsidRPr="00B062DB">
              <w:rPr>
                <w:sz w:val="20"/>
                <w:szCs w:val="20"/>
                <w:lang w:val="kk-KZ"/>
              </w:rPr>
              <w:t>43 990</w:t>
            </w:r>
          </w:p>
        </w:tc>
        <w:tc>
          <w:tcPr>
            <w:tcW w:w="1559" w:type="dxa"/>
            <w:vAlign w:val="center"/>
          </w:tcPr>
          <w:p w:rsidR="001D797C" w:rsidRPr="00B062DB" w:rsidRDefault="001D797C" w:rsidP="008011A7">
            <w:pPr>
              <w:jc w:val="center"/>
              <w:rPr>
                <w:sz w:val="20"/>
                <w:szCs w:val="20"/>
                <w:lang w:val="kk-KZ"/>
              </w:rPr>
            </w:pPr>
            <w:r w:rsidRPr="00B062DB">
              <w:rPr>
                <w:sz w:val="20"/>
                <w:szCs w:val="20"/>
                <w:lang w:val="kk-KZ"/>
              </w:rPr>
              <w:t>131 970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123</w:t>
            </w:r>
          </w:p>
        </w:tc>
        <w:tc>
          <w:tcPr>
            <w:tcW w:w="2835" w:type="dxa"/>
            <w:vAlign w:val="center"/>
          </w:tcPr>
          <w:p w:rsidR="001D797C" w:rsidRPr="00B062DB" w:rsidRDefault="001D797C" w:rsidP="008011A7">
            <w:pPr>
              <w:pStyle w:val="a6"/>
              <w:spacing w:before="0" w:beforeAutospacing="0" w:after="0" w:afterAutospacing="0"/>
              <w:jc w:val="center"/>
              <w:rPr>
                <w:b/>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Pharmprovide</w:t>
            </w:r>
            <w:proofErr w:type="spellEnd"/>
            <w:r w:rsidRPr="00B062DB">
              <w:rPr>
                <w:b/>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color w:val="000000"/>
                <w:sz w:val="20"/>
                <w:szCs w:val="20"/>
              </w:rPr>
            </w:pPr>
            <w:r w:rsidRPr="00B062DB">
              <w:rPr>
                <w:color w:val="000000"/>
                <w:sz w:val="20"/>
                <w:szCs w:val="20"/>
              </w:rPr>
              <w:t>Дыхательный контур одноразовый</w:t>
            </w:r>
          </w:p>
        </w:tc>
        <w:tc>
          <w:tcPr>
            <w:tcW w:w="1417" w:type="dxa"/>
            <w:vAlign w:val="center"/>
          </w:tcPr>
          <w:p w:rsidR="001D797C" w:rsidRPr="00B062DB" w:rsidRDefault="001D797C" w:rsidP="008011A7">
            <w:pPr>
              <w:jc w:val="center"/>
              <w:rPr>
                <w:sz w:val="20"/>
                <w:szCs w:val="20"/>
                <w:lang w:val="kk-KZ"/>
              </w:rPr>
            </w:pPr>
            <w:r w:rsidRPr="00B062DB">
              <w:rPr>
                <w:sz w:val="20"/>
                <w:szCs w:val="20"/>
                <w:lang w:val="kk-KZ"/>
              </w:rPr>
              <w:t>2 650</w:t>
            </w:r>
          </w:p>
        </w:tc>
        <w:tc>
          <w:tcPr>
            <w:tcW w:w="1559" w:type="dxa"/>
            <w:vAlign w:val="center"/>
          </w:tcPr>
          <w:p w:rsidR="001D797C" w:rsidRPr="00B062DB" w:rsidRDefault="001D797C" w:rsidP="008011A7">
            <w:pPr>
              <w:jc w:val="center"/>
              <w:rPr>
                <w:sz w:val="20"/>
                <w:szCs w:val="20"/>
                <w:lang w:val="kk-KZ"/>
              </w:rPr>
            </w:pPr>
            <w:r w:rsidRPr="00B062DB">
              <w:rPr>
                <w:sz w:val="20"/>
                <w:szCs w:val="20"/>
                <w:lang w:val="kk-KZ"/>
              </w:rPr>
              <w:t>3 180 000</w:t>
            </w:r>
          </w:p>
        </w:tc>
        <w:tc>
          <w:tcPr>
            <w:tcW w:w="2694" w:type="dxa"/>
            <w:vMerge/>
            <w:vAlign w:val="center"/>
          </w:tcPr>
          <w:p w:rsidR="001D797C" w:rsidRPr="00B062DB" w:rsidRDefault="001D797C" w:rsidP="008011A7">
            <w:pPr>
              <w:pStyle w:val="a6"/>
              <w:jc w:val="center"/>
              <w:rPr>
                <w:sz w:val="20"/>
                <w:szCs w:val="20"/>
              </w:rPr>
            </w:pPr>
          </w:p>
        </w:tc>
      </w:tr>
      <w:tr w:rsidR="00244B8B" w:rsidRPr="00B062DB" w:rsidTr="008011A7">
        <w:trPr>
          <w:trHeight w:val="275"/>
        </w:trPr>
        <w:tc>
          <w:tcPr>
            <w:tcW w:w="709" w:type="dxa"/>
            <w:vAlign w:val="center"/>
          </w:tcPr>
          <w:p w:rsidR="00244B8B" w:rsidRPr="00B062DB" w:rsidRDefault="00244B8B" w:rsidP="008011A7">
            <w:pPr>
              <w:jc w:val="center"/>
              <w:rPr>
                <w:color w:val="000000"/>
                <w:sz w:val="20"/>
                <w:szCs w:val="20"/>
              </w:rPr>
            </w:pPr>
            <w:r w:rsidRPr="00B062DB">
              <w:rPr>
                <w:color w:val="000000"/>
                <w:sz w:val="20"/>
                <w:szCs w:val="20"/>
              </w:rPr>
              <w:t>124</w:t>
            </w:r>
          </w:p>
        </w:tc>
        <w:tc>
          <w:tcPr>
            <w:tcW w:w="2835" w:type="dxa"/>
            <w:vMerge w:val="restart"/>
            <w:vAlign w:val="center"/>
          </w:tcPr>
          <w:p w:rsidR="00244B8B" w:rsidRPr="00B062DB" w:rsidRDefault="00244B8B" w:rsidP="008011A7">
            <w:pPr>
              <w:pStyle w:val="a6"/>
              <w:spacing w:before="0" w:after="0"/>
              <w:jc w:val="center"/>
              <w:rPr>
                <w:sz w:val="20"/>
                <w:szCs w:val="20"/>
                <w:lang w:val="en-US"/>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Damu</w:t>
            </w:r>
            <w:proofErr w:type="spellEnd"/>
            <w:r w:rsidRPr="00B062DB">
              <w:rPr>
                <w:b/>
                <w:sz w:val="20"/>
                <w:szCs w:val="20"/>
                <w:lang w:val="en-US"/>
              </w:rPr>
              <w:t xml:space="preserve">-Medical»,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proofErr w:type="spellStart"/>
            <w:r w:rsidRPr="00B062DB">
              <w:rPr>
                <w:sz w:val="20"/>
                <w:szCs w:val="20"/>
              </w:rPr>
              <w:t>мкр</w:t>
            </w:r>
            <w:proofErr w:type="spellEnd"/>
            <w:r w:rsidRPr="00B062DB">
              <w:rPr>
                <w:sz w:val="20"/>
                <w:szCs w:val="20"/>
                <w:lang w:val="en-US"/>
              </w:rPr>
              <w:t xml:space="preserve">.10, </w:t>
            </w:r>
            <w:r w:rsidRPr="00B062DB">
              <w:rPr>
                <w:sz w:val="20"/>
                <w:szCs w:val="20"/>
              </w:rPr>
              <w:t>д</w:t>
            </w:r>
            <w:r w:rsidRPr="00B062DB">
              <w:rPr>
                <w:sz w:val="20"/>
                <w:szCs w:val="20"/>
                <w:lang w:val="en-US"/>
              </w:rPr>
              <w:t>.32</w:t>
            </w:r>
          </w:p>
        </w:tc>
        <w:tc>
          <w:tcPr>
            <w:tcW w:w="5245" w:type="dxa"/>
            <w:vAlign w:val="center"/>
          </w:tcPr>
          <w:p w:rsidR="00244B8B" w:rsidRPr="00B062DB" w:rsidRDefault="00244B8B" w:rsidP="008011A7">
            <w:pPr>
              <w:jc w:val="center"/>
              <w:rPr>
                <w:color w:val="000000"/>
                <w:sz w:val="20"/>
                <w:szCs w:val="20"/>
              </w:rPr>
            </w:pPr>
            <w:r w:rsidRPr="00B062DB">
              <w:rPr>
                <w:color w:val="000000"/>
                <w:sz w:val="20"/>
                <w:szCs w:val="20"/>
              </w:rPr>
              <w:t>Фильтр дыхательный антибактериальный</w:t>
            </w:r>
          </w:p>
        </w:tc>
        <w:tc>
          <w:tcPr>
            <w:tcW w:w="1417" w:type="dxa"/>
            <w:vAlign w:val="center"/>
          </w:tcPr>
          <w:p w:rsidR="00244B8B" w:rsidRPr="00B062DB" w:rsidRDefault="00244B8B" w:rsidP="008011A7">
            <w:pPr>
              <w:jc w:val="center"/>
              <w:rPr>
                <w:sz w:val="20"/>
                <w:szCs w:val="20"/>
                <w:lang w:val="kk-KZ"/>
              </w:rPr>
            </w:pPr>
            <w:r w:rsidRPr="00B062DB">
              <w:rPr>
                <w:sz w:val="20"/>
                <w:szCs w:val="20"/>
                <w:lang w:val="kk-KZ"/>
              </w:rPr>
              <w:t>907</w:t>
            </w:r>
          </w:p>
        </w:tc>
        <w:tc>
          <w:tcPr>
            <w:tcW w:w="1559" w:type="dxa"/>
            <w:vAlign w:val="center"/>
          </w:tcPr>
          <w:p w:rsidR="00244B8B" w:rsidRPr="00B062DB" w:rsidRDefault="00244B8B" w:rsidP="008011A7">
            <w:pPr>
              <w:jc w:val="center"/>
              <w:rPr>
                <w:sz w:val="20"/>
                <w:szCs w:val="20"/>
                <w:lang w:val="kk-KZ"/>
              </w:rPr>
            </w:pPr>
            <w:r w:rsidRPr="00B062DB">
              <w:rPr>
                <w:sz w:val="20"/>
                <w:szCs w:val="20"/>
                <w:lang w:val="kk-KZ"/>
              </w:rPr>
              <w:t>1 088 400</w:t>
            </w:r>
          </w:p>
        </w:tc>
        <w:tc>
          <w:tcPr>
            <w:tcW w:w="2694" w:type="dxa"/>
            <w:vMerge/>
            <w:vAlign w:val="center"/>
          </w:tcPr>
          <w:p w:rsidR="00244B8B" w:rsidRPr="00B062DB" w:rsidRDefault="00244B8B" w:rsidP="008011A7">
            <w:pPr>
              <w:pStyle w:val="a6"/>
              <w:jc w:val="center"/>
              <w:rPr>
                <w:sz w:val="20"/>
                <w:szCs w:val="20"/>
              </w:rPr>
            </w:pPr>
          </w:p>
        </w:tc>
      </w:tr>
      <w:tr w:rsidR="00244B8B" w:rsidRPr="00B062DB" w:rsidTr="008011A7">
        <w:trPr>
          <w:trHeight w:val="268"/>
        </w:trPr>
        <w:tc>
          <w:tcPr>
            <w:tcW w:w="709" w:type="dxa"/>
            <w:vAlign w:val="center"/>
          </w:tcPr>
          <w:p w:rsidR="00244B8B" w:rsidRPr="00B062DB" w:rsidRDefault="00244B8B" w:rsidP="008011A7">
            <w:pPr>
              <w:jc w:val="center"/>
              <w:rPr>
                <w:color w:val="000000"/>
                <w:sz w:val="20"/>
                <w:szCs w:val="20"/>
              </w:rPr>
            </w:pPr>
            <w:r w:rsidRPr="00B062DB">
              <w:rPr>
                <w:color w:val="000000"/>
                <w:sz w:val="20"/>
                <w:szCs w:val="20"/>
              </w:rPr>
              <w:t>125</w:t>
            </w:r>
          </w:p>
        </w:tc>
        <w:tc>
          <w:tcPr>
            <w:tcW w:w="2835" w:type="dxa"/>
            <w:vMerge/>
            <w:vAlign w:val="center"/>
          </w:tcPr>
          <w:p w:rsidR="00244B8B" w:rsidRPr="00B062DB" w:rsidRDefault="00244B8B" w:rsidP="008011A7">
            <w:pPr>
              <w:pStyle w:val="a6"/>
              <w:spacing w:before="0" w:after="0"/>
              <w:jc w:val="center"/>
              <w:rPr>
                <w:sz w:val="20"/>
                <w:szCs w:val="20"/>
              </w:rPr>
            </w:pPr>
          </w:p>
        </w:tc>
        <w:tc>
          <w:tcPr>
            <w:tcW w:w="5245" w:type="dxa"/>
            <w:vAlign w:val="center"/>
          </w:tcPr>
          <w:p w:rsidR="00244B8B" w:rsidRPr="00B062DB" w:rsidRDefault="00244B8B" w:rsidP="008011A7">
            <w:pPr>
              <w:jc w:val="center"/>
              <w:rPr>
                <w:color w:val="000000"/>
                <w:sz w:val="20"/>
                <w:szCs w:val="20"/>
              </w:rPr>
            </w:pPr>
            <w:proofErr w:type="spellStart"/>
            <w:r w:rsidRPr="00B062DB">
              <w:rPr>
                <w:color w:val="000000"/>
                <w:sz w:val="20"/>
                <w:szCs w:val="20"/>
              </w:rPr>
              <w:t>Соеденитель</w:t>
            </w:r>
            <w:proofErr w:type="spellEnd"/>
            <w:r w:rsidRPr="00B062DB">
              <w:rPr>
                <w:color w:val="000000"/>
                <w:sz w:val="20"/>
                <w:szCs w:val="20"/>
              </w:rPr>
              <w:t xml:space="preserve"> </w:t>
            </w:r>
            <w:proofErr w:type="spellStart"/>
            <w:r w:rsidRPr="00B062DB">
              <w:rPr>
                <w:color w:val="000000"/>
                <w:sz w:val="20"/>
                <w:szCs w:val="20"/>
              </w:rPr>
              <w:t>гафированный</w:t>
            </w:r>
            <w:proofErr w:type="spellEnd"/>
            <w:r w:rsidRPr="00B062DB">
              <w:rPr>
                <w:color w:val="000000"/>
                <w:sz w:val="20"/>
                <w:szCs w:val="20"/>
              </w:rPr>
              <w:t xml:space="preserve"> анестезиологический одноразовый</w:t>
            </w:r>
          </w:p>
        </w:tc>
        <w:tc>
          <w:tcPr>
            <w:tcW w:w="1417" w:type="dxa"/>
            <w:vAlign w:val="center"/>
          </w:tcPr>
          <w:p w:rsidR="00244B8B" w:rsidRPr="00B062DB" w:rsidRDefault="00244B8B" w:rsidP="008011A7">
            <w:pPr>
              <w:jc w:val="center"/>
              <w:rPr>
                <w:sz w:val="20"/>
                <w:szCs w:val="20"/>
                <w:lang w:val="kk-KZ"/>
              </w:rPr>
            </w:pPr>
            <w:r w:rsidRPr="00B062DB">
              <w:rPr>
                <w:sz w:val="20"/>
                <w:szCs w:val="20"/>
                <w:lang w:val="kk-KZ"/>
              </w:rPr>
              <w:t>844</w:t>
            </w:r>
          </w:p>
        </w:tc>
        <w:tc>
          <w:tcPr>
            <w:tcW w:w="1559" w:type="dxa"/>
            <w:vAlign w:val="center"/>
          </w:tcPr>
          <w:p w:rsidR="00244B8B" w:rsidRPr="00B062DB" w:rsidRDefault="00244B8B" w:rsidP="008011A7">
            <w:pPr>
              <w:jc w:val="center"/>
              <w:rPr>
                <w:sz w:val="20"/>
                <w:szCs w:val="20"/>
                <w:lang w:val="kk-KZ"/>
              </w:rPr>
            </w:pPr>
            <w:r w:rsidRPr="00B062DB">
              <w:rPr>
                <w:sz w:val="20"/>
                <w:szCs w:val="20"/>
                <w:lang w:val="kk-KZ"/>
              </w:rPr>
              <w:t>84 400</w:t>
            </w:r>
          </w:p>
        </w:tc>
        <w:tc>
          <w:tcPr>
            <w:tcW w:w="2694" w:type="dxa"/>
            <w:vMerge/>
            <w:vAlign w:val="center"/>
          </w:tcPr>
          <w:p w:rsidR="00244B8B" w:rsidRPr="00B062DB" w:rsidRDefault="00244B8B" w:rsidP="008011A7">
            <w:pPr>
              <w:pStyle w:val="a6"/>
              <w:jc w:val="center"/>
              <w:rPr>
                <w:sz w:val="20"/>
                <w:szCs w:val="20"/>
              </w:rPr>
            </w:pPr>
          </w:p>
        </w:tc>
      </w:tr>
      <w:tr w:rsidR="00244B8B" w:rsidRPr="00B062DB" w:rsidTr="008011A7">
        <w:trPr>
          <w:trHeight w:val="164"/>
        </w:trPr>
        <w:tc>
          <w:tcPr>
            <w:tcW w:w="709" w:type="dxa"/>
            <w:vAlign w:val="center"/>
          </w:tcPr>
          <w:p w:rsidR="00244B8B" w:rsidRPr="00B062DB" w:rsidRDefault="00244B8B" w:rsidP="008011A7">
            <w:pPr>
              <w:jc w:val="center"/>
              <w:rPr>
                <w:color w:val="000000"/>
                <w:sz w:val="20"/>
                <w:szCs w:val="20"/>
              </w:rPr>
            </w:pPr>
            <w:r w:rsidRPr="00B062DB">
              <w:rPr>
                <w:color w:val="000000"/>
                <w:sz w:val="20"/>
                <w:szCs w:val="20"/>
              </w:rPr>
              <w:t>127</w:t>
            </w:r>
          </w:p>
        </w:tc>
        <w:tc>
          <w:tcPr>
            <w:tcW w:w="2835" w:type="dxa"/>
            <w:vMerge/>
            <w:vAlign w:val="center"/>
          </w:tcPr>
          <w:p w:rsidR="00244B8B" w:rsidRPr="00B062DB" w:rsidRDefault="00244B8B" w:rsidP="00244B8B">
            <w:pPr>
              <w:pStyle w:val="a6"/>
              <w:spacing w:before="0" w:after="0"/>
              <w:rPr>
                <w:sz w:val="20"/>
                <w:szCs w:val="20"/>
                <w:lang w:val="en-US"/>
              </w:rPr>
            </w:pPr>
          </w:p>
        </w:tc>
        <w:tc>
          <w:tcPr>
            <w:tcW w:w="5245" w:type="dxa"/>
            <w:vAlign w:val="center"/>
          </w:tcPr>
          <w:p w:rsidR="00244B8B" w:rsidRPr="00B062DB" w:rsidRDefault="00244B8B" w:rsidP="008011A7">
            <w:pPr>
              <w:jc w:val="center"/>
              <w:rPr>
                <w:color w:val="000000"/>
                <w:sz w:val="20"/>
                <w:szCs w:val="20"/>
              </w:rPr>
            </w:pPr>
            <w:proofErr w:type="spellStart"/>
            <w:r w:rsidRPr="00B062DB">
              <w:rPr>
                <w:color w:val="000000"/>
                <w:sz w:val="20"/>
                <w:szCs w:val="20"/>
              </w:rPr>
              <w:t>Трахестомическая</w:t>
            </w:r>
            <w:proofErr w:type="spellEnd"/>
            <w:r w:rsidRPr="00B062DB">
              <w:rPr>
                <w:color w:val="000000"/>
                <w:sz w:val="20"/>
                <w:szCs w:val="20"/>
              </w:rPr>
              <w:t xml:space="preserve"> трубка для взрослых с манжетой 8,0мм/8,5мм/7.5мм/7.0мм</w:t>
            </w:r>
          </w:p>
        </w:tc>
        <w:tc>
          <w:tcPr>
            <w:tcW w:w="1417" w:type="dxa"/>
            <w:vAlign w:val="center"/>
          </w:tcPr>
          <w:p w:rsidR="00244B8B" w:rsidRPr="00B062DB" w:rsidRDefault="00244B8B" w:rsidP="008011A7">
            <w:pPr>
              <w:jc w:val="center"/>
              <w:rPr>
                <w:sz w:val="20"/>
                <w:szCs w:val="20"/>
                <w:lang w:val="kk-KZ"/>
              </w:rPr>
            </w:pPr>
            <w:r w:rsidRPr="00B062DB">
              <w:rPr>
                <w:sz w:val="20"/>
                <w:szCs w:val="20"/>
                <w:lang w:val="kk-KZ"/>
              </w:rPr>
              <w:t>2 487</w:t>
            </w:r>
          </w:p>
        </w:tc>
        <w:tc>
          <w:tcPr>
            <w:tcW w:w="1559" w:type="dxa"/>
            <w:vAlign w:val="center"/>
          </w:tcPr>
          <w:p w:rsidR="00244B8B" w:rsidRPr="00B062DB" w:rsidRDefault="00244B8B" w:rsidP="008011A7">
            <w:pPr>
              <w:jc w:val="center"/>
              <w:rPr>
                <w:sz w:val="20"/>
                <w:szCs w:val="20"/>
                <w:lang w:val="kk-KZ"/>
              </w:rPr>
            </w:pPr>
            <w:r w:rsidRPr="00B062DB">
              <w:rPr>
                <w:sz w:val="20"/>
                <w:szCs w:val="20"/>
                <w:lang w:val="kk-KZ"/>
              </w:rPr>
              <w:t>547 140</w:t>
            </w:r>
          </w:p>
        </w:tc>
        <w:tc>
          <w:tcPr>
            <w:tcW w:w="2694" w:type="dxa"/>
            <w:vMerge/>
            <w:vAlign w:val="center"/>
          </w:tcPr>
          <w:p w:rsidR="00244B8B" w:rsidRPr="00B062DB" w:rsidRDefault="00244B8B"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128</w:t>
            </w:r>
          </w:p>
        </w:tc>
        <w:tc>
          <w:tcPr>
            <w:tcW w:w="2835" w:type="dxa"/>
            <w:vAlign w:val="center"/>
          </w:tcPr>
          <w:p w:rsidR="001D797C" w:rsidRPr="00B062DB" w:rsidRDefault="001D797C" w:rsidP="008011A7">
            <w:pPr>
              <w:pStyle w:val="a6"/>
              <w:spacing w:before="0" w:after="0"/>
              <w:jc w:val="center"/>
              <w:rPr>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Pharmprovide</w:t>
            </w:r>
            <w:proofErr w:type="spellEnd"/>
            <w:r w:rsidRPr="00B062DB">
              <w:rPr>
                <w:b/>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Блока 14</w:t>
            </w:r>
          </w:p>
        </w:tc>
        <w:tc>
          <w:tcPr>
            <w:tcW w:w="5245" w:type="dxa"/>
            <w:vAlign w:val="center"/>
          </w:tcPr>
          <w:p w:rsidR="001D797C" w:rsidRPr="00B062DB" w:rsidRDefault="001D797C" w:rsidP="008011A7">
            <w:pPr>
              <w:jc w:val="center"/>
              <w:rPr>
                <w:color w:val="000000"/>
                <w:sz w:val="20"/>
                <w:szCs w:val="20"/>
              </w:rPr>
            </w:pPr>
            <w:proofErr w:type="spellStart"/>
            <w:r w:rsidRPr="00B062DB">
              <w:rPr>
                <w:color w:val="000000"/>
                <w:sz w:val="20"/>
                <w:szCs w:val="20"/>
              </w:rPr>
              <w:t>Эндотрахеальная</w:t>
            </w:r>
            <w:proofErr w:type="spellEnd"/>
            <w:r w:rsidRPr="00B062DB">
              <w:rPr>
                <w:color w:val="000000"/>
                <w:sz w:val="20"/>
                <w:szCs w:val="20"/>
              </w:rPr>
              <w:t xml:space="preserve"> трубка с манжеткой 8,5/8,0/7,0/7,5/6,5</w:t>
            </w:r>
          </w:p>
        </w:tc>
        <w:tc>
          <w:tcPr>
            <w:tcW w:w="1417" w:type="dxa"/>
            <w:vAlign w:val="center"/>
          </w:tcPr>
          <w:p w:rsidR="001D797C" w:rsidRPr="00B062DB" w:rsidRDefault="001D797C" w:rsidP="008011A7">
            <w:pPr>
              <w:jc w:val="center"/>
              <w:rPr>
                <w:sz w:val="20"/>
                <w:szCs w:val="20"/>
                <w:lang w:val="kk-KZ"/>
              </w:rPr>
            </w:pPr>
            <w:r w:rsidRPr="00B062DB">
              <w:rPr>
                <w:sz w:val="20"/>
                <w:szCs w:val="20"/>
                <w:lang w:val="kk-KZ"/>
              </w:rPr>
              <w:t>510</w:t>
            </w:r>
          </w:p>
        </w:tc>
        <w:tc>
          <w:tcPr>
            <w:tcW w:w="1559" w:type="dxa"/>
            <w:vAlign w:val="center"/>
          </w:tcPr>
          <w:p w:rsidR="001D797C" w:rsidRPr="00B062DB" w:rsidRDefault="001D797C" w:rsidP="008011A7">
            <w:pPr>
              <w:jc w:val="center"/>
              <w:rPr>
                <w:sz w:val="20"/>
                <w:szCs w:val="20"/>
                <w:lang w:val="kk-KZ"/>
              </w:rPr>
            </w:pPr>
            <w:r w:rsidRPr="00B062DB">
              <w:rPr>
                <w:sz w:val="20"/>
                <w:szCs w:val="20"/>
                <w:lang w:val="kk-KZ"/>
              </w:rPr>
              <w:t>851 700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199</w:t>
            </w:r>
          </w:p>
        </w:tc>
        <w:tc>
          <w:tcPr>
            <w:tcW w:w="2835" w:type="dxa"/>
            <w:vMerge w:val="restart"/>
            <w:vAlign w:val="center"/>
          </w:tcPr>
          <w:p w:rsidR="001D797C" w:rsidRPr="00B062DB" w:rsidRDefault="001D797C" w:rsidP="008011A7">
            <w:pPr>
              <w:pStyle w:val="a6"/>
              <w:spacing w:before="0" w:after="0"/>
              <w:jc w:val="center"/>
              <w:rPr>
                <w:sz w:val="20"/>
                <w:szCs w:val="20"/>
              </w:rPr>
            </w:pPr>
            <w:r w:rsidRPr="00B062DB">
              <w:rPr>
                <w:b/>
                <w:sz w:val="20"/>
                <w:szCs w:val="20"/>
              </w:rPr>
              <w:t>ТОО «</w:t>
            </w:r>
            <w:proofErr w:type="spellStart"/>
            <w:r w:rsidRPr="00B062DB">
              <w:rPr>
                <w:b/>
                <w:sz w:val="20"/>
                <w:szCs w:val="20"/>
              </w:rPr>
              <w:t>Гелика</w:t>
            </w:r>
            <w:proofErr w:type="spellEnd"/>
            <w:r w:rsidRPr="00B062DB">
              <w:rPr>
                <w:b/>
                <w:sz w:val="20"/>
                <w:szCs w:val="20"/>
              </w:rPr>
              <w:t xml:space="preserve">» </w:t>
            </w:r>
            <w:proofErr w:type="spellStart"/>
            <w:r w:rsidRPr="00B062DB">
              <w:rPr>
                <w:b/>
                <w:sz w:val="20"/>
                <w:szCs w:val="20"/>
              </w:rPr>
              <w:t>г.Петропавловск</w:t>
            </w:r>
            <w:proofErr w:type="spellEnd"/>
            <w:r w:rsidRPr="00B062DB">
              <w:rPr>
                <w:sz w:val="20"/>
                <w:szCs w:val="20"/>
              </w:rPr>
              <w:t xml:space="preserve">, </w:t>
            </w:r>
            <w:r w:rsidRPr="00B062DB">
              <w:rPr>
                <w:sz w:val="20"/>
                <w:szCs w:val="20"/>
                <w:lang w:val="kk-KZ"/>
              </w:rPr>
              <w:t>ул. Маяковского,95</w:t>
            </w:r>
          </w:p>
        </w:tc>
        <w:tc>
          <w:tcPr>
            <w:tcW w:w="5245" w:type="dxa"/>
            <w:vAlign w:val="center"/>
          </w:tcPr>
          <w:p w:rsidR="001D797C" w:rsidRPr="00B062DB" w:rsidRDefault="001D797C" w:rsidP="008011A7">
            <w:pPr>
              <w:jc w:val="center"/>
              <w:rPr>
                <w:sz w:val="20"/>
                <w:szCs w:val="20"/>
              </w:rPr>
            </w:pPr>
            <w:proofErr w:type="spellStart"/>
            <w:r w:rsidRPr="00B062DB">
              <w:rPr>
                <w:sz w:val="20"/>
                <w:szCs w:val="20"/>
              </w:rPr>
              <w:t>Цоликлон</w:t>
            </w:r>
            <w:proofErr w:type="spellEnd"/>
            <w:r w:rsidRPr="00B062DB">
              <w:rPr>
                <w:sz w:val="20"/>
                <w:szCs w:val="20"/>
              </w:rPr>
              <w:t xml:space="preserve"> Анти А 10 доз х 10 мл</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700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42 000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200</w:t>
            </w:r>
          </w:p>
        </w:tc>
        <w:tc>
          <w:tcPr>
            <w:tcW w:w="2835" w:type="dxa"/>
            <w:vMerge/>
            <w:vAlign w:val="center"/>
          </w:tcPr>
          <w:p w:rsidR="001D797C" w:rsidRPr="00B062DB" w:rsidRDefault="001D797C" w:rsidP="008011A7">
            <w:pPr>
              <w:pStyle w:val="a6"/>
              <w:spacing w:before="0" w:after="0"/>
              <w:jc w:val="center"/>
              <w:rPr>
                <w:sz w:val="20"/>
                <w:szCs w:val="20"/>
              </w:rPr>
            </w:pPr>
          </w:p>
        </w:tc>
        <w:tc>
          <w:tcPr>
            <w:tcW w:w="5245" w:type="dxa"/>
            <w:vAlign w:val="center"/>
          </w:tcPr>
          <w:p w:rsidR="001D797C" w:rsidRPr="00B062DB" w:rsidRDefault="001D797C" w:rsidP="008011A7">
            <w:pPr>
              <w:jc w:val="center"/>
              <w:rPr>
                <w:sz w:val="20"/>
                <w:szCs w:val="20"/>
              </w:rPr>
            </w:pPr>
            <w:proofErr w:type="spellStart"/>
            <w:r w:rsidRPr="00B062DB">
              <w:rPr>
                <w:sz w:val="20"/>
                <w:szCs w:val="20"/>
              </w:rPr>
              <w:t>Цоликлон</w:t>
            </w:r>
            <w:proofErr w:type="spellEnd"/>
            <w:r w:rsidRPr="00B062DB">
              <w:rPr>
                <w:sz w:val="20"/>
                <w:szCs w:val="20"/>
              </w:rPr>
              <w:t xml:space="preserve"> </w:t>
            </w:r>
            <w:proofErr w:type="spellStart"/>
            <w:r w:rsidRPr="00B062DB">
              <w:rPr>
                <w:sz w:val="20"/>
                <w:szCs w:val="20"/>
              </w:rPr>
              <w:t>АнтиВ</w:t>
            </w:r>
            <w:proofErr w:type="spellEnd"/>
            <w:r w:rsidRPr="00B062DB">
              <w:rPr>
                <w:sz w:val="20"/>
                <w:szCs w:val="20"/>
              </w:rPr>
              <w:t xml:space="preserve"> 10 доз х 10 мл</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700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42 000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201</w:t>
            </w:r>
          </w:p>
        </w:tc>
        <w:tc>
          <w:tcPr>
            <w:tcW w:w="2835" w:type="dxa"/>
            <w:vMerge/>
            <w:vAlign w:val="center"/>
          </w:tcPr>
          <w:p w:rsidR="001D797C" w:rsidRPr="00B062DB" w:rsidRDefault="001D797C" w:rsidP="008011A7">
            <w:pPr>
              <w:pStyle w:val="a6"/>
              <w:spacing w:before="0" w:after="0"/>
              <w:jc w:val="center"/>
              <w:rPr>
                <w:sz w:val="20"/>
                <w:szCs w:val="20"/>
              </w:rPr>
            </w:pPr>
          </w:p>
        </w:tc>
        <w:tc>
          <w:tcPr>
            <w:tcW w:w="5245" w:type="dxa"/>
            <w:vAlign w:val="center"/>
          </w:tcPr>
          <w:p w:rsidR="001D797C" w:rsidRPr="00B062DB" w:rsidRDefault="001D797C" w:rsidP="008011A7">
            <w:pPr>
              <w:jc w:val="center"/>
              <w:rPr>
                <w:sz w:val="20"/>
                <w:szCs w:val="20"/>
              </w:rPr>
            </w:pPr>
            <w:proofErr w:type="spellStart"/>
            <w:r w:rsidRPr="00B062DB">
              <w:rPr>
                <w:sz w:val="20"/>
                <w:szCs w:val="20"/>
              </w:rPr>
              <w:t>Цоликлон</w:t>
            </w:r>
            <w:proofErr w:type="spellEnd"/>
            <w:r w:rsidRPr="00B062DB">
              <w:rPr>
                <w:sz w:val="20"/>
                <w:szCs w:val="20"/>
              </w:rPr>
              <w:t xml:space="preserve"> Анти АВ 10 доз х 10 мл</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1 200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120 000</w:t>
            </w:r>
          </w:p>
        </w:tc>
        <w:tc>
          <w:tcPr>
            <w:tcW w:w="2694" w:type="dxa"/>
            <w:vMerge/>
            <w:vAlign w:val="center"/>
          </w:tcPr>
          <w:p w:rsidR="001D797C" w:rsidRPr="00B062DB" w:rsidRDefault="001D797C" w:rsidP="008011A7">
            <w:pPr>
              <w:pStyle w:val="a6"/>
              <w:jc w:val="center"/>
              <w:rPr>
                <w:sz w:val="20"/>
                <w:szCs w:val="20"/>
              </w:rPr>
            </w:pPr>
          </w:p>
        </w:tc>
      </w:tr>
      <w:tr w:rsidR="001D797C" w:rsidRPr="00B062DB" w:rsidTr="008011A7">
        <w:trPr>
          <w:trHeight w:val="229"/>
        </w:trPr>
        <w:tc>
          <w:tcPr>
            <w:tcW w:w="709" w:type="dxa"/>
            <w:vAlign w:val="center"/>
          </w:tcPr>
          <w:p w:rsidR="001D797C" w:rsidRPr="00B062DB" w:rsidRDefault="001D797C" w:rsidP="008011A7">
            <w:pPr>
              <w:jc w:val="center"/>
              <w:rPr>
                <w:color w:val="000000"/>
                <w:sz w:val="20"/>
                <w:szCs w:val="20"/>
              </w:rPr>
            </w:pPr>
            <w:r w:rsidRPr="00B062DB">
              <w:rPr>
                <w:color w:val="000000"/>
                <w:sz w:val="20"/>
                <w:szCs w:val="20"/>
              </w:rPr>
              <w:t>202</w:t>
            </w:r>
          </w:p>
        </w:tc>
        <w:tc>
          <w:tcPr>
            <w:tcW w:w="2835" w:type="dxa"/>
            <w:vMerge/>
            <w:vAlign w:val="center"/>
          </w:tcPr>
          <w:p w:rsidR="001D797C" w:rsidRPr="00B062DB" w:rsidRDefault="001D797C" w:rsidP="008011A7">
            <w:pPr>
              <w:pStyle w:val="a6"/>
              <w:spacing w:before="0" w:after="0"/>
              <w:jc w:val="center"/>
              <w:rPr>
                <w:sz w:val="20"/>
                <w:szCs w:val="20"/>
              </w:rPr>
            </w:pPr>
          </w:p>
        </w:tc>
        <w:tc>
          <w:tcPr>
            <w:tcW w:w="5245" w:type="dxa"/>
            <w:vAlign w:val="center"/>
          </w:tcPr>
          <w:p w:rsidR="001D797C" w:rsidRPr="00B062DB" w:rsidRDefault="001D797C" w:rsidP="008011A7">
            <w:pPr>
              <w:jc w:val="center"/>
              <w:rPr>
                <w:sz w:val="20"/>
                <w:szCs w:val="20"/>
              </w:rPr>
            </w:pPr>
            <w:proofErr w:type="spellStart"/>
            <w:r w:rsidRPr="00B062DB">
              <w:rPr>
                <w:sz w:val="20"/>
                <w:szCs w:val="20"/>
              </w:rPr>
              <w:t>Цоликлон</w:t>
            </w:r>
            <w:proofErr w:type="spellEnd"/>
            <w:r w:rsidRPr="00B062DB">
              <w:rPr>
                <w:sz w:val="20"/>
                <w:szCs w:val="20"/>
              </w:rPr>
              <w:t xml:space="preserve"> </w:t>
            </w:r>
            <w:proofErr w:type="gramStart"/>
            <w:r w:rsidRPr="00B062DB">
              <w:rPr>
                <w:sz w:val="20"/>
                <w:szCs w:val="20"/>
              </w:rPr>
              <w:t>Анти Д</w:t>
            </w:r>
            <w:proofErr w:type="gramEnd"/>
            <w:r w:rsidRPr="00B062DB">
              <w:rPr>
                <w:sz w:val="20"/>
                <w:szCs w:val="20"/>
              </w:rPr>
              <w:t xml:space="preserve"> Супер 10 доз х 5 мл</w:t>
            </w:r>
          </w:p>
        </w:tc>
        <w:tc>
          <w:tcPr>
            <w:tcW w:w="1417" w:type="dxa"/>
            <w:vAlign w:val="center"/>
          </w:tcPr>
          <w:p w:rsidR="001D797C" w:rsidRPr="00B062DB" w:rsidRDefault="001D797C" w:rsidP="008011A7">
            <w:pPr>
              <w:jc w:val="center"/>
              <w:rPr>
                <w:color w:val="000000"/>
                <w:sz w:val="20"/>
                <w:szCs w:val="20"/>
              </w:rPr>
            </w:pPr>
            <w:r w:rsidRPr="00B062DB">
              <w:rPr>
                <w:color w:val="000000"/>
                <w:sz w:val="20"/>
                <w:szCs w:val="20"/>
              </w:rPr>
              <w:t>1 000</w:t>
            </w:r>
          </w:p>
        </w:tc>
        <w:tc>
          <w:tcPr>
            <w:tcW w:w="1559" w:type="dxa"/>
            <w:vAlign w:val="center"/>
          </w:tcPr>
          <w:p w:rsidR="001D797C" w:rsidRPr="00B062DB" w:rsidRDefault="001D797C" w:rsidP="008011A7">
            <w:pPr>
              <w:jc w:val="center"/>
              <w:rPr>
                <w:color w:val="000000"/>
                <w:sz w:val="20"/>
                <w:szCs w:val="20"/>
              </w:rPr>
            </w:pPr>
            <w:r w:rsidRPr="00B062DB">
              <w:rPr>
                <w:color w:val="000000"/>
                <w:sz w:val="20"/>
                <w:szCs w:val="20"/>
              </w:rPr>
              <w:t>100 000</w:t>
            </w:r>
          </w:p>
        </w:tc>
        <w:tc>
          <w:tcPr>
            <w:tcW w:w="2694" w:type="dxa"/>
            <w:vMerge/>
            <w:vAlign w:val="center"/>
          </w:tcPr>
          <w:p w:rsidR="001D797C" w:rsidRPr="00B062DB" w:rsidRDefault="001D797C" w:rsidP="008011A7">
            <w:pPr>
              <w:pStyle w:val="a6"/>
              <w:jc w:val="center"/>
              <w:rPr>
                <w:sz w:val="20"/>
                <w:szCs w:val="20"/>
              </w:rPr>
            </w:pPr>
          </w:p>
        </w:tc>
      </w:tr>
      <w:tr w:rsidR="00073D68" w:rsidRPr="00B062DB" w:rsidTr="008011A7">
        <w:trPr>
          <w:trHeight w:val="229"/>
        </w:trPr>
        <w:tc>
          <w:tcPr>
            <w:tcW w:w="709" w:type="dxa"/>
            <w:vAlign w:val="center"/>
          </w:tcPr>
          <w:p w:rsidR="00073D68" w:rsidRPr="00B062DB" w:rsidRDefault="00073D68" w:rsidP="008011A7">
            <w:pPr>
              <w:jc w:val="center"/>
              <w:rPr>
                <w:color w:val="000000"/>
                <w:sz w:val="20"/>
                <w:szCs w:val="20"/>
              </w:rPr>
            </w:pPr>
            <w:bookmarkStart w:id="0" w:name="_GoBack" w:colFirst="3" w:colLast="4"/>
            <w:r w:rsidRPr="00B062DB">
              <w:rPr>
                <w:color w:val="000000"/>
                <w:sz w:val="20"/>
                <w:szCs w:val="20"/>
              </w:rPr>
              <w:t>203</w:t>
            </w:r>
          </w:p>
        </w:tc>
        <w:tc>
          <w:tcPr>
            <w:tcW w:w="2835" w:type="dxa"/>
            <w:vMerge w:val="restart"/>
            <w:vAlign w:val="center"/>
          </w:tcPr>
          <w:p w:rsidR="00073D68" w:rsidRPr="00B062DB" w:rsidRDefault="00073D68" w:rsidP="008011A7">
            <w:pPr>
              <w:tabs>
                <w:tab w:val="left" w:pos="403"/>
              </w:tabs>
              <w:jc w:val="center"/>
              <w:rPr>
                <w:b/>
                <w:sz w:val="20"/>
                <w:szCs w:val="20"/>
                <w:lang w:val="kk-KZ"/>
              </w:rPr>
            </w:pPr>
            <w:r w:rsidRPr="00B062DB">
              <w:rPr>
                <w:b/>
                <w:sz w:val="20"/>
                <w:szCs w:val="20"/>
                <w:lang w:val="kk-KZ"/>
              </w:rPr>
              <w:t>ТОО «АИМ Плюс»</w:t>
            </w:r>
          </w:p>
          <w:p w:rsidR="00073D68" w:rsidRPr="00B062DB" w:rsidRDefault="00073D68" w:rsidP="008011A7">
            <w:pPr>
              <w:tabs>
                <w:tab w:val="left" w:pos="403"/>
              </w:tabs>
              <w:jc w:val="center"/>
              <w:rPr>
                <w:sz w:val="20"/>
                <w:szCs w:val="20"/>
              </w:rPr>
            </w:pPr>
            <w:r w:rsidRPr="00B062DB">
              <w:rPr>
                <w:sz w:val="20"/>
                <w:szCs w:val="20"/>
                <w:lang w:val="kk-KZ"/>
              </w:rPr>
              <w:t>Алматинская обл., г. Каскелен, ул. Байгазиева, д. 7</w:t>
            </w:r>
          </w:p>
        </w:tc>
        <w:tc>
          <w:tcPr>
            <w:tcW w:w="5245" w:type="dxa"/>
            <w:vAlign w:val="center"/>
          </w:tcPr>
          <w:p w:rsidR="00073D68" w:rsidRPr="00B062DB" w:rsidRDefault="00073D68" w:rsidP="008011A7">
            <w:pPr>
              <w:jc w:val="center"/>
              <w:rPr>
                <w:sz w:val="20"/>
                <w:szCs w:val="20"/>
              </w:rPr>
            </w:pPr>
            <w:r w:rsidRPr="00B062DB">
              <w:rPr>
                <w:sz w:val="20"/>
                <w:szCs w:val="20"/>
              </w:rPr>
              <w:t>Гепатит В</w:t>
            </w:r>
          </w:p>
        </w:tc>
        <w:tc>
          <w:tcPr>
            <w:tcW w:w="1417" w:type="dxa"/>
            <w:vAlign w:val="center"/>
          </w:tcPr>
          <w:p w:rsidR="00073D68" w:rsidRPr="00B062DB" w:rsidRDefault="00073D68" w:rsidP="008011A7">
            <w:pPr>
              <w:jc w:val="center"/>
              <w:rPr>
                <w:color w:val="000000"/>
                <w:sz w:val="20"/>
                <w:szCs w:val="20"/>
              </w:rPr>
            </w:pPr>
            <w:r w:rsidRPr="00B062DB">
              <w:rPr>
                <w:color w:val="000000"/>
                <w:sz w:val="20"/>
                <w:szCs w:val="20"/>
              </w:rPr>
              <w:t>14 950</w:t>
            </w:r>
          </w:p>
        </w:tc>
        <w:tc>
          <w:tcPr>
            <w:tcW w:w="1559" w:type="dxa"/>
            <w:vAlign w:val="center"/>
          </w:tcPr>
          <w:p w:rsidR="00073D68" w:rsidRPr="00B062DB" w:rsidRDefault="00073D68" w:rsidP="008011A7">
            <w:pPr>
              <w:jc w:val="center"/>
              <w:rPr>
                <w:color w:val="000000"/>
                <w:sz w:val="20"/>
                <w:szCs w:val="20"/>
              </w:rPr>
            </w:pPr>
            <w:r w:rsidRPr="00B062DB">
              <w:rPr>
                <w:color w:val="000000"/>
                <w:sz w:val="20"/>
                <w:szCs w:val="20"/>
              </w:rPr>
              <w:t>1 495 000</w:t>
            </w:r>
          </w:p>
        </w:tc>
        <w:tc>
          <w:tcPr>
            <w:tcW w:w="2694" w:type="dxa"/>
            <w:vMerge/>
            <w:vAlign w:val="center"/>
          </w:tcPr>
          <w:p w:rsidR="00073D68" w:rsidRPr="00B062DB" w:rsidRDefault="00073D68" w:rsidP="008011A7">
            <w:pPr>
              <w:pStyle w:val="a6"/>
              <w:jc w:val="center"/>
              <w:rPr>
                <w:sz w:val="20"/>
                <w:szCs w:val="20"/>
              </w:rPr>
            </w:pPr>
          </w:p>
        </w:tc>
      </w:tr>
      <w:tr w:rsidR="00073D68" w:rsidRPr="00B062DB" w:rsidTr="008011A7">
        <w:trPr>
          <w:trHeight w:val="377"/>
        </w:trPr>
        <w:tc>
          <w:tcPr>
            <w:tcW w:w="709" w:type="dxa"/>
            <w:vAlign w:val="center"/>
          </w:tcPr>
          <w:p w:rsidR="00073D68" w:rsidRPr="00B062DB" w:rsidRDefault="00073D68" w:rsidP="008011A7">
            <w:pPr>
              <w:jc w:val="center"/>
              <w:rPr>
                <w:color w:val="000000"/>
                <w:sz w:val="20"/>
                <w:szCs w:val="20"/>
              </w:rPr>
            </w:pPr>
            <w:r w:rsidRPr="00B062DB">
              <w:rPr>
                <w:color w:val="000000"/>
                <w:sz w:val="20"/>
                <w:szCs w:val="20"/>
              </w:rPr>
              <w:t>204</w:t>
            </w:r>
          </w:p>
        </w:tc>
        <w:tc>
          <w:tcPr>
            <w:tcW w:w="2835" w:type="dxa"/>
            <w:vMerge/>
            <w:vAlign w:val="center"/>
          </w:tcPr>
          <w:p w:rsidR="00073D68" w:rsidRPr="00B062DB" w:rsidRDefault="00073D68" w:rsidP="008011A7">
            <w:pPr>
              <w:pStyle w:val="a6"/>
              <w:spacing w:before="0" w:after="0"/>
              <w:jc w:val="center"/>
              <w:rPr>
                <w:sz w:val="20"/>
                <w:szCs w:val="20"/>
              </w:rPr>
            </w:pPr>
          </w:p>
        </w:tc>
        <w:tc>
          <w:tcPr>
            <w:tcW w:w="5245" w:type="dxa"/>
            <w:vAlign w:val="center"/>
          </w:tcPr>
          <w:p w:rsidR="00073D68" w:rsidRPr="00B062DB" w:rsidRDefault="00073D68" w:rsidP="008011A7">
            <w:pPr>
              <w:jc w:val="center"/>
              <w:rPr>
                <w:sz w:val="20"/>
                <w:szCs w:val="20"/>
              </w:rPr>
            </w:pPr>
            <w:r w:rsidRPr="00B062DB">
              <w:rPr>
                <w:sz w:val="20"/>
                <w:szCs w:val="20"/>
              </w:rPr>
              <w:t>Гепатит С</w:t>
            </w:r>
          </w:p>
        </w:tc>
        <w:tc>
          <w:tcPr>
            <w:tcW w:w="1417" w:type="dxa"/>
            <w:vAlign w:val="center"/>
          </w:tcPr>
          <w:p w:rsidR="00073D68" w:rsidRPr="00B062DB" w:rsidRDefault="00073D68" w:rsidP="008011A7">
            <w:pPr>
              <w:jc w:val="center"/>
              <w:rPr>
                <w:color w:val="000000"/>
                <w:sz w:val="20"/>
                <w:szCs w:val="20"/>
              </w:rPr>
            </w:pPr>
            <w:r w:rsidRPr="00B062DB">
              <w:rPr>
                <w:color w:val="000000"/>
                <w:sz w:val="20"/>
                <w:szCs w:val="20"/>
              </w:rPr>
              <w:t>29 950</w:t>
            </w:r>
          </w:p>
        </w:tc>
        <w:tc>
          <w:tcPr>
            <w:tcW w:w="1559" w:type="dxa"/>
            <w:vAlign w:val="center"/>
          </w:tcPr>
          <w:p w:rsidR="00073D68" w:rsidRPr="00B062DB" w:rsidRDefault="00073D68" w:rsidP="008011A7">
            <w:pPr>
              <w:jc w:val="center"/>
              <w:rPr>
                <w:color w:val="000000"/>
                <w:sz w:val="20"/>
                <w:szCs w:val="20"/>
              </w:rPr>
            </w:pPr>
            <w:r w:rsidRPr="00B062DB">
              <w:rPr>
                <w:color w:val="000000"/>
                <w:sz w:val="20"/>
                <w:szCs w:val="20"/>
              </w:rPr>
              <w:t>2 995 000</w:t>
            </w:r>
          </w:p>
        </w:tc>
        <w:tc>
          <w:tcPr>
            <w:tcW w:w="2694" w:type="dxa"/>
            <w:vMerge/>
            <w:vAlign w:val="center"/>
          </w:tcPr>
          <w:p w:rsidR="00073D68" w:rsidRPr="00B062DB" w:rsidRDefault="00073D68" w:rsidP="008011A7">
            <w:pPr>
              <w:pStyle w:val="a6"/>
              <w:jc w:val="center"/>
              <w:rPr>
                <w:sz w:val="20"/>
                <w:szCs w:val="20"/>
              </w:rPr>
            </w:pPr>
          </w:p>
        </w:tc>
      </w:tr>
      <w:bookmarkEnd w:id="0"/>
    </w:tbl>
    <w:p w:rsidR="00440863" w:rsidRPr="00B062DB" w:rsidRDefault="00440863" w:rsidP="00440863">
      <w:pPr>
        <w:pStyle w:val="a6"/>
        <w:spacing w:before="0" w:beforeAutospacing="0" w:after="0" w:afterAutospacing="0"/>
        <w:ind w:left="142"/>
        <w:jc w:val="both"/>
        <w:rPr>
          <w:sz w:val="22"/>
          <w:szCs w:val="22"/>
          <w:lang w:val="en-US"/>
        </w:rPr>
      </w:pPr>
    </w:p>
    <w:p w:rsidR="00440863" w:rsidRPr="00B062DB" w:rsidRDefault="002757F0" w:rsidP="00541692">
      <w:pPr>
        <w:ind w:left="142"/>
        <w:jc w:val="both"/>
        <w:rPr>
          <w:bCs/>
          <w:sz w:val="22"/>
          <w:szCs w:val="22"/>
        </w:rPr>
      </w:pPr>
      <w:r w:rsidRPr="00B062DB">
        <w:rPr>
          <w:sz w:val="22"/>
          <w:szCs w:val="22"/>
        </w:rPr>
        <w:lastRenderedPageBreak/>
        <w:t>8</w:t>
      </w:r>
      <w:r w:rsidR="00440863" w:rsidRPr="00B062DB">
        <w:rPr>
          <w:sz w:val="22"/>
          <w:szCs w:val="22"/>
        </w:rPr>
        <w:t>. Следующий п</w:t>
      </w:r>
      <w:r w:rsidR="00440863" w:rsidRPr="00B062DB">
        <w:rPr>
          <w:bCs/>
          <w:sz w:val="22"/>
          <w:szCs w:val="22"/>
        </w:rPr>
        <w:t>отенциальный поставщик, ценовые предложения которого являются наименьшими после цены, предложенной победителем:</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5245"/>
        <w:gridCol w:w="1417"/>
        <w:gridCol w:w="1559"/>
        <w:gridCol w:w="2694"/>
      </w:tblGrid>
      <w:tr w:rsidR="00D65641" w:rsidRPr="008011A7" w:rsidTr="008011A7">
        <w:trPr>
          <w:trHeight w:val="477"/>
        </w:trPr>
        <w:tc>
          <w:tcPr>
            <w:tcW w:w="709"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 Лота</w:t>
            </w:r>
          </w:p>
        </w:tc>
        <w:tc>
          <w:tcPr>
            <w:tcW w:w="2835"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Наименование и место нахождения победителя</w:t>
            </w:r>
          </w:p>
        </w:tc>
        <w:tc>
          <w:tcPr>
            <w:tcW w:w="5245"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Торговое наименование</w:t>
            </w:r>
          </w:p>
        </w:tc>
        <w:tc>
          <w:tcPr>
            <w:tcW w:w="1417"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Цена за единицу товара</w:t>
            </w:r>
          </w:p>
          <w:p w:rsidR="00D65641" w:rsidRPr="008011A7" w:rsidRDefault="00D65641" w:rsidP="008011A7">
            <w:pPr>
              <w:pStyle w:val="a6"/>
              <w:spacing w:before="0" w:beforeAutospacing="0" w:after="0" w:afterAutospacing="0"/>
              <w:jc w:val="center"/>
              <w:rPr>
                <w:b/>
                <w:sz w:val="20"/>
                <w:szCs w:val="20"/>
              </w:rPr>
            </w:pPr>
            <w:r w:rsidRPr="008011A7">
              <w:rPr>
                <w:b/>
                <w:sz w:val="20"/>
                <w:szCs w:val="20"/>
              </w:rPr>
              <w:t>(тенге)</w:t>
            </w:r>
          </w:p>
        </w:tc>
        <w:tc>
          <w:tcPr>
            <w:tcW w:w="1559"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Сумма заявки</w:t>
            </w:r>
          </w:p>
          <w:p w:rsidR="00D65641" w:rsidRPr="008011A7" w:rsidRDefault="00D65641" w:rsidP="008011A7">
            <w:pPr>
              <w:pStyle w:val="a6"/>
              <w:spacing w:before="0" w:beforeAutospacing="0" w:after="0" w:afterAutospacing="0"/>
              <w:jc w:val="center"/>
              <w:rPr>
                <w:b/>
                <w:sz w:val="20"/>
                <w:szCs w:val="20"/>
              </w:rPr>
            </w:pPr>
            <w:r w:rsidRPr="008011A7">
              <w:rPr>
                <w:b/>
                <w:sz w:val="20"/>
                <w:szCs w:val="20"/>
              </w:rPr>
              <w:t>(тенге)</w:t>
            </w:r>
          </w:p>
        </w:tc>
        <w:tc>
          <w:tcPr>
            <w:tcW w:w="2694" w:type="dxa"/>
            <w:vAlign w:val="center"/>
          </w:tcPr>
          <w:p w:rsidR="00D65641" w:rsidRPr="008011A7" w:rsidRDefault="00D65641" w:rsidP="008011A7">
            <w:pPr>
              <w:pStyle w:val="a6"/>
              <w:spacing w:before="0" w:beforeAutospacing="0" w:after="0" w:afterAutospacing="0"/>
              <w:jc w:val="center"/>
              <w:rPr>
                <w:b/>
                <w:sz w:val="20"/>
                <w:szCs w:val="20"/>
              </w:rPr>
            </w:pPr>
            <w:r w:rsidRPr="008011A7">
              <w:rPr>
                <w:b/>
                <w:sz w:val="20"/>
                <w:szCs w:val="20"/>
              </w:rPr>
              <w:t>Условия, по которым определен победитель</w:t>
            </w:r>
          </w:p>
        </w:tc>
      </w:tr>
      <w:tr w:rsidR="00D65641" w:rsidRPr="008011A7" w:rsidTr="008011A7">
        <w:trPr>
          <w:trHeight w:val="377"/>
        </w:trPr>
        <w:tc>
          <w:tcPr>
            <w:tcW w:w="709" w:type="dxa"/>
            <w:vAlign w:val="center"/>
          </w:tcPr>
          <w:p w:rsidR="00D65641" w:rsidRPr="008011A7" w:rsidRDefault="00D65641" w:rsidP="008011A7">
            <w:pPr>
              <w:jc w:val="center"/>
              <w:rPr>
                <w:color w:val="000000"/>
                <w:sz w:val="20"/>
                <w:szCs w:val="20"/>
              </w:rPr>
            </w:pPr>
            <w:r w:rsidRPr="008011A7">
              <w:rPr>
                <w:color w:val="000000"/>
                <w:sz w:val="20"/>
                <w:szCs w:val="20"/>
              </w:rPr>
              <w:t>36</w:t>
            </w:r>
          </w:p>
        </w:tc>
        <w:tc>
          <w:tcPr>
            <w:tcW w:w="2835" w:type="dxa"/>
            <w:vMerge w:val="restart"/>
            <w:vAlign w:val="center"/>
          </w:tcPr>
          <w:p w:rsidR="00D65641" w:rsidRPr="008011A7" w:rsidRDefault="00D65641" w:rsidP="008011A7">
            <w:pPr>
              <w:pStyle w:val="a6"/>
              <w:spacing w:before="0" w:beforeAutospacing="0" w:after="0" w:afterAutospacing="0"/>
              <w:jc w:val="center"/>
              <w:rPr>
                <w:b/>
                <w:sz w:val="20"/>
                <w:szCs w:val="20"/>
                <w:lang w:val="en-US"/>
              </w:rPr>
            </w:pPr>
            <w:r w:rsidRPr="008011A7">
              <w:rPr>
                <w:b/>
                <w:sz w:val="20"/>
                <w:szCs w:val="20"/>
              </w:rPr>
              <w:t>ТОО</w:t>
            </w:r>
            <w:r w:rsidRPr="008011A7">
              <w:rPr>
                <w:b/>
                <w:sz w:val="20"/>
                <w:szCs w:val="20"/>
                <w:lang w:val="en-US"/>
              </w:rPr>
              <w:t xml:space="preserve"> «</w:t>
            </w:r>
            <w:proofErr w:type="spellStart"/>
            <w:r w:rsidRPr="008011A7">
              <w:rPr>
                <w:b/>
                <w:sz w:val="20"/>
                <w:szCs w:val="20"/>
                <w:lang w:val="en-US"/>
              </w:rPr>
              <w:t>Damu</w:t>
            </w:r>
            <w:proofErr w:type="spellEnd"/>
            <w:r w:rsidRPr="008011A7">
              <w:rPr>
                <w:b/>
                <w:sz w:val="20"/>
                <w:szCs w:val="20"/>
                <w:lang w:val="en-US"/>
              </w:rPr>
              <w:t xml:space="preserve">-Medical», </w:t>
            </w:r>
            <w:r w:rsidRPr="008011A7">
              <w:rPr>
                <w:sz w:val="20"/>
                <w:szCs w:val="20"/>
              </w:rPr>
              <w:t>г</w:t>
            </w:r>
            <w:r w:rsidRPr="008011A7">
              <w:rPr>
                <w:sz w:val="20"/>
                <w:szCs w:val="20"/>
                <w:lang w:val="en-US"/>
              </w:rPr>
              <w:t xml:space="preserve">. </w:t>
            </w:r>
            <w:r w:rsidRPr="008011A7">
              <w:rPr>
                <w:sz w:val="20"/>
                <w:szCs w:val="20"/>
              </w:rPr>
              <w:t>Алматы</w:t>
            </w:r>
            <w:r w:rsidRPr="008011A7">
              <w:rPr>
                <w:sz w:val="20"/>
                <w:szCs w:val="20"/>
                <w:lang w:val="en-US"/>
              </w:rPr>
              <w:t xml:space="preserve">, </w:t>
            </w:r>
            <w:proofErr w:type="spellStart"/>
            <w:r w:rsidRPr="008011A7">
              <w:rPr>
                <w:sz w:val="20"/>
                <w:szCs w:val="20"/>
              </w:rPr>
              <w:t>мкр</w:t>
            </w:r>
            <w:proofErr w:type="spellEnd"/>
            <w:r w:rsidRPr="008011A7">
              <w:rPr>
                <w:sz w:val="20"/>
                <w:szCs w:val="20"/>
                <w:lang w:val="en-US"/>
              </w:rPr>
              <w:t xml:space="preserve">.10, </w:t>
            </w:r>
            <w:r w:rsidRPr="008011A7">
              <w:rPr>
                <w:sz w:val="20"/>
                <w:szCs w:val="20"/>
              </w:rPr>
              <w:t>д</w:t>
            </w:r>
            <w:r w:rsidRPr="008011A7">
              <w:rPr>
                <w:sz w:val="20"/>
                <w:szCs w:val="20"/>
                <w:lang w:val="en-US"/>
              </w:rPr>
              <w:t>.32</w:t>
            </w:r>
          </w:p>
        </w:tc>
        <w:tc>
          <w:tcPr>
            <w:tcW w:w="5245" w:type="dxa"/>
            <w:vAlign w:val="center"/>
          </w:tcPr>
          <w:p w:rsidR="00D65641" w:rsidRPr="008011A7" w:rsidRDefault="00D65641" w:rsidP="008011A7">
            <w:pPr>
              <w:jc w:val="center"/>
              <w:rPr>
                <w:color w:val="000000"/>
                <w:sz w:val="20"/>
                <w:szCs w:val="20"/>
              </w:rPr>
            </w:pPr>
            <w:r w:rsidRPr="008011A7">
              <w:rPr>
                <w:color w:val="000000"/>
                <w:sz w:val="20"/>
                <w:szCs w:val="20"/>
              </w:rPr>
              <w:t xml:space="preserve">Кетгут простой </w:t>
            </w:r>
            <w:proofErr w:type="gramStart"/>
            <w:r w:rsidRPr="008011A7">
              <w:rPr>
                <w:color w:val="000000"/>
                <w:sz w:val="20"/>
                <w:szCs w:val="20"/>
              </w:rPr>
              <w:t>с  атравматической</w:t>
            </w:r>
            <w:proofErr w:type="gramEnd"/>
            <w:r w:rsidRPr="008011A7">
              <w:rPr>
                <w:color w:val="000000"/>
                <w:sz w:val="20"/>
                <w:szCs w:val="20"/>
              </w:rPr>
              <w:t xml:space="preserve"> иглой условный размер 3\0,75см метрик 3,  20мм  колющая игла</w:t>
            </w:r>
          </w:p>
        </w:tc>
        <w:tc>
          <w:tcPr>
            <w:tcW w:w="1417" w:type="dxa"/>
            <w:vAlign w:val="center"/>
          </w:tcPr>
          <w:p w:rsidR="00D65641" w:rsidRPr="008011A7" w:rsidRDefault="00D65641" w:rsidP="008011A7">
            <w:pPr>
              <w:jc w:val="center"/>
              <w:rPr>
                <w:color w:val="000000"/>
                <w:sz w:val="20"/>
                <w:szCs w:val="20"/>
              </w:rPr>
            </w:pPr>
            <w:r w:rsidRPr="008011A7">
              <w:rPr>
                <w:color w:val="000000"/>
                <w:sz w:val="20"/>
                <w:szCs w:val="20"/>
              </w:rPr>
              <w:t>690</w:t>
            </w:r>
          </w:p>
        </w:tc>
        <w:tc>
          <w:tcPr>
            <w:tcW w:w="1559" w:type="dxa"/>
            <w:vAlign w:val="center"/>
          </w:tcPr>
          <w:p w:rsidR="00D65641" w:rsidRPr="008011A7" w:rsidRDefault="00D65641" w:rsidP="008011A7">
            <w:pPr>
              <w:jc w:val="center"/>
              <w:rPr>
                <w:color w:val="000000"/>
                <w:sz w:val="20"/>
                <w:szCs w:val="20"/>
              </w:rPr>
            </w:pPr>
            <w:r w:rsidRPr="008011A7">
              <w:rPr>
                <w:color w:val="000000"/>
                <w:sz w:val="20"/>
                <w:szCs w:val="20"/>
              </w:rPr>
              <w:t>207 000</w:t>
            </w:r>
          </w:p>
        </w:tc>
        <w:tc>
          <w:tcPr>
            <w:tcW w:w="2694" w:type="dxa"/>
            <w:vMerge w:val="restart"/>
            <w:vAlign w:val="center"/>
          </w:tcPr>
          <w:p w:rsidR="00D65641" w:rsidRPr="008011A7" w:rsidRDefault="00D65641" w:rsidP="008011A7">
            <w:pPr>
              <w:pStyle w:val="a6"/>
              <w:jc w:val="center"/>
              <w:rPr>
                <w:sz w:val="20"/>
                <w:szCs w:val="20"/>
              </w:rPr>
            </w:pPr>
          </w:p>
          <w:p w:rsidR="00D65641" w:rsidRPr="008011A7" w:rsidRDefault="00D65641" w:rsidP="008011A7">
            <w:pPr>
              <w:pStyle w:val="a6"/>
              <w:jc w:val="center"/>
              <w:rPr>
                <w:sz w:val="20"/>
                <w:szCs w:val="20"/>
              </w:rPr>
            </w:pPr>
            <w:r w:rsidRPr="008011A7">
              <w:rPr>
                <w:sz w:val="20"/>
                <w:szCs w:val="20"/>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r w:rsidR="00D65641" w:rsidRPr="008011A7" w:rsidTr="008011A7">
        <w:trPr>
          <w:trHeight w:val="377"/>
        </w:trPr>
        <w:tc>
          <w:tcPr>
            <w:tcW w:w="709" w:type="dxa"/>
            <w:vAlign w:val="center"/>
          </w:tcPr>
          <w:p w:rsidR="00D65641" w:rsidRPr="008011A7" w:rsidRDefault="00D65641" w:rsidP="008011A7">
            <w:pPr>
              <w:jc w:val="center"/>
              <w:rPr>
                <w:color w:val="000000"/>
                <w:sz w:val="20"/>
                <w:szCs w:val="20"/>
              </w:rPr>
            </w:pPr>
            <w:r w:rsidRPr="008011A7">
              <w:rPr>
                <w:color w:val="000000"/>
                <w:sz w:val="20"/>
                <w:szCs w:val="20"/>
              </w:rPr>
              <w:t>37</w:t>
            </w:r>
          </w:p>
        </w:tc>
        <w:tc>
          <w:tcPr>
            <w:tcW w:w="2835" w:type="dxa"/>
            <w:vMerge/>
            <w:vAlign w:val="center"/>
          </w:tcPr>
          <w:p w:rsidR="00D65641" w:rsidRPr="008011A7" w:rsidRDefault="00D65641" w:rsidP="008011A7">
            <w:pPr>
              <w:pStyle w:val="a6"/>
              <w:spacing w:before="0" w:beforeAutospacing="0" w:after="0" w:afterAutospacing="0"/>
              <w:jc w:val="center"/>
              <w:rPr>
                <w:b/>
                <w:sz w:val="20"/>
                <w:szCs w:val="20"/>
              </w:rPr>
            </w:pPr>
          </w:p>
        </w:tc>
        <w:tc>
          <w:tcPr>
            <w:tcW w:w="5245" w:type="dxa"/>
            <w:vAlign w:val="center"/>
          </w:tcPr>
          <w:p w:rsidR="00D65641" w:rsidRPr="008011A7" w:rsidRDefault="00D65641" w:rsidP="008011A7">
            <w:pPr>
              <w:jc w:val="center"/>
              <w:rPr>
                <w:color w:val="000000"/>
                <w:sz w:val="20"/>
                <w:szCs w:val="20"/>
              </w:rPr>
            </w:pPr>
            <w:r w:rsidRPr="008011A7">
              <w:rPr>
                <w:color w:val="000000"/>
                <w:sz w:val="20"/>
                <w:szCs w:val="20"/>
              </w:rPr>
              <w:t xml:space="preserve">Кетгут простой </w:t>
            </w:r>
            <w:proofErr w:type="gramStart"/>
            <w:r w:rsidRPr="008011A7">
              <w:rPr>
                <w:color w:val="000000"/>
                <w:sz w:val="20"/>
                <w:szCs w:val="20"/>
              </w:rPr>
              <w:t>с  атравматической</w:t>
            </w:r>
            <w:proofErr w:type="gramEnd"/>
            <w:r w:rsidRPr="008011A7">
              <w:rPr>
                <w:color w:val="000000"/>
                <w:sz w:val="20"/>
                <w:szCs w:val="20"/>
              </w:rPr>
              <w:t xml:space="preserve"> иглой условный размер0,   75см метрик 4, 30мм  колющая игла</w:t>
            </w:r>
          </w:p>
        </w:tc>
        <w:tc>
          <w:tcPr>
            <w:tcW w:w="1417" w:type="dxa"/>
            <w:vAlign w:val="center"/>
          </w:tcPr>
          <w:p w:rsidR="00D65641" w:rsidRPr="008011A7" w:rsidRDefault="00D65641" w:rsidP="008011A7">
            <w:pPr>
              <w:jc w:val="center"/>
              <w:rPr>
                <w:color w:val="000000"/>
                <w:sz w:val="20"/>
                <w:szCs w:val="20"/>
              </w:rPr>
            </w:pPr>
            <w:r w:rsidRPr="008011A7">
              <w:rPr>
                <w:color w:val="000000"/>
                <w:sz w:val="20"/>
                <w:szCs w:val="20"/>
              </w:rPr>
              <w:t>690</w:t>
            </w:r>
          </w:p>
        </w:tc>
        <w:tc>
          <w:tcPr>
            <w:tcW w:w="1559" w:type="dxa"/>
            <w:vAlign w:val="center"/>
          </w:tcPr>
          <w:p w:rsidR="00D65641" w:rsidRPr="008011A7" w:rsidRDefault="00D65641" w:rsidP="008011A7">
            <w:pPr>
              <w:jc w:val="center"/>
              <w:rPr>
                <w:color w:val="000000"/>
                <w:sz w:val="20"/>
                <w:szCs w:val="20"/>
              </w:rPr>
            </w:pPr>
            <w:r w:rsidRPr="008011A7">
              <w:rPr>
                <w:color w:val="000000"/>
                <w:sz w:val="20"/>
                <w:szCs w:val="20"/>
              </w:rPr>
              <w:t>552 000</w:t>
            </w:r>
          </w:p>
        </w:tc>
        <w:tc>
          <w:tcPr>
            <w:tcW w:w="2694" w:type="dxa"/>
            <w:vMerge/>
            <w:vAlign w:val="center"/>
          </w:tcPr>
          <w:p w:rsidR="00D65641" w:rsidRPr="008011A7" w:rsidRDefault="00D65641" w:rsidP="008011A7">
            <w:pPr>
              <w:pStyle w:val="a6"/>
              <w:jc w:val="center"/>
              <w:rPr>
                <w:sz w:val="20"/>
                <w:szCs w:val="20"/>
              </w:rPr>
            </w:pPr>
          </w:p>
        </w:tc>
      </w:tr>
      <w:tr w:rsidR="00D65641" w:rsidRPr="008011A7" w:rsidTr="008011A7">
        <w:trPr>
          <w:trHeight w:val="377"/>
        </w:trPr>
        <w:tc>
          <w:tcPr>
            <w:tcW w:w="709" w:type="dxa"/>
            <w:vAlign w:val="center"/>
          </w:tcPr>
          <w:p w:rsidR="00D65641" w:rsidRPr="008011A7" w:rsidRDefault="00D65641" w:rsidP="008011A7">
            <w:pPr>
              <w:jc w:val="center"/>
              <w:rPr>
                <w:color w:val="000000"/>
                <w:sz w:val="20"/>
                <w:szCs w:val="20"/>
              </w:rPr>
            </w:pPr>
            <w:r w:rsidRPr="008011A7">
              <w:rPr>
                <w:color w:val="000000"/>
                <w:sz w:val="20"/>
                <w:szCs w:val="20"/>
              </w:rPr>
              <w:t>38</w:t>
            </w:r>
          </w:p>
        </w:tc>
        <w:tc>
          <w:tcPr>
            <w:tcW w:w="2835" w:type="dxa"/>
            <w:vMerge/>
            <w:vAlign w:val="center"/>
          </w:tcPr>
          <w:p w:rsidR="00D65641" w:rsidRPr="008011A7" w:rsidRDefault="00D65641" w:rsidP="008011A7">
            <w:pPr>
              <w:pStyle w:val="a6"/>
              <w:spacing w:before="0" w:beforeAutospacing="0" w:after="0" w:afterAutospacing="0"/>
              <w:jc w:val="center"/>
              <w:rPr>
                <w:b/>
                <w:sz w:val="20"/>
                <w:szCs w:val="20"/>
              </w:rPr>
            </w:pPr>
          </w:p>
        </w:tc>
        <w:tc>
          <w:tcPr>
            <w:tcW w:w="5245" w:type="dxa"/>
            <w:vAlign w:val="center"/>
          </w:tcPr>
          <w:p w:rsidR="00D65641" w:rsidRPr="008011A7" w:rsidRDefault="00D65641" w:rsidP="008011A7">
            <w:pPr>
              <w:jc w:val="center"/>
              <w:rPr>
                <w:color w:val="000000"/>
                <w:sz w:val="20"/>
                <w:szCs w:val="20"/>
              </w:rPr>
            </w:pPr>
            <w:r w:rsidRPr="008011A7">
              <w:rPr>
                <w:color w:val="000000"/>
                <w:sz w:val="20"/>
                <w:szCs w:val="20"/>
              </w:rPr>
              <w:t xml:space="preserve">Кетгут простой </w:t>
            </w:r>
            <w:proofErr w:type="gramStart"/>
            <w:r w:rsidRPr="008011A7">
              <w:rPr>
                <w:color w:val="000000"/>
                <w:sz w:val="20"/>
                <w:szCs w:val="20"/>
              </w:rPr>
              <w:t>с  атравматической</w:t>
            </w:r>
            <w:proofErr w:type="gramEnd"/>
            <w:r w:rsidRPr="008011A7">
              <w:rPr>
                <w:color w:val="000000"/>
                <w:sz w:val="20"/>
                <w:szCs w:val="20"/>
              </w:rPr>
              <w:t xml:space="preserve"> иглой условный размер 1,  75см метрик 5,  40мм  колющая игла</w:t>
            </w:r>
          </w:p>
        </w:tc>
        <w:tc>
          <w:tcPr>
            <w:tcW w:w="1417" w:type="dxa"/>
            <w:vAlign w:val="center"/>
          </w:tcPr>
          <w:p w:rsidR="00D65641" w:rsidRPr="008011A7" w:rsidRDefault="00D65641" w:rsidP="008011A7">
            <w:pPr>
              <w:jc w:val="center"/>
              <w:rPr>
                <w:color w:val="000000"/>
                <w:sz w:val="20"/>
                <w:szCs w:val="20"/>
              </w:rPr>
            </w:pPr>
            <w:r w:rsidRPr="008011A7">
              <w:rPr>
                <w:color w:val="000000"/>
                <w:sz w:val="20"/>
                <w:szCs w:val="20"/>
              </w:rPr>
              <w:t>690</w:t>
            </w:r>
          </w:p>
        </w:tc>
        <w:tc>
          <w:tcPr>
            <w:tcW w:w="1559" w:type="dxa"/>
            <w:vAlign w:val="center"/>
          </w:tcPr>
          <w:p w:rsidR="00D65641" w:rsidRPr="008011A7" w:rsidRDefault="00D65641" w:rsidP="008011A7">
            <w:pPr>
              <w:jc w:val="center"/>
              <w:rPr>
                <w:color w:val="000000"/>
                <w:sz w:val="20"/>
                <w:szCs w:val="20"/>
              </w:rPr>
            </w:pPr>
            <w:r w:rsidRPr="008011A7">
              <w:rPr>
                <w:color w:val="000000"/>
                <w:sz w:val="20"/>
                <w:szCs w:val="20"/>
              </w:rPr>
              <w:t>345 000</w:t>
            </w:r>
          </w:p>
        </w:tc>
        <w:tc>
          <w:tcPr>
            <w:tcW w:w="2694" w:type="dxa"/>
            <w:vMerge/>
            <w:vAlign w:val="center"/>
          </w:tcPr>
          <w:p w:rsidR="00D65641" w:rsidRPr="008011A7" w:rsidRDefault="00D65641" w:rsidP="008011A7">
            <w:pPr>
              <w:pStyle w:val="a6"/>
              <w:jc w:val="center"/>
              <w:rPr>
                <w:sz w:val="20"/>
                <w:szCs w:val="20"/>
              </w:rPr>
            </w:pPr>
          </w:p>
        </w:tc>
      </w:tr>
      <w:tr w:rsidR="00D65641" w:rsidRPr="008011A7" w:rsidTr="008011A7">
        <w:trPr>
          <w:trHeight w:val="377"/>
        </w:trPr>
        <w:tc>
          <w:tcPr>
            <w:tcW w:w="709" w:type="dxa"/>
            <w:vAlign w:val="center"/>
          </w:tcPr>
          <w:p w:rsidR="00D65641" w:rsidRPr="008011A7" w:rsidRDefault="00D65641" w:rsidP="008011A7">
            <w:pPr>
              <w:jc w:val="center"/>
              <w:rPr>
                <w:color w:val="000000"/>
                <w:sz w:val="20"/>
                <w:szCs w:val="20"/>
              </w:rPr>
            </w:pPr>
            <w:r w:rsidRPr="008011A7">
              <w:rPr>
                <w:color w:val="000000"/>
                <w:sz w:val="20"/>
                <w:szCs w:val="20"/>
              </w:rPr>
              <w:t>39</w:t>
            </w:r>
          </w:p>
        </w:tc>
        <w:tc>
          <w:tcPr>
            <w:tcW w:w="2835" w:type="dxa"/>
            <w:vMerge/>
            <w:vAlign w:val="center"/>
          </w:tcPr>
          <w:p w:rsidR="00D65641" w:rsidRPr="008011A7" w:rsidRDefault="00D65641" w:rsidP="008011A7">
            <w:pPr>
              <w:pStyle w:val="a6"/>
              <w:spacing w:before="0" w:beforeAutospacing="0" w:after="0" w:afterAutospacing="0"/>
              <w:jc w:val="center"/>
              <w:rPr>
                <w:b/>
                <w:sz w:val="20"/>
                <w:szCs w:val="20"/>
              </w:rPr>
            </w:pPr>
          </w:p>
        </w:tc>
        <w:tc>
          <w:tcPr>
            <w:tcW w:w="5245" w:type="dxa"/>
            <w:vAlign w:val="center"/>
          </w:tcPr>
          <w:p w:rsidR="00D65641" w:rsidRPr="008011A7" w:rsidRDefault="00D65641" w:rsidP="008011A7">
            <w:pPr>
              <w:jc w:val="center"/>
              <w:rPr>
                <w:color w:val="000000"/>
                <w:sz w:val="20"/>
                <w:szCs w:val="20"/>
              </w:rPr>
            </w:pPr>
            <w:r w:rsidRPr="008011A7">
              <w:rPr>
                <w:color w:val="000000"/>
                <w:sz w:val="20"/>
                <w:szCs w:val="20"/>
              </w:rPr>
              <w:t xml:space="preserve">Кетгут простой </w:t>
            </w:r>
            <w:proofErr w:type="gramStart"/>
            <w:r w:rsidRPr="008011A7">
              <w:rPr>
                <w:color w:val="000000"/>
                <w:sz w:val="20"/>
                <w:szCs w:val="20"/>
              </w:rPr>
              <w:t>с  атравматической</w:t>
            </w:r>
            <w:proofErr w:type="gramEnd"/>
            <w:r w:rsidRPr="008011A7">
              <w:rPr>
                <w:color w:val="000000"/>
                <w:sz w:val="20"/>
                <w:szCs w:val="20"/>
              </w:rPr>
              <w:t xml:space="preserve"> иглой условный размер 2,75см метрик 6, 45мм  колющая игла</w:t>
            </w:r>
          </w:p>
        </w:tc>
        <w:tc>
          <w:tcPr>
            <w:tcW w:w="1417" w:type="dxa"/>
            <w:vAlign w:val="center"/>
          </w:tcPr>
          <w:p w:rsidR="00D65641" w:rsidRPr="008011A7" w:rsidRDefault="00D65641" w:rsidP="008011A7">
            <w:pPr>
              <w:jc w:val="center"/>
              <w:rPr>
                <w:color w:val="000000"/>
                <w:sz w:val="20"/>
                <w:szCs w:val="20"/>
              </w:rPr>
            </w:pPr>
            <w:r w:rsidRPr="008011A7">
              <w:rPr>
                <w:color w:val="000000"/>
                <w:sz w:val="20"/>
                <w:szCs w:val="20"/>
              </w:rPr>
              <w:t>690</w:t>
            </w:r>
          </w:p>
        </w:tc>
        <w:tc>
          <w:tcPr>
            <w:tcW w:w="1559" w:type="dxa"/>
            <w:vAlign w:val="center"/>
          </w:tcPr>
          <w:p w:rsidR="00D65641" w:rsidRPr="008011A7" w:rsidRDefault="00D65641" w:rsidP="008011A7">
            <w:pPr>
              <w:jc w:val="center"/>
              <w:rPr>
                <w:color w:val="000000"/>
                <w:sz w:val="20"/>
                <w:szCs w:val="20"/>
              </w:rPr>
            </w:pPr>
            <w:r w:rsidRPr="008011A7">
              <w:rPr>
                <w:color w:val="000000"/>
                <w:sz w:val="20"/>
                <w:szCs w:val="20"/>
              </w:rPr>
              <w:t>345 000</w:t>
            </w:r>
          </w:p>
        </w:tc>
        <w:tc>
          <w:tcPr>
            <w:tcW w:w="2694" w:type="dxa"/>
            <w:vMerge/>
            <w:vAlign w:val="center"/>
          </w:tcPr>
          <w:p w:rsidR="00D65641" w:rsidRPr="008011A7" w:rsidRDefault="00D65641"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42</w:t>
            </w:r>
          </w:p>
        </w:tc>
        <w:tc>
          <w:tcPr>
            <w:tcW w:w="2835" w:type="dxa"/>
            <w:vMerge w:val="restart"/>
            <w:vAlign w:val="center"/>
          </w:tcPr>
          <w:p w:rsidR="00D8329A" w:rsidRPr="008011A7" w:rsidRDefault="00D8329A" w:rsidP="008011A7">
            <w:pPr>
              <w:pStyle w:val="a6"/>
              <w:spacing w:before="0" w:beforeAutospacing="0" w:after="0" w:afterAutospacing="0"/>
              <w:jc w:val="center"/>
              <w:rPr>
                <w:b/>
                <w:sz w:val="20"/>
                <w:szCs w:val="20"/>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5</w:t>
            </w:r>
            <w:proofErr w:type="gramEnd"/>
            <w:r w:rsidRPr="008011A7">
              <w:rPr>
                <w:color w:val="000000"/>
                <w:sz w:val="20"/>
                <w:szCs w:val="20"/>
              </w:rPr>
              <w:t xml:space="preserve"> USP2 c колющей  иглой  45мм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2 980 000</w:t>
            </w:r>
          </w:p>
        </w:tc>
        <w:tc>
          <w:tcPr>
            <w:tcW w:w="2694" w:type="dxa"/>
            <w:vMerge/>
            <w:vAlign w:val="center"/>
          </w:tcPr>
          <w:p w:rsidR="00D8329A" w:rsidRPr="008011A7" w:rsidRDefault="00D8329A"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43</w:t>
            </w:r>
          </w:p>
        </w:tc>
        <w:tc>
          <w:tcPr>
            <w:tcW w:w="2835" w:type="dxa"/>
            <w:vMerge/>
            <w:vAlign w:val="center"/>
          </w:tcPr>
          <w:p w:rsidR="00D8329A" w:rsidRPr="008011A7" w:rsidRDefault="00D8329A" w:rsidP="008011A7">
            <w:pPr>
              <w:pStyle w:val="a6"/>
              <w:spacing w:before="0" w:beforeAutospacing="0" w:after="0" w:afterAutospacing="0"/>
              <w:jc w:val="center"/>
              <w:rPr>
                <w:b/>
                <w:sz w:val="20"/>
                <w:szCs w:val="20"/>
              </w:rPr>
            </w:pP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3</w:t>
            </w:r>
            <w:proofErr w:type="gramEnd"/>
            <w:r w:rsidRPr="008011A7">
              <w:rPr>
                <w:color w:val="000000"/>
                <w:sz w:val="20"/>
                <w:szCs w:val="20"/>
              </w:rPr>
              <w:t>,5  USP-0 c колющей  иглой  40мм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1 490 000</w:t>
            </w:r>
          </w:p>
        </w:tc>
        <w:tc>
          <w:tcPr>
            <w:tcW w:w="2694" w:type="dxa"/>
            <w:vMerge/>
            <w:vAlign w:val="center"/>
          </w:tcPr>
          <w:p w:rsidR="00D8329A" w:rsidRPr="008011A7" w:rsidRDefault="00D8329A"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44</w:t>
            </w:r>
          </w:p>
        </w:tc>
        <w:tc>
          <w:tcPr>
            <w:tcW w:w="2835" w:type="dxa"/>
            <w:vMerge/>
            <w:vAlign w:val="center"/>
          </w:tcPr>
          <w:p w:rsidR="00D8329A" w:rsidRPr="008011A7" w:rsidRDefault="00D8329A" w:rsidP="008011A7">
            <w:pPr>
              <w:pStyle w:val="a6"/>
              <w:spacing w:before="0" w:beforeAutospacing="0" w:after="0" w:afterAutospacing="0"/>
              <w:jc w:val="center"/>
              <w:rPr>
                <w:b/>
                <w:sz w:val="20"/>
                <w:szCs w:val="20"/>
              </w:rPr>
            </w:pP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4</w:t>
            </w:r>
            <w:proofErr w:type="gramEnd"/>
            <w:r w:rsidRPr="008011A7">
              <w:rPr>
                <w:color w:val="000000"/>
                <w:sz w:val="20"/>
                <w:szCs w:val="20"/>
              </w:rPr>
              <w:t xml:space="preserve">  USP-1 c колющей  иглой  40мм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2 980 000</w:t>
            </w:r>
          </w:p>
        </w:tc>
        <w:tc>
          <w:tcPr>
            <w:tcW w:w="2694" w:type="dxa"/>
            <w:vMerge/>
            <w:vAlign w:val="center"/>
          </w:tcPr>
          <w:p w:rsidR="00D8329A" w:rsidRPr="008011A7" w:rsidRDefault="00D8329A"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45</w:t>
            </w:r>
          </w:p>
        </w:tc>
        <w:tc>
          <w:tcPr>
            <w:tcW w:w="2835" w:type="dxa"/>
            <w:vMerge/>
            <w:vAlign w:val="center"/>
          </w:tcPr>
          <w:p w:rsidR="00D8329A" w:rsidRPr="008011A7" w:rsidRDefault="00D8329A" w:rsidP="008011A7">
            <w:pPr>
              <w:pStyle w:val="a6"/>
              <w:spacing w:before="0" w:beforeAutospacing="0" w:after="0" w:afterAutospacing="0"/>
              <w:jc w:val="center"/>
              <w:rPr>
                <w:b/>
                <w:sz w:val="20"/>
                <w:szCs w:val="20"/>
              </w:rPr>
            </w:pP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2</w:t>
            </w:r>
            <w:proofErr w:type="gramEnd"/>
            <w:r w:rsidRPr="008011A7">
              <w:rPr>
                <w:color w:val="000000"/>
                <w:sz w:val="20"/>
                <w:szCs w:val="20"/>
              </w:rPr>
              <w:t xml:space="preserve">  USP3\0 c колющей  иглой  27мм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1 490 000</w:t>
            </w:r>
          </w:p>
        </w:tc>
        <w:tc>
          <w:tcPr>
            <w:tcW w:w="2694" w:type="dxa"/>
            <w:vMerge/>
            <w:vAlign w:val="center"/>
          </w:tcPr>
          <w:p w:rsidR="00D8329A" w:rsidRPr="008011A7" w:rsidRDefault="00D8329A"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46</w:t>
            </w:r>
          </w:p>
        </w:tc>
        <w:tc>
          <w:tcPr>
            <w:tcW w:w="2835" w:type="dxa"/>
            <w:vMerge/>
            <w:vAlign w:val="center"/>
          </w:tcPr>
          <w:p w:rsidR="00D8329A" w:rsidRPr="008011A7" w:rsidRDefault="00D8329A" w:rsidP="008011A7">
            <w:pPr>
              <w:pStyle w:val="a6"/>
              <w:spacing w:before="0" w:beforeAutospacing="0" w:after="0" w:afterAutospacing="0"/>
              <w:jc w:val="center"/>
              <w:rPr>
                <w:b/>
                <w:sz w:val="20"/>
                <w:szCs w:val="20"/>
              </w:rPr>
            </w:pP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2</w:t>
            </w:r>
            <w:proofErr w:type="gramEnd"/>
            <w:r w:rsidRPr="008011A7">
              <w:rPr>
                <w:color w:val="000000"/>
                <w:sz w:val="20"/>
                <w:szCs w:val="20"/>
              </w:rPr>
              <w:t xml:space="preserve">  USP3\0 c колющей  иглой  22мм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1 490 000</w:t>
            </w:r>
          </w:p>
        </w:tc>
        <w:tc>
          <w:tcPr>
            <w:tcW w:w="2694" w:type="dxa"/>
            <w:vMerge/>
            <w:vAlign w:val="center"/>
          </w:tcPr>
          <w:p w:rsidR="00D8329A" w:rsidRPr="008011A7" w:rsidRDefault="00D8329A" w:rsidP="008011A7">
            <w:pPr>
              <w:pStyle w:val="a6"/>
              <w:jc w:val="center"/>
              <w:rPr>
                <w:sz w:val="20"/>
                <w:szCs w:val="20"/>
              </w:rPr>
            </w:pPr>
          </w:p>
        </w:tc>
      </w:tr>
      <w:tr w:rsidR="00D8329A" w:rsidRPr="008011A7" w:rsidTr="008011A7">
        <w:trPr>
          <w:trHeight w:val="377"/>
        </w:trPr>
        <w:tc>
          <w:tcPr>
            <w:tcW w:w="709" w:type="dxa"/>
            <w:vAlign w:val="center"/>
          </w:tcPr>
          <w:p w:rsidR="00D8329A" w:rsidRPr="008011A7" w:rsidRDefault="00D8329A" w:rsidP="008011A7">
            <w:pPr>
              <w:jc w:val="center"/>
              <w:rPr>
                <w:color w:val="000000"/>
                <w:sz w:val="20"/>
                <w:szCs w:val="20"/>
              </w:rPr>
            </w:pPr>
            <w:r w:rsidRPr="008011A7">
              <w:rPr>
                <w:color w:val="000000"/>
                <w:sz w:val="20"/>
                <w:szCs w:val="20"/>
              </w:rPr>
              <w:t>47</w:t>
            </w:r>
          </w:p>
        </w:tc>
        <w:tc>
          <w:tcPr>
            <w:tcW w:w="2835" w:type="dxa"/>
            <w:vMerge/>
            <w:vAlign w:val="center"/>
          </w:tcPr>
          <w:p w:rsidR="00D8329A" w:rsidRPr="008011A7" w:rsidRDefault="00D8329A" w:rsidP="008011A7">
            <w:pPr>
              <w:pStyle w:val="a6"/>
              <w:spacing w:before="0" w:beforeAutospacing="0" w:after="0" w:afterAutospacing="0"/>
              <w:jc w:val="center"/>
              <w:rPr>
                <w:b/>
                <w:sz w:val="20"/>
                <w:szCs w:val="20"/>
              </w:rPr>
            </w:pPr>
          </w:p>
        </w:tc>
        <w:tc>
          <w:tcPr>
            <w:tcW w:w="5245" w:type="dxa"/>
            <w:vAlign w:val="center"/>
          </w:tcPr>
          <w:p w:rsidR="00D8329A" w:rsidRPr="008011A7" w:rsidRDefault="00D8329A" w:rsidP="008011A7">
            <w:pPr>
              <w:jc w:val="center"/>
              <w:rPr>
                <w:color w:val="000000"/>
                <w:sz w:val="20"/>
                <w:szCs w:val="20"/>
              </w:rPr>
            </w:pPr>
            <w:r w:rsidRPr="008011A7">
              <w:rPr>
                <w:color w:val="000000"/>
                <w:sz w:val="20"/>
                <w:szCs w:val="20"/>
              </w:rPr>
              <w:t xml:space="preserve">Синтетический, стерильный хирургический рассасывающийся шовный материал </w:t>
            </w:r>
            <w:proofErr w:type="gramStart"/>
            <w:r w:rsidRPr="008011A7">
              <w:rPr>
                <w:color w:val="000000"/>
                <w:sz w:val="20"/>
                <w:szCs w:val="20"/>
              </w:rPr>
              <w:t>метрик  1</w:t>
            </w:r>
            <w:proofErr w:type="gramEnd"/>
            <w:r w:rsidRPr="008011A7">
              <w:rPr>
                <w:color w:val="000000"/>
                <w:sz w:val="20"/>
                <w:szCs w:val="20"/>
              </w:rPr>
              <w:t>,5  USP4\0 c колющей  иглой  17мм</w:t>
            </w:r>
          </w:p>
        </w:tc>
        <w:tc>
          <w:tcPr>
            <w:tcW w:w="1417" w:type="dxa"/>
            <w:vAlign w:val="center"/>
          </w:tcPr>
          <w:p w:rsidR="00D8329A" w:rsidRPr="008011A7" w:rsidRDefault="00D8329A" w:rsidP="008011A7">
            <w:pPr>
              <w:jc w:val="center"/>
              <w:rPr>
                <w:color w:val="000000"/>
                <w:sz w:val="20"/>
                <w:szCs w:val="20"/>
              </w:rPr>
            </w:pPr>
            <w:r w:rsidRPr="008011A7">
              <w:rPr>
                <w:color w:val="000000"/>
                <w:sz w:val="20"/>
                <w:szCs w:val="20"/>
              </w:rPr>
              <w:t>1 490</w:t>
            </w:r>
          </w:p>
        </w:tc>
        <w:tc>
          <w:tcPr>
            <w:tcW w:w="1559" w:type="dxa"/>
            <w:vAlign w:val="center"/>
          </w:tcPr>
          <w:p w:rsidR="00D8329A" w:rsidRPr="008011A7" w:rsidRDefault="00D8329A" w:rsidP="008011A7">
            <w:pPr>
              <w:jc w:val="center"/>
              <w:rPr>
                <w:color w:val="000000"/>
                <w:sz w:val="20"/>
                <w:szCs w:val="20"/>
              </w:rPr>
            </w:pPr>
            <w:r w:rsidRPr="008011A7">
              <w:rPr>
                <w:color w:val="000000"/>
                <w:sz w:val="20"/>
                <w:szCs w:val="20"/>
              </w:rPr>
              <w:t>745 000</w:t>
            </w:r>
          </w:p>
        </w:tc>
        <w:tc>
          <w:tcPr>
            <w:tcW w:w="2694" w:type="dxa"/>
            <w:vMerge/>
            <w:vAlign w:val="center"/>
          </w:tcPr>
          <w:p w:rsidR="00D8329A" w:rsidRPr="008011A7" w:rsidRDefault="00D8329A" w:rsidP="008011A7">
            <w:pPr>
              <w:pStyle w:val="a6"/>
              <w:jc w:val="center"/>
              <w:rPr>
                <w:sz w:val="20"/>
                <w:szCs w:val="20"/>
              </w:rPr>
            </w:pPr>
          </w:p>
        </w:tc>
      </w:tr>
      <w:tr w:rsidR="00531CA3" w:rsidRPr="008011A7" w:rsidTr="008011A7">
        <w:trPr>
          <w:trHeight w:val="377"/>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48</w:t>
            </w:r>
          </w:p>
        </w:tc>
        <w:tc>
          <w:tcPr>
            <w:tcW w:w="2835" w:type="dxa"/>
            <w:vMerge w:val="restart"/>
            <w:vAlign w:val="center"/>
          </w:tcPr>
          <w:p w:rsidR="00531CA3" w:rsidRPr="008011A7" w:rsidRDefault="00531CA3" w:rsidP="008011A7">
            <w:pPr>
              <w:pStyle w:val="a6"/>
              <w:spacing w:before="0" w:beforeAutospacing="0" w:after="0" w:afterAutospacing="0"/>
              <w:jc w:val="center"/>
              <w:rPr>
                <w:b/>
                <w:sz w:val="20"/>
                <w:szCs w:val="20"/>
              </w:rPr>
            </w:pPr>
            <w:r w:rsidRPr="008011A7">
              <w:rPr>
                <w:b/>
                <w:sz w:val="20"/>
                <w:szCs w:val="20"/>
              </w:rPr>
              <w:t>ТОО</w:t>
            </w:r>
            <w:r w:rsidRPr="008011A7">
              <w:rPr>
                <w:b/>
                <w:sz w:val="20"/>
                <w:szCs w:val="20"/>
                <w:lang w:val="en-US"/>
              </w:rPr>
              <w:t xml:space="preserve"> «</w:t>
            </w:r>
            <w:proofErr w:type="spellStart"/>
            <w:r w:rsidRPr="008011A7">
              <w:rPr>
                <w:b/>
                <w:sz w:val="20"/>
                <w:szCs w:val="20"/>
                <w:lang w:val="en-US"/>
              </w:rPr>
              <w:t>Pharmprovide</w:t>
            </w:r>
            <w:proofErr w:type="spellEnd"/>
            <w:r w:rsidRPr="008011A7">
              <w:rPr>
                <w:b/>
                <w:sz w:val="20"/>
                <w:szCs w:val="20"/>
                <w:lang w:val="en-US"/>
              </w:rPr>
              <w:t xml:space="preserve">», </w:t>
            </w:r>
            <w:r w:rsidRPr="008011A7">
              <w:rPr>
                <w:sz w:val="20"/>
                <w:szCs w:val="20"/>
              </w:rPr>
              <w:t>г</w:t>
            </w:r>
            <w:r w:rsidRPr="008011A7">
              <w:rPr>
                <w:sz w:val="20"/>
                <w:szCs w:val="20"/>
                <w:lang w:val="en-US"/>
              </w:rPr>
              <w:t xml:space="preserve">. </w:t>
            </w:r>
            <w:r w:rsidRPr="008011A7">
              <w:rPr>
                <w:sz w:val="20"/>
                <w:szCs w:val="20"/>
              </w:rPr>
              <w:t>Алматы</w:t>
            </w:r>
            <w:r w:rsidRPr="008011A7">
              <w:rPr>
                <w:sz w:val="20"/>
                <w:szCs w:val="20"/>
                <w:lang w:val="en-US"/>
              </w:rPr>
              <w:t xml:space="preserve">, </w:t>
            </w:r>
            <w:r w:rsidRPr="008011A7">
              <w:rPr>
                <w:sz w:val="20"/>
                <w:szCs w:val="20"/>
                <w:lang w:val="kk-KZ"/>
              </w:rPr>
              <w:t>ул. Блока 14</w:t>
            </w:r>
          </w:p>
        </w:tc>
        <w:tc>
          <w:tcPr>
            <w:tcW w:w="5245" w:type="dxa"/>
            <w:vAlign w:val="center"/>
          </w:tcPr>
          <w:p w:rsidR="00531CA3" w:rsidRPr="008011A7" w:rsidRDefault="00531CA3" w:rsidP="008011A7">
            <w:pPr>
              <w:jc w:val="center"/>
              <w:rPr>
                <w:color w:val="000000"/>
                <w:sz w:val="20"/>
                <w:szCs w:val="20"/>
              </w:rPr>
            </w:pPr>
            <w:proofErr w:type="gramStart"/>
            <w:r w:rsidRPr="008011A7">
              <w:rPr>
                <w:color w:val="000000"/>
                <w:sz w:val="20"/>
                <w:szCs w:val="20"/>
              </w:rPr>
              <w:t>Полипропилен  (</w:t>
            </w:r>
            <w:proofErr w:type="spellStart"/>
            <w:proofErr w:type="gramEnd"/>
            <w:r w:rsidRPr="008011A7">
              <w:rPr>
                <w:color w:val="000000"/>
                <w:sz w:val="20"/>
                <w:szCs w:val="20"/>
              </w:rPr>
              <w:t>пролен</w:t>
            </w:r>
            <w:proofErr w:type="spellEnd"/>
            <w:r w:rsidRPr="008011A7">
              <w:rPr>
                <w:color w:val="000000"/>
                <w:sz w:val="20"/>
                <w:szCs w:val="20"/>
              </w:rPr>
              <w:t>)7\0,13мм 3\8 с круглой иглой 60см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3 400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399 500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377"/>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49</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proofErr w:type="gramStart"/>
            <w:r w:rsidRPr="008011A7">
              <w:rPr>
                <w:color w:val="000000"/>
                <w:sz w:val="20"/>
                <w:szCs w:val="20"/>
              </w:rPr>
              <w:t>Полипропилен  (</w:t>
            </w:r>
            <w:proofErr w:type="spellStart"/>
            <w:proofErr w:type="gramEnd"/>
            <w:r w:rsidRPr="008011A7">
              <w:rPr>
                <w:color w:val="000000"/>
                <w:sz w:val="20"/>
                <w:szCs w:val="20"/>
              </w:rPr>
              <w:t>пролен</w:t>
            </w:r>
            <w:proofErr w:type="spellEnd"/>
            <w:r w:rsidRPr="008011A7">
              <w:rPr>
                <w:color w:val="000000"/>
                <w:sz w:val="20"/>
                <w:szCs w:val="20"/>
              </w:rPr>
              <w:t>)6\0,13мм -14мм с круглой иглой 60см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3 300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340 000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69</w:t>
            </w:r>
          </w:p>
        </w:tc>
        <w:tc>
          <w:tcPr>
            <w:tcW w:w="2835" w:type="dxa"/>
            <w:vMerge w:val="restart"/>
            <w:vAlign w:val="center"/>
          </w:tcPr>
          <w:p w:rsidR="00531CA3" w:rsidRPr="008011A7" w:rsidRDefault="00531CA3" w:rsidP="008011A7">
            <w:pPr>
              <w:pStyle w:val="a6"/>
              <w:spacing w:before="0" w:beforeAutospacing="0" w:after="0" w:afterAutospacing="0"/>
              <w:jc w:val="center"/>
              <w:rPr>
                <w:b/>
                <w:sz w:val="20"/>
                <w:szCs w:val="20"/>
              </w:rPr>
            </w:pPr>
            <w:r w:rsidRPr="008011A7">
              <w:rPr>
                <w:b/>
                <w:sz w:val="20"/>
                <w:szCs w:val="20"/>
              </w:rPr>
              <w:t>ТОО «</w:t>
            </w:r>
            <w:proofErr w:type="spellStart"/>
            <w:r w:rsidRPr="008011A7">
              <w:rPr>
                <w:b/>
                <w:sz w:val="20"/>
                <w:szCs w:val="20"/>
                <w:lang w:val="en-US"/>
              </w:rPr>
              <w:t>Ar</w:t>
            </w:r>
            <w:proofErr w:type="spellEnd"/>
            <w:r w:rsidRPr="008011A7">
              <w:rPr>
                <w:b/>
                <w:sz w:val="20"/>
                <w:szCs w:val="20"/>
              </w:rPr>
              <w:t xml:space="preserve"> </w:t>
            </w:r>
            <w:r w:rsidRPr="008011A7">
              <w:rPr>
                <w:b/>
                <w:sz w:val="20"/>
                <w:szCs w:val="20"/>
                <w:lang w:val="en-US"/>
              </w:rPr>
              <w:t>Medical</w:t>
            </w:r>
            <w:r w:rsidRPr="008011A7">
              <w:rPr>
                <w:b/>
                <w:sz w:val="20"/>
                <w:szCs w:val="20"/>
              </w:rPr>
              <w:t xml:space="preserve">» </w:t>
            </w:r>
            <w:proofErr w:type="spellStart"/>
            <w:r w:rsidRPr="008011A7">
              <w:rPr>
                <w:sz w:val="20"/>
                <w:szCs w:val="20"/>
              </w:rPr>
              <w:t>г.Алматы</w:t>
            </w:r>
            <w:proofErr w:type="spellEnd"/>
            <w:r w:rsidRPr="008011A7">
              <w:rPr>
                <w:sz w:val="20"/>
                <w:szCs w:val="20"/>
              </w:rPr>
              <w:t>, мкр.Аксай1, д. 11/9</w:t>
            </w:r>
          </w:p>
        </w:tc>
        <w:tc>
          <w:tcPr>
            <w:tcW w:w="5245" w:type="dxa"/>
            <w:vAlign w:val="center"/>
          </w:tcPr>
          <w:p w:rsidR="00531CA3" w:rsidRPr="008011A7" w:rsidRDefault="00531CA3" w:rsidP="008011A7">
            <w:pPr>
              <w:jc w:val="center"/>
              <w:rPr>
                <w:color w:val="000000"/>
                <w:sz w:val="20"/>
                <w:szCs w:val="20"/>
              </w:rPr>
            </w:pPr>
            <w:r w:rsidRPr="008011A7">
              <w:rPr>
                <w:color w:val="000000"/>
                <w:sz w:val="20"/>
                <w:szCs w:val="20"/>
              </w:rPr>
              <w:t xml:space="preserve">ВЧ </w:t>
            </w:r>
            <w:proofErr w:type="gramStart"/>
            <w:r w:rsidRPr="008011A7">
              <w:rPr>
                <w:color w:val="000000"/>
                <w:sz w:val="20"/>
                <w:szCs w:val="20"/>
              </w:rPr>
              <w:t>инструмент  с</w:t>
            </w:r>
            <w:proofErr w:type="gramEnd"/>
            <w:r w:rsidRPr="008011A7">
              <w:rPr>
                <w:color w:val="000000"/>
                <w:sz w:val="20"/>
                <w:szCs w:val="20"/>
              </w:rPr>
              <w:t xml:space="preserve"> активацией  на </w:t>
            </w:r>
            <w:proofErr w:type="spellStart"/>
            <w:r w:rsidRPr="008011A7">
              <w:rPr>
                <w:color w:val="000000"/>
                <w:sz w:val="20"/>
                <w:szCs w:val="20"/>
              </w:rPr>
              <w:t>инстументе</w:t>
            </w:r>
            <w:proofErr w:type="spellEnd"/>
            <w:r w:rsidRPr="008011A7">
              <w:rPr>
                <w:color w:val="000000"/>
                <w:sz w:val="20"/>
                <w:szCs w:val="20"/>
              </w:rPr>
              <w:t xml:space="preserve"> для электродов  в диаметре 4мм,кабель 0,3м  к высокочастотному   аппарату МВС 601 </w:t>
            </w:r>
            <w:proofErr w:type="spellStart"/>
            <w:r w:rsidRPr="008011A7">
              <w:rPr>
                <w:color w:val="000000"/>
                <w:sz w:val="20"/>
                <w:szCs w:val="20"/>
              </w:rPr>
              <w:t>Sorinq</w:t>
            </w:r>
            <w:proofErr w:type="spellEnd"/>
            <w:r w:rsidRPr="008011A7">
              <w:rPr>
                <w:color w:val="000000"/>
                <w:sz w:val="20"/>
                <w:szCs w:val="20"/>
              </w:rPr>
              <w:t xml:space="preserve">   многоразовый с( </w:t>
            </w:r>
            <w:proofErr w:type="spellStart"/>
            <w:r w:rsidRPr="008011A7">
              <w:rPr>
                <w:color w:val="000000"/>
                <w:sz w:val="20"/>
                <w:szCs w:val="20"/>
              </w:rPr>
              <w:t>электроднож</w:t>
            </w:r>
            <w:proofErr w:type="spellEnd"/>
            <w:r w:rsidRPr="008011A7">
              <w:rPr>
                <w:color w:val="000000"/>
                <w:sz w:val="20"/>
                <w:szCs w:val="20"/>
              </w:rPr>
              <w:t xml:space="preserve">  со шнуром)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119</w:t>
            </w:r>
            <w:r w:rsidRPr="008011A7">
              <w:rPr>
                <w:color w:val="000000"/>
                <w:sz w:val="20"/>
                <w:szCs w:val="20"/>
                <w:lang w:val="en-US"/>
              </w:rPr>
              <w:t xml:space="preserve"> </w:t>
            </w:r>
            <w:r w:rsidRPr="008011A7">
              <w:rPr>
                <w:color w:val="000000"/>
                <w:sz w:val="20"/>
                <w:szCs w:val="20"/>
              </w:rPr>
              <w:t>000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3</w:t>
            </w:r>
            <w:r w:rsidRPr="008011A7">
              <w:rPr>
                <w:color w:val="000000"/>
                <w:sz w:val="20"/>
                <w:szCs w:val="20"/>
                <w:lang w:val="en-US"/>
              </w:rPr>
              <w:t> </w:t>
            </w:r>
            <w:r w:rsidRPr="008011A7">
              <w:rPr>
                <w:color w:val="000000"/>
                <w:sz w:val="20"/>
                <w:szCs w:val="20"/>
              </w:rPr>
              <w:t>570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70</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r w:rsidRPr="008011A7">
              <w:rPr>
                <w:color w:val="000000"/>
                <w:sz w:val="20"/>
                <w:szCs w:val="20"/>
              </w:rPr>
              <w:t>Электрод нож прямой, 25 мм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13</w:t>
            </w:r>
            <w:r w:rsidRPr="008011A7">
              <w:rPr>
                <w:color w:val="000000"/>
                <w:sz w:val="20"/>
                <w:szCs w:val="20"/>
                <w:lang w:val="en-US"/>
              </w:rPr>
              <w:t xml:space="preserve"> </w:t>
            </w:r>
            <w:r w:rsidRPr="008011A7">
              <w:rPr>
                <w:color w:val="000000"/>
                <w:sz w:val="20"/>
                <w:szCs w:val="20"/>
              </w:rPr>
              <w:t>000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390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71</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proofErr w:type="gramStart"/>
            <w:r w:rsidRPr="008011A7">
              <w:rPr>
                <w:color w:val="000000"/>
                <w:sz w:val="20"/>
                <w:szCs w:val="20"/>
              </w:rPr>
              <w:t>Шнур  с</w:t>
            </w:r>
            <w:proofErr w:type="gramEnd"/>
            <w:r w:rsidRPr="008011A7">
              <w:rPr>
                <w:color w:val="000000"/>
                <w:sz w:val="20"/>
                <w:szCs w:val="20"/>
              </w:rPr>
              <w:t xml:space="preserve"> биполярным пинцетом  на  высокочастотный  к </w:t>
            </w:r>
            <w:r w:rsidRPr="008011A7">
              <w:rPr>
                <w:color w:val="000000"/>
                <w:sz w:val="20"/>
                <w:szCs w:val="20"/>
              </w:rPr>
              <w:lastRenderedPageBreak/>
              <w:t xml:space="preserve">аппарату МВС 601 </w:t>
            </w:r>
            <w:proofErr w:type="spellStart"/>
            <w:r w:rsidRPr="008011A7">
              <w:rPr>
                <w:color w:val="000000"/>
                <w:sz w:val="20"/>
                <w:szCs w:val="20"/>
              </w:rPr>
              <w:t>Sorinq</w:t>
            </w:r>
            <w:proofErr w:type="spellEnd"/>
            <w:r w:rsidRPr="008011A7">
              <w:rPr>
                <w:color w:val="000000"/>
                <w:sz w:val="20"/>
                <w:szCs w:val="20"/>
              </w:rPr>
              <w:t xml:space="preserve">  производства  Германия  2011 года выпуска</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lastRenderedPageBreak/>
              <w:t>87</w:t>
            </w:r>
            <w:r w:rsidRPr="008011A7">
              <w:rPr>
                <w:color w:val="000000"/>
                <w:sz w:val="20"/>
                <w:szCs w:val="20"/>
                <w:lang w:val="en-US"/>
              </w:rPr>
              <w:t xml:space="preserve"> </w:t>
            </w:r>
            <w:r w:rsidRPr="008011A7">
              <w:rPr>
                <w:color w:val="000000"/>
                <w:sz w:val="20"/>
                <w:szCs w:val="20"/>
              </w:rPr>
              <w:t>000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870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lastRenderedPageBreak/>
              <w:t>72</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r w:rsidRPr="008011A7">
              <w:rPr>
                <w:color w:val="000000"/>
                <w:sz w:val="20"/>
                <w:szCs w:val="20"/>
              </w:rPr>
              <w:t>Нейтральный силиконовый электрод с лентой для фиксации, многоразовый, для взрослых, размеры 30X17 CM</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161</w:t>
            </w:r>
            <w:r w:rsidRPr="008011A7">
              <w:rPr>
                <w:color w:val="000000"/>
                <w:sz w:val="20"/>
                <w:szCs w:val="20"/>
                <w:lang w:val="en-US"/>
              </w:rPr>
              <w:t xml:space="preserve"> </w:t>
            </w:r>
            <w:r w:rsidRPr="008011A7">
              <w:rPr>
                <w:color w:val="000000"/>
                <w:sz w:val="20"/>
                <w:szCs w:val="20"/>
              </w:rPr>
              <w:t>700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808</w:t>
            </w:r>
            <w:r w:rsidRPr="008011A7">
              <w:rPr>
                <w:color w:val="000000"/>
                <w:sz w:val="20"/>
                <w:szCs w:val="20"/>
                <w:lang w:val="en-US"/>
              </w:rPr>
              <w:t xml:space="preserve"> </w:t>
            </w:r>
            <w:r w:rsidRPr="008011A7">
              <w:rPr>
                <w:color w:val="000000"/>
                <w:sz w:val="20"/>
                <w:szCs w:val="20"/>
              </w:rPr>
              <w:t>500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jc w:val="center"/>
              <w:rPr>
                <w:color w:val="000000"/>
                <w:sz w:val="20"/>
                <w:szCs w:val="20"/>
              </w:rPr>
            </w:pPr>
            <w:r w:rsidRPr="008011A7">
              <w:rPr>
                <w:color w:val="000000"/>
                <w:sz w:val="20"/>
                <w:szCs w:val="20"/>
              </w:rPr>
              <w:t>73</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proofErr w:type="gramStart"/>
            <w:r w:rsidRPr="008011A7">
              <w:rPr>
                <w:color w:val="000000"/>
                <w:sz w:val="20"/>
                <w:szCs w:val="20"/>
              </w:rPr>
              <w:t>Кабель  с</w:t>
            </w:r>
            <w:proofErr w:type="gramEnd"/>
            <w:r w:rsidRPr="008011A7">
              <w:rPr>
                <w:color w:val="000000"/>
                <w:sz w:val="20"/>
                <w:szCs w:val="20"/>
              </w:rPr>
              <w:t xml:space="preserve">  многоразовым нейтральным электродом  состоящим из мягкого, гибкого силикона  аппарат  МВС 601 </w:t>
            </w:r>
            <w:proofErr w:type="spellStart"/>
            <w:r w:rsidRPr="008011A7">
              <w:rPr>
                <w:color w:val="000000"/>
                <w:sz w:val="20"/>
                <w:szCs w:val="20"/>
              </w:rPr>
              <w:t>Sorinq</w:t>
            </w:r>
            <w:proofErr w:type="spellEnd"/>
            <w:r w:rsidRPr="008011A7">
              <w:rPr>
                <w:color w:val="000000"/>
                <w:sz w:val="20"/>
                <w:szCs w:val="20"/>
              </w:rPr>
              <w:t xml:space="preserve">  производства  Германия  2011,  2012  года выпуска</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80</w:t>
            </w:r>
            <w:r w:rsidRPr="008011A7">
              <w:rPr>
                <w:color w:val="000000"/>
                <w:sz w:val="20"/>
                <w:szCs w:val="20"/>
                <w:lang w:val="en-US"/>
              </w:rPr>
              <w:t xml:space="preserve"> </w:t>
            </w:r>
            <w:r w:rsidRPr="008011A7">
              <w:rPr>
                <w:color w:val="000000"/>
                <w:sz w:val="20"/>
                <w:szCs w:val="20"/>
              </w:rPr>
              <w:t>000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400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pStyle w:val="a6"/>
              <w:spacing w:before="0" w:beforeAutospacing="0" w:after="0" w:afterAutospacing="0"/>
              <w:jc w:val="center"/>
              <w:rPr>
                <w:sz w:val="20"/>
                <w:szCs w:val="20"/>
              </w:rPr>
            </w:pPr>
            <w:r w:rsidRPr="008011A7">
              <w:rPr>
                <w:sz w:val="20"/>
                <w:szCs w:val="20"/>
              </w:rPr>
              <w:t>75</w:t>
            </w:r>
          </w:p>
        </w:tc>
        <w:tc>
          <w:tcPr>
            <w:tcW w:w="2835" w:type="dxa"/>
            <w:vMerge w:val="restart"/>
            <w:vAlign w:val="center"/>
          </w:tcPr>
          <w:p w:rsidR="00531CA3" w:rsidRPr="008011A7" w:rsidRDefault="00531CA3" w:rsidP="008011A7">
            <w:pPr>
              <w:pStyle w:val="a6"/>
              <w:spacing w:before="0" w:after="0"/>
              <w:jc w:val="center"/>
              <w:rPr>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531CA3" w:rsidRPr="008011A7" w:rsidRDefault="00531CA3" w:rsidP="008011A7">
            <w:pPr>
              <w:jc w:val="center"/>
              <w:rPr>
                <w:color w:val="000000"/>
                <w:sz w:val="20"/>
                <w:szCs w:val="20"/>
              </w:rPr>
            </w:pPr>
            <w:r w:rsidRPr="008011A7">
              <w:rPr>
                <w:color w:val="000000"/>
                <w:sz w:val="20"/>
                <w:szCs w:val="20"/>
              </w:rPr>
              <w:t>Полипропиленовая сетка, хирургическая 15*15 см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16</w:t>
            </w:r>
            <w:r w:rsidRPr="008011A7">
              <w:rPr>
                <w:color w:val="000000"/>
                <w:sz w:val="20"/>
                <w:szCs w:val="20"/>
                <w:lang w:val="en-US"/>
              </w:rPr>
              <w:t xml:space="preserve"> </w:t>
            </w:r>
            <w:r w:rsidRPr="008011A7">
              <w:rPr>
                <w:color w:val="000000"/>
                <w:sz w:val="20"/>
                <w:szCs w:val="20"/>
              </w:rPr>
              <w:t>970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424</w:t>
            </w:r>
            <w:r w:rsidRPr="008011A7">
              <w:rPr>
                <w:color w:val="000000"/>
                <w:sz w:val="20"/>
                <w:szCs w:val="20"/>
                <w:lang w:val="en-US"/>
              </w:rPr>
              <w:t xml:space="preserve"> </w:t>
            </w:r>
            <w:r w:rsidRPr="008011A7">
              <w:rPr>
                <w:color w:val="000000"/>
                <w:sz w:val="20"/>
                <w:szCs w:val="20"/>
              </w:rPr>
              <w:t>250</w:t>
            </w:r>
          </w:p>
        </w:tc>
        <w:tc>
          <w:tcPr>
            <w:tcW w:w="2694" w:type="dxa"/>
            <w:vMerge/>
            <w:vAlign w:val="center"/>
          </w:tcPr>
          <w:p w:rsidR="00531CA3" w:rsidRPr="008011A7" w:rsidRDefault="00531CA3" w:rsidP="008011A7">
            <w:pPr>
              <w:pStyle w:val="a6"/>
              <w:jc w:val="center"/>
              <w:rPr>
                <w:sz w:val="20"/>
                <w:szCs w:val="20"/>
              </w:rPr>
            </w:pPr>
          </w:p>
        </w:tc>
      </w:tr>
      <w:tr w:rsidR="00531CA3" w:rsidRPr="008011A7" w:rsidTr="008011A7">
        <w:trPr>
          <w:trHeight w:val="229"/>
        </w:trPr>
        <w:tc>
          <w:tcPr>
            <w:tcW w:w="709" w:type="dxa"/>
            <w:vAlign w:val="center"/>
          </w:tcPr>
          <w:p w:rsidR="00531CA3" w:rsidRPr="008011A7" w:rsidRDefault="00531CA3" w:rsidP="008011A7">
            <w:pPr>
              <w:pStyle w:val="a6"/>
              <w:spacing w:before="0" w:beforeAutospacing="0" w:after="0" w:afterAutospacing="0"/>
              <w:jc w:val="center"/>
              <w:rPr>
                <w:sz w:val="20"/>
                <w:szCs w:val="20"/>
              </w:rPr>
            </w:pPr>
            <w:r w:rsidRPr="008011A7">
              <w:rPr>
                <w:sz w:val="20"/>
                <w:szCs w:val="20"/>
              </w:rPr>
              <w:t>76</w:t>
            </w:r>
          </w:p>
        </w:tc>
        <w:tc>
          <w:tcPr>
            <w:tcW w:w="2835" w:type="dxa"/>
            <w:vMerge/>
            <w:vAlign w:val="center"/>
          </w:tcPr>
          <w:p w:rsidR="00531CA3" w:rsidRPr="008011A7" w:rsidRDefault="00531CA3" w:rsidP="008011A7">
            <w:pPr>
              <w:pStyle w:val="a6"/>
              <w:spacing w:before="0" w:beforeAutospacing="0" w:after="0" w:afterAutospacing="0"/>
              <w:jc w:val="center"/>
              <w:rPr>
                <w:b/>
                <w:sz w:val="20"/>
                <w:szCs w:val="20"/>
              </w:rPr>
            </w:pPr>
          </w:p>
        </w:tc>
        <w:tc>
          <w:tcPr>
            <w:tcW w:w="5245" w:type="dxa"/>
            <w:vAlign w:val="center"/>
          </w:tcPr>
          <w:p w:rsidR="00531CA3" w:rsidRPr="008011A7" w:rsidRDefault="00531CA3" w:rsidP="008011A7">
            <w:pPr>
              <w:jc w:val="center"/>
              <w:rPr>
                <w:color w:val="000000"/>
                <w:sz w:val="20"/>
                <w:szCs w:val="20"/>
              </w:rPr>
            </w:pPr>
            <w:r w:rsidRPr="008011A7">
              <w:rPr>
                <w:color w:val="000000"/>
                <w:sz w:val="20"/>
                <w:szCs w:val="20"/>
              </w:rPr>
              <w:t>Полипропиленовая сетка, хирургическая 30*30 см</w:t>
            </w:r>
          </w:p>
        </w:tc>
        <w:tc>
          <w:tcPr>
            <w:tcW w:w="1417" w:type="dxa"/>
            <w:vAlign w:val="center"/>
          </w:tcPr>
          <w:p w:rsidR="00531CA3" w:rsidRPr="008011A7" w:rsidRDefault="00531CA3" w:rsidP="008011A7">
            <w:pPr>
              <w:jc w:val="center"/>
              <w:rPr>
                <w:color w:val="000000"/>
                <w:sz w:val="20"/>
                <w:szCs w:val="20"/>
              </w:rPr>
            </w:pPr>
            <w:r w:rsidRPr="008011A7">
              <w:rPr>
                <w:color w:val="000000"/>
                <w:sz w:val="20"/>
                <w:szCs w:val="20"/>
              </w:rPr>
              <w:t>39</w:t>
            </w:r>
            <w:r w:rsidRPr="008011A7">
              <w:rPr>
                <w:color w:val="000000"/>
                <w:sz w:val="20"/>
                <w:szCs w:val="20"/>
                <w:lang w:val="en-US"/>
              </w:rPr>
              <w:t xml:space="preserve"> </w:t>
            </w:r>
            <w:r w:rsidRPr="008011A7">
              <w:rPr>
                <w:color w:val="000000"/>
                <w:sz w:val="20"/>
                <w:szCs w:val="20"/>
              </w:rPr>
              <w:t>970</w:t>
            </w:r>
          </w:p>
        </w:tc>
        <w:tc>
          <w:tcPr>
            <w:tcW w:w="1559" w:type="dxa"/>
            <w:vAlign w:val="center"/>
          </w:tcPr>
          <w:p w:rsidR="00531CA3" w:rsidRPr="008011A7" w:rsidRDefault="00531CA3" w:rsidP="008011A7">
            <w:pPr>
              <w:jc w:val="center"/>
              <w:rPr>
                <w:color w:val="000000"/>
                <w:sz w:val="20"/>
                <w:szCs w:val="20"/>
              </w:rPr>
            </w:pPr>
            <w:r w:rsidRPr="008011A7">
              <w:rPr>
                <w:color w:val="000000"/>
                <w:sz w:val="20"/>
                <w:szCs w:val="20"/>
              </w:rPr>
              <w:t>999</w:t>
            </w:r>
            <w:r w:rsidRPr="008011A7">
              <w:rPr>
                <w:color w:val="000000"/>
                <w:sz w:val="20"/>
                <w:szCs w:val="20"/>
                <w:lang w:val="en-US"/>
              </w:rPr>
              <w:t xml:space="preserve"> </w:t>
            </w:r>
            <w:r w:rsidRPr="008011A7">
              <w:rPr>
                <w:color w:val="000000"/>
                <w:sz w:val="20"/>
                <w:szCs w:val="20"/>
              </w:rPr>
              <w:t>250</w:t>
            </w:r>
          </w:p>
        </w:tc>
        <w:tc>
          <w:tcPr>
            <w:tcW w:w="2694" w:type="dxa"/>
            <w:vMerge/>
            <w:vAlign w:val="center"/>
          </w:tcPr>
          <w:p w:rsidR="00531CA3" w:rsidRPr="008011A7" w:rsidRDefault="00531CA3" w:rsidP="008011A7">
            <w:pPr>
              <w:pStyle w:val="a6"/>
              <w:jc w:val="center"/>
              <w:rPr>
                <w:sz w:val="20"/>
                <w:szCs w:val="20"/>
              </w:rPr>
            </w:pPr>
          </w:p>
        </w:tc>
      </w:tr>
      <w:tr w:rsidR="00865406" w:rsidRPr="008011A7" w:rsidTr="008011A7">
        <w:trPr>
          <w:trHeight w:val="229"/>
        </w:trPr>
        <w:tc>
          <w:tcPr>
            <w:tcW w:w="709" w:type="dxa"/>
            <w:vAlign w:val="center"/>
          </w:tcPr>
          <w:p w:rsidR="00865406" w:rsidRPr="008011A7" w:rsidRDefault="00865406" w:rsidP="008011A7">
            <w:pPr>
              <w:pStyle w:val="a6"/>
              <w:spacing w:before="0" w:beforeAutospacing="0" w:after="0" w:afterAutospacing="0"/>
              <w:jc w:val="center"/>
              <w:rPr>
                <w:sz w:val="20"/>
                <w:szCs w:val="20"/>
              </w:rPr>
            </w:pPr>
            <w:r w:rsidRPr="008011A7">
              <w:rPr>
                <w:sz w:val="20"/>
                <w:szCs w:val="20"/>
              </w:rPr>
              <w:t>79</w:t>
            </w:r>
          </w:p>
        </w:tc>
        <w:tc>
          <w:tcPr>
            <w:tcW w:w="2835" w:type="dxa"/>
            <w:vMerge w:val="restart"/>
            <w:vAlign w:val="center"/>
          </w:tcPr>
          <w:p w:rsidR="00865406" w:rsidRPr="008011A7" w:rsidRDefault="00865406" w:rsidP="008011A7">
            <w:pPr>
              <w:pStyle w:val="a6"/>
              <w:spacing w:before="0" w:after="0"/>
              <w:jc w:val="center"/>
              <w:rPr>
                <w:sz w:val="20"/>
                <w:szCs w:val="20"/>
              </w:rPr>
            </w:pPr>
            <w:r w:rsidRPr="008011A7">
              <w:rPr>
                <w:b/>
                <w:sz w:val="20"/>
                <w:szCs w:val="20"/>
              </w:rPr>
              <w:t>ИП «</w:t>
            </w:r>
            <w:proofErr w:type="spellStart"/>
            <w:r w:rsidRPr="008011A7">
              <w:rPr>
                <w:b/>
                <w:sz w:val="20"/>
                <w:szCs w:val="20"/>
              </w:rPr>
              <w:t>Оленкович</w:t>
            </w:r>
            <w:proofErr w:type="spellEnd"/>
            <w:r w:rsidRPr="008011A7">
              <w:rPr>
                <w:b/>
                <w:sz w:val="20"/>
                <w:szCs w:val="20"/>
              </w:rPr>
              <w:t xml:space="preserve"> В.Е.»</w:t>
            </w:r>
            <w:r w:rsidRPr="008011A7">
              <w:rPr>
                <w:sz w:val="20"/>
                <w:szCs w:val="20"/>
              </w:rPr>
              <w:t xml:space="preserve">            г. Алматы, </w:t>
            </w:r>
            <w:proofErr w:type="spellStart"/>
            <w:r w:rsidRPr="008011A7">
              <w:rPr>
                <w:sz w:val="20"/>
                <w:szCs w:val="20"/>
              </w:rPr>
              <w:t>ул.Зенкова</w:t>
            </w:r>
            <w:proofErr w:type="spellEnd"/>
            <w:r w:rsidRPr="008011A7">
              <w:rPr>
                <w:sz w:val="20"/>
                <w:szCs w:val="20"/>
              </w:rPr>
              <w:t xml:space="preserve"> 31/2</w:t>
            </w:r>
          </w:p>
        </w:tc>
        <w:tc>
          <w:tcPr>
            <w:tcW w:w="5245" w:type="dxa"/>
            <w:vAlign w:val="center"/>
          </w:tcPr>
          <w:p w:rsidR="00865406" w:rsidRPr="008011A7" w:rsidRDefault="00865406" w:rsidP="008011A7">
            <w:pPr>
              <w:jc w:val="center"/>
              <w:rPr>
                <w:color w:val="000000"/>
                <w:sz w:val="20"/>
                <w:szCs w:val="20"/>
              </w:rPr>
            </w:pPr>
            <w:r w:rsidRPr="008011A7">
              <w:rPr>
                <w:color w:val="000000"/>
                <w:sz w:val="20"/>
                <w:szCs w:val="20"/>
              </w:rPr>
              <w:t>Костный воск 2,5грамм</w:t>
            </w:r>
          </w:p>
          <w:p w:rsidR="00865406" w:rsidRPr="008011A7" w:rsidRDefault="00865406" w:rsidP="008011A7">
            <w:pPr>
              <w:jc w:val="center"/>
              <w:rPr>
                <w:sz w:val="20"/>
                <w:szCs w:val="20"/>
                <w:lang w:val="en-US"/>
              </w:rPr>
            </w:pPr>
            <w:r w:rsidRPr="008011A7">
              <w:rPr>
                <w:sz w:val="20"/>
                <w:szCs w:val="20"/>
              </w:rPr>
              <w:t xml:space="preserve">№1 </w:t>
            </w:r>
            <w:r w:rsidRPr="008011A7">
              <w:rPr>
                <w:sz w:val="20"/>
                <w:szCs w:val="20"/>
                <w:lang w:val="en-US"/>
              </w:rPr>
              <w:t>W31C</w:t>
            </w:r>
          </w:p>
        </w:tc>
        <w:tc>
          <w:tcPr>
            <w:tcW w:w="1417" w:type="dxa"/>
            <w:vAlign w:val="center"/>
          </w:tcPr>
          <w:p w:rsidR="00865406" w:rsidRPr="008011A7" w:rsidRDefault="00865406" w:rsidP="008011A7">
            <w:pPr>
              <w:jc w:val="center"/>
              <w:rPr>
                <w:color w:val="000000"/>
                <w:sz w:val="20"/>
                <w:szCs w:val="20"/>
                <w:lang w:val="en-US"/>
              </w:rPr>
            </w:pPr>
            <w:r w:rsidRPr="008011A7">
              <w:rPr>
                <w:color w:val="000000"/>
                <w:sz w:val="20"/>
                <w:szCs w:val="20"/>
                <w:lang w:val="en-US"/>
              </w:rPr>
              <w:t>2 990</w:t>
            </w:r>
          </w:p>
        </w:tc>
        <w:tc>
          <w:tcPr>
            <w:tcW w:w="1559" w:type="dxa"/>
            <w:vAlign w:val="center"/>
          </w:tcPr>
          <w:p w:rsidR="00865406" w:rsidRPr="008011A7" w:rsidRDefault="00865406" w:rsidP="008011A7">
            <w:pPr>
              <w:jc w:val="center"/>
              <w:rPr>
                <w:color w:val="000000"/>
                <w:sz w:val="20"/>
                <w:szCs w:val="20"/>
              </w:rPr>
            </w:pPr>
            <w:r w:rsidRPr="008011A7">
              <w:rPr>
                <w:color w:val="000000"/>
                <w:sz w:val="20"/>
                <w:szCs w:val="20"/>
                <w:lang w:val="en-US"/>
              </w:rPr>
              <w:t>239 200</w:t>
            </w:r>
          </w:p>
        </w:tc>
        <w:tc>
          <w:tcPr>
            <w:tcW w:w="2694" w:type="dxa"/>
            <w:vMerge/>
            <w:vAlign w:val="center"/>
          </w:tcPr>
          <w:p w:rsidR="00865406" w:rsidRPr="008011A7" w:rsidRDefault="00865406" w:rsidP="008011A7">
            <w:pPr>
              <w:pStyle w:val="a6"/>
              <w:jc w:val="center"/>
              <w:rPr>
                <w:sz w:val="20"/>
                <w:szCs w:val="20"/>
              </w:rPr>
            </w:pPr>
          </w:p>
        </w:tc>
      </w:tr>
      <w:tr w:rsidR="00865406" w:rsidRPr="008011A7" w:rsidTr="008011A7">
        <w:trPr>
          <w:trHeight w:val="229"/>
        </w:trPr>
        <w:tc>
          <w:tcPr>
            <w:tcW w:w="709" w:type="dxa"/>
            <w:vAlign w:val="center"/>
          </w:tcPr>
          <w:p w:rsidR="00865406" w:rsidRPr="008011A7" w:rsidRDefault="00865406" w:rsidP="008011A7">
            <w:pPr>
              <w:pStyle w:val="a6"/>
              <w:spacing w:before="0" w:beforeAutospacing="0" w:after="0" w:afterAutospacing="0"/>
              <w:jc w:val="center"/>
              <w:rPr>
                <w:sz w:val="20"/>
                <w:szCs w:val="20"/>
              </w:rPr>
            </w:pPr>
            <w:r w:rsidRPr="008011A7">
              <w:rPr>
                <w:sz w:val="20"/>
                <w:szCs w:val="20"/>
              </w:rPr>
              <w:t>80</w:t>
            </w:r>
          </w:p>
        </w:tc>
        <w:tc>
          <w:tcPr>
            <w:tcW w:w="2835" w:type="dxa"/>
            <w:vMerge/>
            <w:vAlign w:val="center"/>
          </w:tcPr>
          <w:p w:rsidR="00865406" w:rsidRPr="008011A7" w:rsidRDefault="00865406" w:rsidP="008011A7">
            <w:pPr>
              <w:jc w:val="center"/>
              <w:rPr>
                <w:sz w:val="20"/>
                <w:szCs w:val="20"/>
              </w:rPr>
            </w:pPr>
          </w:p>
        </w:tc>
        <w:tc>
          <w:tcPr>
            <w:tcW w:w="5245" w:type="dxa"/>
            <w:vAlign w:val="center"/>
          </w:tcPr>
          <w:p w:rsidR="00865406" w:rsidRPr="008011A7" w:rsidRDefault="00865406" w:rsidP="008011A7">
            <w:pPr>
              <w:jc w:val="center"/>
              <w:rPr>
                <w:sz w:val="20"/>
                <w:szCs w:val="20"/>
              </w:rPr>
            </w:pPr>
            <w:r w:rsidRPr="008011A7">
              <w:rPr>
                <w:color w:val="000000"/>
                <w:sz w:val="20"/>
                <w:szCs w:val="20"/>
              </w:rPr>
              <w:t xml:space="preserve">Трубка силиконовая </w:t>
            </w:r>
            <w:proofErr w:type="gramStart"/>
            <w:r w:rsidRPr="008011A7">
              <w:rPr>
                <w:color w:val="000000"/>
                <w:sz w:val="20"/>
                <w:szCs w:val="20"/>
              </w:rPr>
              <w:t>медицинская ,</w:t>
            </w:r>
            <w:proofErr w:type="gramEnd"/>
            <w:r w:rsidRPr="008011A7">
              <w:rPr>
                <w:color w:val="000000"/>
                <w:sz w:val="20"/>
                <w:szCs w:val="20"/>
              </w:rPr>
              <w:t xml:space="preserve"> следующих размеров: ТСМ: 6/9</w:t>
            </w:r>
          </w:p>
        </w:tc>
        <w:tc>
          <w:tcPr>
            <w:tcW w:w="1417" w:type="dxa"/>
            <w:vAlign w:val="center"/>
          </w:tcPr>
          <w:p w:rsidR="00865406" w:rsidRPr="008011A7" w:rsidRDefault="00865406" w:rsidP="008011A7">
            <w:pPr>
              <w:jc w:val="center"/>
              <w:rPr>
                <w:color w:val="000000"/>
                <w:sz w:val="20"/>
                <w:szCs w:val="20"/>
                <w:lang w:val="en-US"/>
              </w:rPr>
            </w:pPr>
            <w:r w:rsidRPr="008011A7">
              <w:rPr>
                <w:color w:val="000000"/>
                <w:sz w:val="20"/>
                <w:szCs w:val="20"/>
                <w:lang w:val="en-US"/>
              </w:rPr>
              <w:t>53 800</w:t>
            </w:r>
          </w:p>
        </w:tc>
        <w:tc>
          <w:tcPr>
            <w:tcW w:w="1559" w:type="dxa"/>
            <w:vAlign w:val="center"/>
          </w:tcPr>
          <w:p w:rsidR="00865406" w:rsidRPr="008011A7" w:rsidRDefault="00865406" w:rsidP="008011A7">
            <w:pPr>
              <w:jc w:val="center"/>
              <w:rPr>
                <w:color w:val="000000"/>
                <w:sz w:val="20"/>
                <w:szCs w:val="20"/>
                <w:lang w:val="en-US"/>
              </w:rPr>
            </w:pPr>
            <w:r w:rsidRPr="008011A7">
              <w:rPr>
                <w:color w:val="000000"/>
                <w:sz w:val="20"/>
                <w:szCs w:val="20"/>
                <w:lang w:val="en-US"/>
              </w:rPr>
              <w:t>215 200</w:t>
            </w:r>
          </w:p>
        </w:tc>
        <w:tc>
          <w:tcPr>
            <w:tcW w:w="2694" w:type="dxa"/>
            <w:vMerge/>
            <w:vAlign w:val="center"/>
          </w:tcPr>
          <w:p w:rsidR="00865406" w:rsidRPr="008011A7" w:rsidRDefault="0086540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pStyle w:val="a6"/>
              <w:spacing w:before="0" w:beforeAutospacing="0" w:after="0" w:afterAutospacing="0"/>
              <w:jc w:val="center"/>
              <w:rPr>
                <w:sz w:val="20"/>
                <w:szCs w:val="20"/>
              </w:rPr>
            </w:pPr>
            <w:r w:rsidRPr="008011A7">
              <w:rPr>
                <w:sz w:val="20"/>
                <w:szCs w:val="20"/>
              </w:rPr>
              <w:t>95</w:t>
            </w:r>
          </w:p>
        </w:tc>
        <w:tc>
          <w:tcPr>
            <w:tcW w:w="2835" w:type="dxa"/>
            <w:vAlign w:val="center"/>
          </w:tcPr>
          <w:p w:rsidR="00315586" w:rsidRPr="008011A7" w:rsidRDefault="00315586" w:rsidP="008011A7">
            <w:pPr>
              <w:pStyle w:val="a6"/>
              <w:spacing w:before="0" w:beforeAutospacing="0" w:after="0" w:afterAutospacing="0"/>
              <w:ind w:left="-142"/>
              <w:jc w:val="center"/>
              <w:rPr>
                <w:b/>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315586" w:rsidRPr="008011A7" w:rsidRDefault="00315586" w:rsidP="008011A7">
            <w:pPr>
              <w:jc w:val="center"/>
              <w:rPr>
                <w:color w:val="000000"/>
                <w:sz w:val="20"/>
                <w:szCs w:val="20"/>
              </w:rPr>
            </w:pPr>
            <w:r w:rsidRPr="008011A7">
              <w:rPr>
                <w:color w:val="000000"/>
                <w:sz w:val="20"/>
                <w:szCs w:val="20"/>
              </w:rPr>
              <w:t xml:space="preserve">Катетер </w:t>
            </w:r>
            <w:proofErr w:type="gramStart"/>
            <w:r w:rsidRPr="008011A7">
              <w:rPr>
                <w:color w:val="000000"/>
                <w:sz w:val="20"/>
                <w:szCs w:val="20"/>
              </w:rPr>
              <w:t xml:space="preserve">для  </w:t>
            </w:r>
            <w:proofErr w:type="spellStart"/>
            <w:r w:rsidRPr="008011A7">
              <w:rPr>
                <w:color w:val="000000"/>
                <w:sz w:val="20"/>
                <w:szCs w:val="20"/>
              </w:rPr>
              <w:t>эмболэктомии</w:t>
            </w:r>
            <w:proofErr w:type="spellEnd"/>
            <w:proofErr w:type="gramEnd"/>
            <w:r w:rsidRPr="008011A7">
              <w:rPr>
                <w:color w:val="000000"/>
                <w:sz w:val="20"/>
                <w:szCs w:val="20"/>
              </w:rPr>
              <w:t xml:space="preserve"> одноканальный размер 4,5</w:t>
            </w:r>
          </w:p>
          <w:p w:rsidR="00315586" w:rsidRPr="008011A7" w:rsidRDefault="00315586" w:rsidP="008011A7">
            <w:pPr>
              <w:jc w:val="center"/>
              <w:rPr>
                <w:sz w:val="20"/>
                <w:szCs w:val="20"/>
              </w:rPr>
            </w:pPr>
            <w:r w:rsidRPr="008011A7">
              <w:rPr>
                <w:sz w:val="20"/>
                <w:szCs w:val="20"/>
              </w:rPr>
              <w:t xml:space="preserve">Тип </w:t>
            </w:r>
            <w:proofErr w:type="spellStart"/>
            <w:r w:rsidRPr="008011A7">
              <w:rPr>
                <w:sz w:val="20"/>
                <w:szCs w:val="20"/>
              </w:rPr>
              <w:t>Фогерти</w:t>
            </w:r>
            <w:proofErr w:type="spellEnd"/>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22</w:t>
            </w:r>
            <w:r w:rsidRPr="008011A7">
              <w:rPr>
                <w:color w:val="000000"/>
                <w:sz w:val="20"/>
                <w:szCs w:val="20"/>
                <w:lang w:val="en-US"/>
              </w:rPr>
              <w:t xml:space="preserve"> </w:t>
            </w:r>
            <w:r w:rsidRPr="008011A7">
              <w:rPr>
                <w:color w:val="000000"/>
                <w:sz w:val="20"/>
                <w:szCs w:val="20"/>
              </w:rPr>
              <w:t>571</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338</w:t>
            </w:r>
            <w:r w:rsidRPr="008011A7">
              <w:rPr>
                <w:color w:val="000000"/>
                <w:sz w:val="20"/>
                <w:szCs w:val="20"/>
                <w:lang w:val="en-US"/>
              </w:rPr>
              <w:t xml:space="preserve"> </w:t>
            </w:r>
            <w:r w:rsidRPr="008011A7">
              <w:rPr>
                <w:color w:val="000000"/>
                <w:sz w:val="20"/>
                <w:szCs w:val="20"/>
              </w:rPr>
              <w:t>565</w:t>
            </w: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jc w:val="center"/>
              <w:rPr>
                <w:color w:val="000000"/>
                <w:sz w:val="20"/>
                <w:szCs w:val="20"/>
              </w:rPr>
            </w:pPr>
            <w:r w:rsidRPr="008011A7">
              <w:rPr>
                <w:color w:val="000000"/>
                <w:sz w:val="20"/>
                <w:szCs w:val="20"/>
              </w:rPr>
              <w:t>103</w:t>
            </w:r>
          </w:p>
        </w:tc>
        <w:tc>
          <w:tcPr>
            <w:tcW w:w="2835" w:type="dxa"/>
            <w:vAlign w:val="center"/>
          </w:tcPr>
          <w:p w:rsidR="00315586" w:rsidRPr="008011A7" w:rsidRDefault="00315586" w:rsidP="008011A7">
            <w:pPr>
              <w:jc w:val="center"/>
              <w:rPr>
                <w:sz w:val="20"/>
                <w:szCs w:val="20"/>
              </w:rPr>
            </w:pPr>
            <w:r w:rsidRPr="008011A7">
              <w:rPr>
                <w:b/>
                <w:sz w:val="20"/>
                <w:szCs w:val="20"/>
              </w:rPr>
              <w:t>ТОО</w:t>
            </w:r>
            <w:r w:rsidRPr="008011A7">
              <w:rPr>
                <w:b/>
                <w:sz w:val="20"/>
                <w:szCs w:val="20"/>
                <w:lang w:val="en-US"/>
              </w:rPr>
              <w:t xml:space="preserve"> «</w:t>
            </w:r>
            <w:proofErr w:type="spellStart"/>
            <w:r w:rsidRPr="008011A7">
              <w:rPr>
                <w:b/>
                <w:sz w:val="20"/>
                <w:szCs w:val="20"/>
                <w:lang w:val="en-US"/>
              </w:rPr>
              <w:t>Pharmprovide</w:t>
            </w:r>
            <w:proofErr w:type="spellEnd"/>
            <w:r w:rsidRPr="008011A7">
              <w:rPr>
                <w:b/>
                <w:sz w:val="20"/>
                <w:szCs w:val="20"/>
                <w:lang w:val="en-US"/>
              </w:rPr>
              <w:t xml:space="preserve">», </w:t>
            </w:r>
            <w:r w:rsidRPr="008011A7">
              <w:rPr>
                <w:sz w:val="20"/>
                <w:szCs w:val="20"/>
              </w:rPr>
              <w:t>г</w:t>
            </w:r>
            <w:r w:rsidRPr="008011A7">
              <w:rPr>
                <w:sz w:val="20"/>
                <w:szCs w:val="20"/>
                <w:lang w:val="en-US"/>
              </w:rPr>
              <w:t xml:space="preserve">. </w:t>
            </w:r>
            <w:r w:rsidRPr="008011A7">
              <w:rPr>
                <w:sz w:val="20"/>
                <w:szCs w:val="20"/>
              </w:rPr>
              <w:t>Алматы</w:t>
            </w:r>
            <w:r w:rsidRPr="008011A7">
              <w:rPr>
                <w:sz w:val="20"/>
                <w:szCs w:val="20"/>
                <w:lang w:val="en-US"/>
              </w:rPr>
              <w:t xml:space="preserve">, </w:t>
            </w:r>
            <w:r w:rsidRPr="008011A7">
              <w:rPr>
                <w:sz w:val="20"/>
                <w:szCs w:val="20"/>
                <w:lang w:val="kk-KZ"/>
              </w:rPr>
              <w:t>ул. Блока 14</w:t>
            </w:r>
          </w:p>
        </w:tc>
        <w:tc>
          <w:tcPr>
            <w:tcW w:w="5245" w:type="dxa"/>
            <w:vAlign w:val="center"/>
          </w:tcPr>
          <w:p w:rsidR="00315586" w:rsidRPr="008011A7" w:rsidRDefault="00315586" w:rsidP="008011A7">
            <w:pPr>
              <w:jc w:val="center"/>
              <w:rPr>
                <w:color w:val="000000"/>
                <w:sz w:val="20"/>
                <w:szCs w:val="20"/>
              </w:rPr>
            </w:pPr>
            <w:r w:rsidRPr="008011A7">
              <w:rPr>
                <w:color w:val="000000"/>
                <w:sz w:val="20"/>
                <w:szCs w:val="20"/>
              </w:rPr>
              <w:t xml:space="preserve">Центральный венозный катетер </w:t>
            </w:r>
            <w:proofErr w:type="spellStart"/>
            <w:r w:rsidRPr="008011A7">
              <w:rPr>
                <w:color w:val="000000"/>
                <w:sz w:val="20"/>
                <w:szCs w:val="20"/>
              </w:rPr>
              <w:t>однопросветный</w:t>
            </w:r>
            <w:proofErr w:type="spellEnd"/>
            <w:r w:rsidRPr="008011A7">
              <w:rPr>
                <w:color w:val="000000"/>
                <w:sz w:val="20"/>
                <w:szCs w:val="20"/>
              </w:rPr>
              <w:t xml:space="preserve"> (</w:t>
            </w:r>
            <w:proofErr w:type="spellStart"/>
            <w:r w:rsidRPr="008011A7">
              <w:rPr>
                <w:color w:val="000000"/>
                <w:sz w:val="20"/>
                <w:szCs w:val="20"/>
                <w:lang w:val="en-US"/>
              </w:rPr>
              <w:t>Balton</w:t>
            </w:r>
            <w:proofErr w:type="spellEnd"/>
            <w:r w:rsidRPr="008011A7">
              <w:rPr>
                <w:color w:val="000000"/>
                <w:sz w:val="20"/>
                <w:szCs w:val="20"/>
              </w:rPr>
              <w:t>)</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6</w:t>
            </w:r>
            <w:r w:rsidRPr="008011A7">
              <w:rPr>
                <w:color w:val="000000"/>
                <w:sz w:val="20"/>
                <w:szCs w:val="20"/>
                <w:lang w:val="en-US"/>
              </w:rPr>
              <w:t xml:space="preserve"> </w:t>
            </w:r>
            <w:r w:rsidRPr="008011A7">
              <w:rPr>
                <w:color w:val="000000"/>
                <w:sz w:val="20"/>
                <w:szCs w:val="20"/>
              </w:rPr>
              <w:t>500</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1</w:t>
            </w:r>
            <w:r w:rsidRPr="008011A7">
              <w:rPr>
                <w:color w:val="000000"/>
                <w:sz w:val="20"/>
                <w:szCs w:val="20"/>
                <w:lang w:val="en-US"/>
              </w:rPr>
              <w:t> </w:t>
            </w:r>
            <w:r w:rsidRPr="008011A7">
              <w:rPr>
                <w:color w:val="000000"/>
                <w:sz w:val="20"/>
                <w:szCs w:val="20"/>
              </w:rPr>
              <w:t>300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jc w:val="center"/>
              <w:rPr>
                <w:color w:val="000000"/>
                <w:sz w:val="20"/>
                <w:szCs w:val="20"/>
              </w:rPr>
            </w:pPr>
            <w:r w:rsidRPr="008011A7">
              <w:rPr>
                <w:color w:val="000000"/>
                <w:sz w:val="20"/>
                <w:szCs w:val="20"/>
              </w:rPr>
              <w:t>104</w:t>
            </w:r>
          </w:p>
        </w:tc>
        <w:tc>
          <w:tcPr>
            <w:tcW w:w="2835" w:type="dxa"/>
            <w:vMerge w:val="restart"/>
            <w:vAlign w:val="center"/>
          </w:tcPr>
          <w:p w:rsidR="00315586" w:rsidRPr="008011A7" w:rsidRDefault="00315586" w:rsidP="008011A7">
            <w:pPr>
              <w:jc w:val="center"/>
              <w:rPr>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315586" w:rsidRPr="008011A7" w:rsidRDefault="00315586" w:rsidP="008011A7">
            <w:pPr>
              <w:jc w:val="center"/>
              <w:rPr>
                <w:color w:val="000000"/>
                <w:sz w:val="20"/>
                <w:szCs w:val="20"/>
              </w:rPr>
            </w:pPr>
            <w:proofErr w:type="spellStart"/>
            <w:r w:rsidRPr="008011A7">
              <w:rPr>
                <w:color w:val="000000"/>
                <w:sz w:val="20"/>
                <w:szCs w:val="20"/>
              </w:rPr>
              <w:t>Вазофиксы</w:t>
            </w:r>
            <w:proofErr w:type="spellEnd"/>
            <w:r w:rsidRPr="008011A7">
              <w:rPr>
                <w:color w:val="000000"/>
                <w:sz w:val="20"/>
                <w:szCs w:val="20"/>
              </w:rPr>
              <w:t xml:space="preserve"> 20 (розовый)</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151</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906</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jc w:val="center"/>
              <w:rPr>
                <w:color w:val="000000"/>
                <w:sz w:val="20"/>
                <w:szCs w:val="20"/>
              </w:rPr>
            </w:pPr>
            <w:r w:rsidRPr="008011A7">
              <w:rPr>
                <w:color w:val="000000"/>
                <w:sz w:val="20"/>
                <w:szCs w:val="20"/>
              </w:rPr>
              <w:t>105</w:t>
            </w:r>
          </w:p>
        </w:tc>
        <w:tc>
          <w:tcPr>
            <w:tcW w:w="2835" w:type="dxa"/>
            <w:vMerge/>
            <w:vAlign w:val="center"/>
          </w:tcPr>
          <w:p w:rsidR="00315586" w:rsidRPr="008011A7" w:rsidRDefault="00315586" w:rsidP="008011A7">
            <w:pPr>
              <w:jc w:val="center"/>
              <w:rPr>
                <w:sz w:val="20"/>
                <w:szCs w:val="20"/>
              </w:rPr>
            </w:pPr>
          </w:p>
        </w:tc>
        <w:tc>
          <w:tcPr>
            <w:tcW w:w="5245" w:type="dxa"/>
            <w:vAlign w:val="center"/>
          </w:tcPr>
          <w:p w:rsidR="00315586" w:rsidRPr="008011A7" w:rsidRDefault="00315586" w:rsidP="008011A7">
            <w:pPr>
              <w:jc w:val="center"/>
              <w:rPr>
                <w:color w:val="000000"/>
                <w:sz w:val="20"/>
                <w:szCs w:val="20"/>
              </w:rPr>
            </w:pPr>
            <w:proofErr w:type="spellStart"/>
            <w:r w:rsidRPr="008011A7">
              <w:rPr>
                <w:color w:val="000000"/>
                <w:sz w:val="20"/>
                <w:szCs w:val="20"/>
              </w:rPr>
              <w:t>Вазофиксы</w:t>
            </w:r>
            <w:proofErr w:type="spellEnd"/>
            <w:r w:rsidRPr="008011A7">
              <w:rPr>
                <w:color w:val="000000"/>
                <w:sz w:val="20"/>
                <w:szCs w:val="20"/>
              </w:rPr>
              <w:t xml:space="preserve"> </w:t>
            </w:r>
            <w:proofErr w:type="gramStart"/>
            <w:r w:rsidRPr="008011A7">
              <w:rPr>
                <w:color w:val="000000"/>
                <w:sz w:val="20"/>
                <w:szCs w:val="20"/>
              </w:rPr>
              <w:t>18  (</w:t>
            </w:r>
            <w:proofErr w:type="gramEnd"/>
            <w:r w:rsidRPr="008011A7">
              <w:rPr>
                <w:color w:val="000000"/>
                <w:sz w:val="20"/>
                <w:szCs w:val="20"/>
              </w:rPr>
              <w:t>зеленый)</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151</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302</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jc w:val="center"/>
              <w:rPr>
                <w:color w:val="000000"/>
                <w:sz w:val="20"/>
                <w:szCs w:val="20"/>
              </w:rPr>
            </w:pPr>
            <w:r w:rsidRPr="008011A7">
              <w:rPr>
                <w:color w:val="000000"/>
                <w:sz w:val="20"/>
                <w:szCs w:val="20"/>
              </w:rPr>
              <w:t>106</w:t>
            </w:r>
          </w:p>
        </w:tc>
        <w:tc>
          <w:tcPr>
            <w:tcW w:w="2835" w:type="dxa"/>
            <w:vAlign w:val="center"/>
          </w:tcPr>
          <w:p w:rsidR="00315586" w:rsidRPr="008011A7" w:rsidRDefault="00315586" w:rsidP="008011A7">
            <w:pPr>
              <w:pStyle w:val="a6"/>
              <w:spacing w:before="0" w:after="0"/>
              <w:jc w:val="center"/>
              <w:rPr>
                <w:b/>
                <w:sz w:val="20"/>
                <w:szCs w:val="20"/>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315586" w:rsidRPr="008011A7" w:rsidRDefault="00315586" w:rsidP="008011A7">
            <w:pPr>
              <w:jc w:val="center"/>
              <w:rPr>
                <w:color w:val="000000"/>
                <w:sz w:val="20"/>
                <w:szCs w:val="20"/>
              </w:rPr>
            </w:pPr>
            <w:r w:rsidRPr="008011A7">
              <w:rPr>
                <w:color w:val="000000"/>
                <w:sz w:val="20"/>
                <w:szCs w:val="20"/>
              </w:rPr>
              <w:t>Игла спинальная для анестезии G27</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599,5</w:t>
            </w:r>
          </w:p>
          <w:p w:rsidR="00315586" w:rsidRPr="008011A7" w:rsidRDefault="00315586" w:rsidP="008011A7">
            <w:pPr>
              <w:jc w:val="center"/>
              <w:rPr>
                <w:color w:val="000000"/>
                <w:sz w:val="20"/>
                <w:szCs w:val="20"/>
              </w:rPr>
            </w:pP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179</w:t>
            </w:r>
            <w:r w:rsidRPr="008011A7">
              <w:rPr>
                <w:color w:val="000000"/>
                <w:sz w:val="20"/>
                <w:szCs w:val="20"/>
                <w:lang w:val="en-US"/>
              </w:rPr>
              <w:t xml:space="preserve"> </w:t>
            </w:r>
            <w:r w:rsidRPr="008011A7">
              <w:rPr>
                <w:color w:val="000000"/>
                <w:sz w:val="20"/>
                <w:szCs w:val="20"/>
              </w:rPr>
              <w:t>850</w:t>
            </w:r>
          </w:p>
          <w:p w:rsidR="00315586" w:rsidRPr="008011A7" w:rsidRDefault="00315586" w:rsidP="008011A7">
            <w:pPr>
              <w:jc w:val="center"/>
              <w:rPr>
                <w:color w:val="000000"/>
                <w:sz w:val="20"/>
                <w:szCs w:val="20"/>
              </w:rPr>
            </w:pP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jc w:val="center"/>
              <w:rPr>
                <w:color w:val="000000"/>
                <w:sz w:val="20"/>
                <w:szCs w:val="20"/>
              </w:rPr>
            </w:pPr>
            <w:r w:rsidRPr="008011A7">
              <w:rPr>
                <w:color w:val="000000"/>
                <w:sz w:val="20"/>
                <w:szCs w:val="20"/>
              </w:rPr>
              <w:t>107</w:t>
            </w:r>
          </w:p>
        </w:tc>
        <w:tc>
          <w:tcPr>
            <w:tcW w:w="2835" w:type="dxa"/>
            <w:vAlign w:val="center"/>
          </w:tcPr>
          <w:p w:rsidR="00315586" w:rsidRPr="008011A7" w:rsidRDefault="00315586" w:rsidP="008011A7">
            <w:pPr>
              <w:pStyle w:val="a6"/>
              <w:spacing w:before="0" w:after="0"/>
              <w:jc w:val="center"/>
              <w:rPr>
                <w:b/>
                <w:sz w:val="20"/>
                <w:szCs w:val="20"/>
                <w:lang w:val="en-US"/>
              </w:rPr>
            </w:pPr>
            <w:r w:rsidRPr="008011A7">
              <w:rPr>
                <w:b/>
                <w:sz w:val="20"/>
                <w:szCs w:val="20"/>
              </w:rPr>
              <w:t>ТОО</w:t>
            </w:r>
            <w:r w:rsidRPr="008011A7">
              <w:rPr>
                <w:b/>
                <w:sz w:val="20"/>
                <w:szCs w:val="20"/>
                <w:lang w:val="en-US"/>
              </w:rPr>
              <w:t xml:space="preserve"> «</w:t>
            </w:r>
            <w:proofErr w:type="spellStart"/>
            <w:r w:rsidRPr="008011A7">
              <w:rPr>
                <w:b/>
                <w:sz w:val="20"/>
                <w:szCs w:val="20"/>
                <w:lang w:val="en-US"/>
              </w:rPr>
              <w:t>Damu</w:t>
            </w:r>
            <w:proofErr w:type="spellEnd"/>
            <w:r w:rsidRPr="008011A7">
              <w:rPr>
                <w:b/>
                <w:sz w:val="20"/>
                <w:szCs w:val="20"/>
                <w:lang w:val="en-US"/>
              </w:rPr>
              <w:t xml:space="preserve">-Medical», </w:t>
            </w:r>
            <w:r w:rsidRPr="008011A7">
              <w:rPr>
                <w:sz w:val="20"/>
                <w:szCs w:val="20"/>
              </w:rPr>
              <w:t>г</w:t>
            </w:r>
            <w:r w:rsidRPr="008011A7">
              <w:rPr>
                <w:sz w:val="20"/>
                <w:szCs w:val="20"/>
                <w:lang w:val="en-US"/>
              </w:rPr>
              <w:t xml:space="preserve">. </w:t>
            </w:r>
            <w:r w:rsidRPr="008011A7">
              <w:rPr>
                <w:sz w:val="20"/>
                <w:szCs w:val="20"/>
              </w:rPr>
              <w:t>Алматы</w:t>
            </w:r>
            <w:r w:rsidRPr="008011A7">
              <w:rPr>
                <w:sz w:val="20"/>
                <w:szCs w:val="20"/>
                <w:lang w:val="en-US"/>
              </w:rPr>
              <w:t xml:space="preserve">, </w:t>
            </w:r>
            <w:proofErr w:type="spellStart"/>
            <w:r w:rsidRPr="008011A7">
              <w:rPr>
                <w:sz w:val="20"/>
                <w:szCs w:val="20"/>
              </w:rPr>
              <w:t>мкр</w:t>
            </w:r>
            <w:proofErr w:type="spellEnd"/>
            <w:r w:rsidRPr="008011A7">
              <w:rPr>
                <w:sz w:val="20"/>
                <w:szCs w:val="20"/>
                <w:lang w:val="en-US"/>
              </w:rPr>
              <w:t xml:space="preserve">.10, </w:t>
            </w:r>
            <w:r w:rsidRPr="008011A7">
              <w:rPr>
                <w:sz w:val="20"/>
                <w:szCs w:val="20"/>
              </w:rPr>
              <w:t>д</w:t>
            </w:r>
            <w:r w:rsidRPr="008011A7">
              <w:rPr>
                <w:sz w:val="20"/>
                <w:szCs w:val="20"/>
                <w:lang w:val="en-US"/>
              </w:rPr>
              <w:t>.32</w:t>
            </w:r>
          </w:p>
        </w:tc>
        <w:tc>
          <w:tcPr>
            <w:tcW w:w="5245" w:type="dxa"/>
            <w:vAlign w:val="center"/>
          </w:tcPr>
          <w:p w:rsidR="00315586" w:rsidRPr="008011A7" w:rsidRDefault="00315586" w:rsidP="008011A7">
            <w:pPr>
              <w:jc w:val="center"/>
              <w:rPr>
                <w:color w:val="000000"/>
                <w:sz w:val="20"/>
                <w:szCs w:val="20"/>
              </w:rPr>
            </w:pPr>
            <w:proofErr w:type="spellStart"/>
            <w:r w:rsidRPr="008011A7">
              <w:rPr>
                <w:color w:val="000000"/>
                <w:sz w:val="20"/>
                <w:szCs w:val="20"/>
              </w:rPr>
              <w:t>Эпидуральный</w:t>
            </w:r>
            <w:proofErr w:type="spellEnd"/>
            <w:r w:rsidRPr="008011A7">
              <w:rPr>
                <w:color w:val="000000"/>
                <w:sz w:val="20"/>
                <w:szCs w:val="20"/>
              </w:rPr>
              <w:t xml:space="preserve"> набор</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4</w:t>
            </w:r>
            <w:r w:rsidRPr="008011A7">
              <w:rPr>
                <w:color w:val="000000"/>
                <w:sz w:val="20"/>
                <w:szCs w:val="20"/>
                <w:lang w:val="en-US"/>
              </w:rPr>
              <w:t xml:space="preserve"> </w:t>
            </w:r>
            <w:r w:rsidRPr="008011A7">
              <w:rPr>
                <w:color w:val="000000"/>
                <w:sz w:val="20"/>
                <w:szCs w:val="20"/>
              </w:rPr>
              <w:t>595</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9</w:t>
            </w:r>
            <w:r w:rsidRPr="008011A7">
              <w:rPr>
                <w:color w:val="000000"/>
                <w:sz w:val="20"/>
                <w:szCs w:val="20"/>
                <w:lang w:val="en-US"/>
              </w:rPr>
              <w:t> </w:t>
            </w:r>
            <w:r w:rsidRPr="008011A7">
              <w:rPr>
                <w:color w:val="000000"/>
                <w:sz w:val="20"/>
                <w:szCs w:val="20"/>
              </w:rPr>
              <w:t>190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315586" w:rsidRPr="008011A7" w:rsidRDefault="00315586" w:rsidP="008011A7">
            <w:pPr>
              <w:pStyle w:val="a6"/>
              <w:jc w:val="center"/>
              <w:rPr>
                <w:sz w:val="20"/>
                <w:szCs w:val="20"/>
              </w:rPr>
            </w:pPr>
          </w:p>
        </w:tc>
      </w:tr>
      <w:tr w:rsidR="00315586" w:rsidRPr="008011A7" w:rsidTr="008011A7">
        <w:trPr>
          <w:trHeight w:val="229"/>
        </w:trPr>
        <w:tc>
          <w:tcPr>
            <w:tcW w:w="709" w:type="dxa"/>
            <w:vAlign w:val="center"/>
          </w:tcPr>
          <w:p w:rsidR="00315586" w:rsidRPr="008011A7" w:rsidRDefault="00315586" w:rsidP="008011A7">
            <w:pPr>
              <w:pStyle w:val="a6"/>
              <w:spacing w:before="0" w:beforeAutospacing="0" w:after="0" w:afterAutospacing="0"/>
              <w:jc w:val="center"/>
              <w:rPr>
                <w:sz w:val="20"/>
                <w:szCs w:val="20"/>
              </w:rPr>
            </w:pPr>
            <w:r w:rsidRPr="008011A7">
              <w:rPr>
                <w:sz w:val="20"/>
                <w:szCs w:val="20"/>
              </w:rPr>
              <w:t>109</w:t>
            </w:r>
          </w:p>
        </w:tc>
        <w:tc>
          <w:tcPr>
            <w:tcW w:w="2835" w:type="dxa"/>
            <w:vAlign w:val="center"/>
          </w:tcPr>
          <w:p w:rsidR="00315586" w:rsidRPr="008011A7" w:rsidRDefault="00315586" w:rsidP="008011A7">
            <w:pPr>
              <w:pStyle w:val="a6"/>
              <w:spacing w:before="0" w:beforeAutospacing="0" w:after="0" w:afterAutospacing="0"/>
              <w:jc w:val="center"/>
              <w:rPr>
                <w:b/>
                <w:sz w:val="20"/>
                <w:szCs w:val="20"/>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315586" w:rsidRPr="008011A7" w:rsidRDefault="00315586" w:rsidP="008011A7">
            <w:pPr>
              <w:jc w:val="center"/>
              <w:rPr>
                <w:sz w:val="20"/>
                <w:szCs w:val="20"/>
              </w:rPr>
            </w:pPr>
            <w:r w:rsidRPr="008011A7">
              <w:rPr>
                <w:sz w:val="20"/>
                <w:szCs w:val="20"/>
              </w:rPr>
              <w:t xml:space="preserve">Система </w:t>
            </w:r>
            <w:proofErr w:type="spellStart"/>
            <w:r w:rsidRPr="008011A7">
              <w:rPr>
                <w:sz w:val="20"/>
                <w:szCs w:val="20"/>
              </w:rPr>
              <w:t>трансфузионная</w:t>
            </w:r>
            <w:proofErr w:type="spellEnd"/>
            <w:r w:rsidRPr="008011A7">
              <w:rPr>
                <w:sz w:val="20"/>
                <w:szCs w:val="20"/>
              </w:rPr>
              <w:t xml:space="preserve"> стерильная</w:t>
            </w:r>
          </w:p>
        </w:tc>
        <w:tc>
          <w:tcPr>
            <w:tcW w:w="1417" w:type="dxa"/>
            <w:vAlign w:val="center"/>
          </w:tcPr>
          <w:p w:rsidR="00315586" w:rsidRPr="008011A7" w:rsidRDefault="00315586"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495</w:t>
            </w:r>
          </w:p>
        </w:tc>
        <w:tc>
          <w:tcPr>
            <w:tcW w:w="1559" w:type="dxa"/>
            <w:vAlign w:val="center"/>
          </w:tcPr>
          <w:p w:rsidR="00315586" w:rsidRPr="008011A7" w:rsidRDefault="00315586" w:rsidP="008011A7">
            <w:pPr>
              <w:jc w:val="center"/>
              <w:rPr>
                <w:color w:val="000000"/>
                <w:sz w:val="20"/>
                <w:szCs w:val="20"/>
              </w:rPr>
            </w:pPr>
            <w:r w:rsidRPr="008011A7">
              <w:rPr>
                <w:color w:val="000000"/>
                <w:sz w:val="20"/>
                <w:szCs w:val="20"/>
              </w:rPr>
              <w:t>897</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315586" w:rsidRPr="008011A7" w:rsidRDefault="00315586" w:rsidP="008011A7">
            <w:pPr>
              <w:pStyle w:val="a6"/>
              <w:jc w:val="center"/>
              <w:rPr>
                <w:sz w:val="20"/>
                <w:szCs w:val="20"/>
              </w:rPr>
            </w:pPr>
          </w:p>
        </w:tc>
      </w:tr>
      <w:tr w:rsidR="0070087E" w:rsidRPr="008011A7" w:rsidTr="008011A7">
        <w:trPr>
          <w:trHeight w:val="229"/>
        </w:trPr>
        <w:tc>
          <w:tcPr>
            <w:tcW w:w="709" w:type="dxa"/>
            <w:vAlign w:val="center"/>
          </w:tcPr>
          <w:p w:rsidR="0070087E" w:rsidRPr="008011A7" w:rsidRDefault="0070087E" w:rsidP="008011A7">
            <w:pPr>
              <w:jc w:val="center"/>
              <w:rPr>
                <w:color w:val="000000"/>
                <w:sz w:val="20"/>
                <w:szCs w:val="20"/>
              </w:rPr>
            </w:pPr>
            <w:r w:rsidRPr="008011A7">
              <w:rPr>
                <w:color w:val="000000"/>
                <w:sz w:val="20"/>
                <w:szCs w:val="20"/>
              </w:rPr>
              <w:t>111</w:t>
            </w:r>
          </w:p>
        </w:tc>
        <w:tc>
          <w:tcPr>
            <w:tcW w:w="2835" w:type="dxa"/>
            <w:vAlign w:val="center"/>
          </w:tcPr>
          <w:p w:rsidR="0070087E" w:rsidRPr="008011A7" w:rsidRDefault="0070087E" w:rsidP="008011A7">
            <w:pPr>
              <w:pStyle w:val="a6"/>
              <w:spacing w:before="0" w:beforeAutospacing="0" w:after="0" w:afterAutospacing="0"/>
              <w:jc w:val="center"/>
              <w:rPr>
                <w:b/>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70087E" w:rsidRPr="008011A7" w:rsidRDefault="0070087E" w:rsidP="008011A7">
            <w:pPr>
              <w:jc w:val="center"/>
              <w:rPr>
                <w:color w:val="000000"/>
                <w:sz w:val="20"/>
                <w:szCs w:val="20"/>
              </w:rPr>
            </w:pPr>
            <w:r w:rsidRPr="008011A7">
              <w:rPr>
                <w:color w:val="000000"/>
                <w:sz w:val="20"/>
                <w:szCs w:val="20"/>
              </w:rPr>
              <w:t xml:space="preserve">Удлинитель для </w:t>
            </w:r>
            <w:proofErr w:type="spellStart"/>
            <w:r w:rsidRPr="008011A7">
              <w:rPr>
                <w:color w:val="000000"/>
                <w:sz w:val="20"/>
                <w:szCs w:val="20"/>
              </w:rPr>
              <w:t>инфузионных</w:t>
            </w:r>
            <w:proofErr w:type="spellEnd"/>
            <w:r w:rsidRPr="008011A7">
              <w:rPr>
                <w:color w:val="000000"/>
                <w:sz w:val="20"/>
                <w:szCs w:val="20"/>
              </w:rPr>
              <w:t xml:space="preserve"> насосов</w:t>
            </w:r>
          </w:p>
        </w:tc>
        <w:tc>
          <w:tcPr>
            <w:tcW w:w="1417" w:type="dxa"/>
            <w:vAlign w:val="center"/>
          </w:tcPr>
          <w:p w:rsidR="0070087E" w:rsidRPr="008011A7" w:rsidRDefault="0070087E" w:rsidP="008011A7">
            <w:pPr>
              <w:jc w:val="center"/>
              <w:rPr>
                <w:color w:val="000000"/>
                <w:sz w:val="20"/>
                <w:szCs w:val="20"/>
              </w:rPr>
            </w:pPr>
            <w:r w:rsidRPr="008011A7">
              <w:rPr>
                <w:color w:val="000000"/>
                <w:sz w:val="20"/>
                <w:szCs w:val="20"/>
              </w:rPr>
              <w:t>390</w:t>
            </w:r>
          </w:p>
        </w:tc>
        <w:tc>
          <w:tcPr>
            <w:tcW w:w="1559" w:type="dxa"/>
            <w:vAlign w:val="center"/>
          </w:tcPr>
          <w:p w:rsidR="0070087E" w:rsidRPr="008011A7" w:rsidRDefault="0070087E" w:rsidP="008011A7">
            <w:pPr>
              <w:jc w:val="center"/>
              <w:rPr>
                <w:color w:val="000000"/>
                <w:sz w:val="20"/>
                <w:szCs w:val="20"/>
              </w:rPr>
            </w:pPr>
            <w:r w:rsidRPr="008011A7">
              <w:rPr>
                <w:color w:val="000000"/>
                <w:sz w:val="20"/>
                <w:szCs w:val="20"/>
              </w:rPr>
              <w:t>390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70087E" w:rsidRPr="008011A7" w:rsidRDefault="0070087E" w:rsidP="008011A7">
            <w:pPr>
              <w:pStyle w:val="a6"/>
              <w:jc w:val="center"/>
              <w:rPr>
                <w:sz w:val="20"/>
                <w:szCs w:val="20"/>
              </w:rPr>
            </w:pPr>
          </w:p>
        </w:tc>
      </w:tr>
      <w:tr w:rsidR="0070087E" w:rsidRPr="008011A7" w:rsidTr="008011A7">
        <w:trPr>
          <w:trHeight w:val="229"/>
        </w:trPr>
        <w:tc>
          <w:tcPr>
            <w:tcW w:w="709" w:type="dxa"/>
            <w:vAlign w:val="center"/>
          </w:tcPr>
          <w:p w:rsidR="0070087E" w:rsidRPr="008011A7" w:rsidRDefault="0070087E" w:rsidP="008011A7">
            <w:pPr>
              <w:jc w:val="center"/>
              <w:rPr>
                <w:color w:val="000000"/>
                <w:sz w:val="20"/>
                <w:szCs w:val="20"/>
              </w:rPr>
            </w:pPr>
            <w:r w:rsidRPr="008011A7">
              <w:rPr>
                <w:color w:val="000000"/>
                <w:sz w:val="20"/>
                <w:szCs w:val="20"/>
              </w:rPr>
              <w:t>112</w:t>
            </w:r>
          </w:p>
        </w:tc>
        <w:tc>
          <w:tcPr>
            <w:tcW w:w="2835" w:type="dxa"/>
            <w:vAlign w:val="center"/>
          </w:tcPr>
          <w:p w:rsidR="0070087E" w:rsidRPr="008011A7" w:rsidRDefault="00F54DCF" w:rsidP="008011A7">
            <w:pPr>
              <w:pStyle w:val="a6"/>
              <w:spacing w:before="0" w:beforeAutospacing="0" w:after="0" w:afterAutospacing="0"/>
              <w:jc w:val="center"/>
              <w:rPr>
                <w:sz w:val="20"/>
                <w:szCs w:val="20"/>
                <w:lang w:val="en-US"/>
              </w:rPr>
            </w:pPr>
            <w:r w:rsidRPr="008011A7">
              <w:rPr>
                <w:b/>
                <w:sz w:val="20"/>
                <w:szCs w:val="20"/>
              </w:rPr>
              <w:t>ТОО</w:t>
            </w:r>
            <w:r w:rsidRPr="008011A7">
              <w:rPr>
                <w:b/>
                <w:sz w:val="20"/>
                <w:szCs w:val="20"/>
                <w:lang w:val="en-US"/>
              </w:rPr>
              <w:t xml:space="preserve"> «</w:t>
            </w:r>
            <w:proofErr w:type="spellStart"/>
            <w:r w:rsidRPr="008011A7">
              <w:rPr>
                <w:b/>
                <w:sz w:val="20"/>
                <w:szCs w:val="20"/>
                <w:lang w:val="en-US"/>
              </w:rPr>
              <w:t>Damu</w:t>
            </w:r>
            <w:proofErr w:type="spellEnd"/>
            <w:r w:rsidRPr="008011A7">
              <w:rPr>
                <w:b/>
                <w:sz w:val="20"/>
                <w:szCs w:val="20"/>
                <w:lang w:val="en-US"/>
              </w:rPr>
              <w:t xml:space="preserve">-Medical», </w:t>
            </w:r>
            <w:r w:rsidRPr="008011A7">
              <w:rPr>
                <w:sz w:val="20"/>
                <w:szCs w:val="20"/>
              </w:rPr>
              <w:t>г</w:t>
            </w:r>
            <w:r w:rsidRPr="008011A7">
              <w:rPr>
                <w:sz w:val="20"/>
                <w:szCs w:val="20"/>
                <w:lang w:val="en-US"/>
              </w:rPr>
              <w:t xml:space="preserve">. </w:t>
            </w:r>
            <w:r w:rsidRPr="008011A7">
              <w:rPr>
                <w:sz w:val="20"/>
                <w:szCs w:val="20"/>
              </w:rPr>
              <w:t>Алматы</w:t>
            </w:r>
            <w:r w:rsidRPr="008011A7">
              <w:rPr>
                <w:sz w:val="20"/>
                <w:szCs w:val="20"/>
                <w:lang w:val="en-US"/>
              </w:rPr>
              <w:t xml:space="preserve">, </w:t>
            </w:r>
            <w:proofErr w:type="spellStart"/>
            <w:r w:rsidRPr="008011A7">
              <w:rPr>
                <w:sz w:val="20"/>
                <w:szCs w:val="20"/>
              </w:rPr>
              <w:t>мкр</w:t>
            </w:r>
            <w:proofErr w:type="spellEnd"/>
            <w:r w:rsidRPr="008011A7">
              <w:rPr>
                <w:sz w:val="20"/>
                <w:szCs w:val="20"/>
                <w:lang w:val="en-US"/>
              </w:rPr>
              <w:t xml:space="preserve">.10, </w:t>
            </w:r>
            <w:r w:rsidRPr="008011A7">
              <w:rPr>
                <w:sz w:val="20"/>
                <w:szCs w:val="20"/>
              </w:rPr>
              <w:t>д</w:t>
            </w:r>
            <w:r w:rsidRPr="008011A7">
              <w:rPr>
                <w:sz w:val="20"/>
                <w:szCs w:val="20"/>
                <w:lang w:val="en-US"/>
              </w:rPr>
              <w:t>.32</w:t>
            </w:r>
          </w:p>
          <w:p w:rsidR="00F54DCF" w:rsidRPr="008011A7" w:rsidRDefault="00F54DCF" w:rsidP="008011A7">
            <w:pPr>
              <w:pStyle w:val="a6"/>
              <w:spacing w:before="0" w:beforeAutospacing="0" w:after="0" w:afterAutospacing="0"/>
              <w:jc w:val="center"/>
              <w:rPr>
                <w:b/>
                <w:sz w:val="20"/>
                <w:szCs w:val="20"/>
                <w:lang w:val="en-US"/>
              </w:rPr>
            </w:pPr>
          </w:p>
        </w:tc>
        <w:tc>
          <w:tcPr>
            <w:tcW w:w="5245" w:type="dxa"/>
            <w:vAlign w:val="center"/>
          </w:tcPr>
          <w:p w:rsidR="0070087E" w:rsidRPr="008011A7" w:rsidRDefault="0070087E" w:rsidP="008011A7">
            <w:pPr>
              <w:jc w:val="center"/>
              <w:rPr>
                <w:color w:val="000000"/>
                <w:sz w:val="20"/>
                <w:szCs w:val="20"/>
              </w:rPr>
            </w:pPr>
            <w:r w:rsidRPr="008011A7">
              <w:rPr>
                <w:color w:val="000000"/>
                <w:sz w:val="20"/>
                <w:szCs w:val="20"/>
              </w:rPr>
              <w:t xml:space="preserve">Катетер </w:t>
            </w:r>
            <w:proofErr w:type="spellStart"/>
            <w:r w:rsidRPr="008011A7">
              <w:rPr>
                <w:color w:val="000000"/>
                <w:sz w:val="20"/>
                <w:szCs w:val="20"/>
              </w:rPr>
              <w:t>санационный</w:t>
            </w:r>
            <w:proofErr w:type="spellEnd"/>
            <w:r w:rsidRPr="008011A7">
              <w:rPr>
                <w:color w:val="000000"/>
                <w:sz w:val="20"/>
                <w:szCs w:val="20"/>
              </w:rPr>
              <w:t xml:space="preserve"> №14</w:t>
            </w:r>
          </w:p>
        </w:tc>
        <w:tc>
          <w:tcPr>
            <w:tcW w:w="1417" w:type="dxa"/>
            <w:vAlign w:val="center"/>
          </w:tcPr>
          <w:p w:rsidR="0070087E" w:rsidRPr="008011A7" w:rsidRDefault="0070087E" w:rsidP="008011A7">
            <w:pPr>
              <w:jc w:val="center"/>
              <w:rPr>
                <w:color w:val="000000"/>
                <w:sz w:val="20"/>
                <w:szCs w:val="20"/>
              </w:rPr>
            </w:pPr>
            <w:r w:rsidRPr="008011A7">
              <w:rPr>
                <w:color w:val="000000"/>
                <w:sz w:val="20"/>
                <w:szCs w:val="20"/>
              </w:rPr>
              <w:t>143</w:t>
            </w:r>
          </w:p>
        </w:tc>
        <w:tc>
          <w:tcPr>
            <w:tcW w:w="1559" w:type="dxa"/>
            <w:vAlign w:val="center"/>
          </w:tcPr>
          <w:p w:rsidR="0070087E" w:rsidRPr="008011A7" w:rsidRDefault="0070087E" w:rsidP="008011A7">
            <w:pPr>
              <w:jc w:val="center"/>
              <w:rPr>
                <w:color w:val="000000"/>
                <w:sz w:val="20"/>
                <w:szCs w:val="20"/>
              </w:rPr>
            </w:pPr>
            <w:r w:rsidRPr="008011A7">
              <w:rPr>
                <w:color w:val="000000"/>
                <w:sz w:val="20"/>
                <w:szCs w:val="20"/>
              </w:rPr>
              <w:t>114</w:t>
            </w:r>
            <w:r w:rsidRPr="008011A7">
              <w:rPr>
                <w:color w:val="000000"/>
                <w:sz w:val="20"/>
                <w:szCs w:val="20"/>
                <w:lang w:val="en-US"/>
              </w:rPr>
              <w:t xml:space="preserve"> </w:t>
            </w:r>
            <w:r w:rsidRPr="008011A7">
              <w:rPr>
                <w:color w:val="000000"/>
                <w:sz w:val="20"/>
                <w:szCs w:val="20"/>
              </w:rPr>
              <w:t>400</w:t>
            </w:r>
          </w:p>
        </w:tc>
        <w:tc>
          <w:tcPr>
            <w:tcW w:w="2694" w:type="dxa"/>
            <w:vMerge/>
            <w:vAlign w:val="center"/>
          </w:tcPr>
          <w:p w:rsidR="0070087E" w:rsidRPr="008011A7" w:rsidRDefault="0070087E"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113</w:t>
            </w:r>
          </w:p>
        </w:tc>
        <w:tc>
          <w:tcPr>
            <w:tcW w:w="2835" w:type="dxa"/>
            <w:vAlign w:val="center"/>
          </w:tcPr>
          <w:p w:rsidR="00F54DCF" w:rsidRPr="008011A7" w:rsidRDefault="00F54DCF" w:rsidP="008011A7">
            <w:pPr>
              <w:pStyle w:val="a6"/>
              <w:spacing w:before="0" w:beforeAutospacing="0" w:after="0" w:afterAutospacing="0"/>
              <w:jc w:val="center"/>
              <w:rPr>
                <w:b/>
                <w:sz w:val="20"/>
                <w:szCs w:val="20"/>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Маска </w:t>
            </w:r>
            <w:proofErr w:type="spellStart"/>
            <w:r w:rsidRPr="008011A7">
              <w:rPr>
                <w:color w:val="000000"/>
                <w:sz w:val="20"/>
                <w:szCs w:val="20"/>
              </w:rPr>
              <w:t>анестезеологическая</w:t>
            </w:r>
            <w:proofErr w:type="spellEnd"/>
            <w:r w:rsidRPr="008011A7">
              <w:rPr>
                <w:color w:val="000000"/>
                <w:sz w:val="20"/>
                <w:szCs w:val="20"/>
              </w:rPr>
              <w:t xml:space="preserve"> №8,9</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190</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357</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lastRenderedPageBreak/>
              <w:t>114</w:t>
            </w:r>
          </w:p>
        </w:tc>
        <w:tc>
          <w:tcPr>
            <w:tcW w:w="2835" w:type="dxa"/>
            <w:vAlign w:val="center"/>
          </w:tcPr>
          <w:p w:rsidR="00F54DCF" w:rsidRPr="008011A7" w:rsidRDefault="00F54DCF" w:rsidP="008011A7">
            <w:pPr>
              <w:pStyle w:val="a6"/>
              <w:spacing w:before="0" w:beforeAutospacing="0" w:after="0" w:afterAutospacing="0"/>
              <w:jc w:val="center"/>
              <w:rPr>
                <w:b/>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Игла Троакар</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3</w:t>
            </w:r>
            <w:r w:rsidRPr="008011A7">
              <w:rPr>
                <w:color w:val="000000"/>
                <w:sz w:val="20"/>
                <w:szCs w:val="20"/>
                <w:lang w:val="en-US"/>
              </w:rPr>
              <w:t xml:space="preserve"> </w:t>
            </w:r>
            <w:r w:rsidRPr="008011A7">
              <w:rPr>
                <w:color w:val="000000"/>
                <w:sz w:val="20"/>
                <w:szCs w:val="20"/>
              </w:rPr>
              <w:t>490</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349</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587"/>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115</w:t>
            </w:r>
          </w:p>
        </w:tc>
        <w:tc>
          <w:tcPr>
            <w:tcW w:w="2835" w:type="dxa"/>
            <w:vAlign w:val="center"/>
          </w:tcPr>
          <w:p w:rsidR="00F54DCF" w:rsidRPr="008011A7" w:rsidRDefault="00F54DCF" w:rsidP="008011A7">
            <w:pPr>
              <w:pStyle w:val="a6"/>
              <w:spacing w:before="0" w:beforeAutospacing="0" w:after="0" w:afterAutospacing="0"/>
              <w:jc w:val="center"/>
              <w:rPr>
                <w:sz w:val="20"/>
                <w:szCs w:val="20"/>
                <w:lang w:val="en-US"/>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Фиксатор для </w:t>
            </w:r>
            <w:proofErr w:type="spellStart"/>
            <w:r w:rsidRPr="008011A7">
              <w:rPr>
                <w:color w:val="000000"/>
                <w:sz w:val="20"/>
                <w:szCs w:val="20"/>
              </w:rPr>
              <w:t>эндострахеальной</w:t>
            </w:r>
            <w:proofErr w:type="spellEnd"/>
            <w:r w:rsidRPr="008011A7">
              <w:rPr>
                <w:color w:val="000000"/>
                <w:sz w:val="20"/>
                <w:szCs w:val="20"/>
              </w:rPr>
              <w:t xml:space="preserve"> трубки</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690</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845</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116</w:t>
            </w:r>
          </w:p>
        </w:tc>
        <w:tc>
          <w:tcPr>
            <w:tcW w:w="2835" w:type="dxa"/>
            <w:vMerge w:val="restart"/>
            <w:vAlign w:val="center"/>
          </w:tcPr>
          <w:p w:rsidR="00F54DCF" w:rsidRPr="008011A7" w:rsidRDefault="00F54DCF" w:rsidP="008011A7">
            <w:pPr>
              <w:pStyle w:val="a6"/>
              <w:spacing w:before="0" w:beforeAutospacing="0" w:after="0" w:afterAutospacing="0"/>
              <w:jc w:val="center"/>
              <w:rPr>
                <w:sz w:val="20"/>
                <w:szCs w:val="20"/>
              </w:rPr>
            </w:pPr>
            <w:r w:rsidRPr="008011A7">
              <w:rPr>
                <w:b/>
                <w:sz w:val="20"/>
                <w:szCs w:val="20"/>
              </w:rPr>
              <w:t>ТОО «</w:t>
            </w:r>
            <w:proofErr w:type="spellStart"/>
            <w:r w:rsidRPr="008011A7">
              <w:rPr>
                <w:b/>
                <w:sz w:val="20"/>
                <w:szCs w:val="20"/>
              </w:rPr>
              <w:t>Гелика</w:t>
            </w:r>
            <w:proofErr w:type="spellEnd"/>
            <w:r w:rsidRPr="008011A7">
              <w:rPr>
                <w:b/>
                <w:sz w:val="20"/>
                <w:szCs w:val="20"/>
              </w:rPr>
              <w:t xml:space="preserve">» </w:t>
            </w:r>
            <w:proofErr w:type="spellStart"/>
            <w:r w:rsidRPr="008011A7">
              <w:rPr>
                <w:b/>
                <w:sz w:val="20"/>
                <w:szCs w:val="20"/>
              </w:rPr>
              <w:t>г.Петропавловск</w:t>
            </w:r>
            <w:proofErr w:type="spellEnd"/>
            <w:r w:rsidRPr="008011A7">
              <w:rPr>
                <w:sz w:val="20"/>
                <w:szCs w:val="20"/>
              </w:rPr>
              <w:t xml:space="preserve">, </w:t>
            </w:r>
            <w:r w:rsidRPr="008011A7">
              <w:rPr>
                <w:sz w:val="20"/>
                <w:szCs w:val="20"/>
                <w:lang w:val="kk-KZ"/>
              </w:rPr>
              <w:t>ул. Маяковского,95</w:t>
            </w: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Катетер </w:t>
            </w:r>
            <w:proofErr w:type="spellStart"/>
            <w:r w:rsidRPr="008011A7">
              <w:rPr>
                <w:color w:val="000000"/>
                <w:sz w:val="20"/>
                <w:szCs w:val="20"/>
              </w:rPr>
              <w:t>Фоллея</w:t>
            </w:r>
            <w:proofErr w:type="spellEnd"/>
            <w:r w:rsidRPr="008011A7">
              <w:rPr>
                <w:color w:val="000000"/>
                <w:sz w:val="20"/>
                <w:szCs w:val="20"/>
              </w:rPr>
              <w:t xml:space="preserve"> №14 двухходовой</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318</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159</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117</w:t>
            </w:r>
          </w:p>
        </w:tc>
        <w:tc>
          <w:tcPr>
            <w:tcW w:w="2835" w:type="dxa"/>
            <w:vMerge/>
            <w:vAlign w:val="center"/>
          </w:tcPr>
          <w:p w:rsidR="00F54DCF" w:rsidRPr="008011A7" w:rsidRDefault="00F54DCF" w:rsidP="008011A7">
            <w:pPr>
              <w:pStyle w:val="a6"/>
              <w:spacing w:before="0" w:beforeAutospacing="0" w:after="0" w:afterAutospacing="0"/>
              <w:jc w:val="center"/>
              <w:rPr>
                <w:sz w:val="20"/>
                <w:szCs w:val="20"/>
              </w:rPr>
            </w:pP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Катетер </w:t>
            </w:r>
            <w:proofErr w:type="spellStart"/>
            <w:r w:rsidRPr="008011A7">
              <w:rPr>
                <w:color w:val="000000"/>
                <w:sz w:val="20"/>
                <w:szCs w:val="20"/>
              </w:rPr>
              <w:t>Фоллея</w:t>
            </w:r>
            <w:proofErr w:type="spellEnd"/>
            <w:r w:rsidRPr="008011A7">
              <w:rPr>
                <w:color w:val="000000"/>
                <w:sz w:val="20"/>
                <w:szCs w:val="20"/>
              </w:rPr>
              <w:t xml:space="preserve"> №16 двухходовой</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318</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318</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118</w:t>
            </w:r>
          </w:p>
        </w:tc>
        <w:tc>
          <w:tcPr>
            <w:tcW w:w="2835" w:type="dxa"/>
            <w:vMerge/>
            <w:vAlign w:val="center"/>
          </w:tcPr>
          <w:p w:rsidR="00F54DCF" w:rsidRPr="008011A7" w:rsidRDefault="00F54DCF" w:rsidP="008011A7">
            <w:pPr>
              <w:pStyle w:val="a6"/>
              <w:spacing w:before="0" w:beforeAutospacing="0" w:after="0" w:afterAutospacing="0"/>
              <w:jc w:val="center"/>
              <w:rPr>
                <w:sz w:val="20"/>
                <w:szCs w:val="20"/>
              </w:rPr>
            </w:pP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Катетер </w:t>
            </w:r>
            <w:proofErr w:type="spellStart"/>
            <w:r w:rsidRPr="008011A7">
              <w:rPr>
                <w:color w:val="000000"/>
                <w:sz w:val="20"/>
                <w:szCs w:val="20"/>
              </w:rPr>
              <w:t>Фоллея</w:t>
            </w:r>
            <w:proofErr w:type="spellEnd"/>
            <w:r w:rsidRPr="008011A7">
              <w:rPr>
                <w:color w:val="000000"/>
                <w:sz w:val="20"/>
                <w:szCs w:val="20"/>
              </w:rPr>
              <w:t xml:space="preserve"> №18 двухходовой</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318</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318</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F54DCF" w:rsidRPr="008011A7" w:rsidTr="008011A7">
        <w:trPr>
          <w:trHeight w:val="229"/>
        </w:trPr>
        <w:tc>
          <w:tcPr>
            <w:tcW w:w="709" w:type="dxa"/>
            <w:vAlign w:val="center"/>
          </w:tcPr>
          <w:p w:rsidR="00F54DCF" w:rsidRPr="008011A7" w:rsidRDefault="00F54DCF" w:rsidP="008011A7">
            <w:pPr>
              <w:jc w:val="center"/>
              <w:rPr>
                <w:color w:val="000000"/>
                <w:sz w:val="20"/>
                <w:szCs w:val="20"/>
              </w:rPr>
            </w:pPr>
            <w:r w:rsidRPr="008011A7">
              <w:rPr>
                <w:color w:val="000000"/>
                <w:sz w:val="20"/>
                <w:szCs w:val="20"/>
              </w:rPr>
              <w:t>119</w:t>
            </w:r>
          </w:p>
        </w:tc>
        <w:tc>
          <w:tcPr>
            <w:tcW w:w="2835" w:type="dxa"/>
            <w:vMerge/>
            <w:vAlign w:val="center"/>
          </w:tcPr>
          <w:p w:rsidR="00F54DCF" w:rsidRPr="008011A7" w:rsidRDefault="00F54DCF" w:rsidP="008011A7">
            <w:pPr>
              <w:pStyle w:val="a6"/>
              <w:spacing w:before="0" w:beforeAutospacing="0" w:after="0" w:afterAutospacing="0"/>
              <w:jc w:val="center"/>
              <w:rPr>
                <w:sz w:val="20"/>
                <w:szCs w:val="20"/>
              </w:rPr>
            </w:pPr>
          </w:p>
        </w:tc>
        <w:tc>
          <w:tcPr>
            <w:tcW w:w="5245" w:type="dxa"/>
            <w:vAlign w:val="center"/>
          </w:tcPr>
          <w:p w:rsidR="00F54DCF" w:rsidRPr="008011A7" w:rsidRDefault="00F54DCF" w:rsidP="008011A7">
            <w:pPr>
              <w:jc w:val="center"/>
              <w:rPr>
                <w:color w:val="000000"/>
                <w:sz w:val="20"/>
                <w:szCs w:val="20"/>
              </w:rPr>
            </w:pPr>
            <w:r w:rsidRPr="008011A7">
              <w:rPr>
                <w:color w:val="000000"/>
                <w:sz w:val="20"/>
                <w:szCs w:val="20"/>
              </w:rPr>
              <w:t xml:space="preserve">Катетер </w:t>
            </w:r>
            <w:proofErr w:type="spellStart"/>
            <w:r w:rsidRPr="008011A7">
              <w:rPr>
                <w:color w:val="000000"/>
                <w:sz w:val="20"/>
                <w:szCs w:val="20"/>
              </w:rPr>
              <w:t>Фоллея</w:t>
            </w:r>
            <w:proofErr w:type="spellEnd"/>
            <w:r w:rsidRPr="008011A7">
              <w:rPr>
                <w:color w:val="000000"/>
                <w:sz w:val="20"/>
                <w:szCs w:val="20"/>
              </w:rPr>
              <w:t xml:space="preserve"> №20 двухходовой</w:t>
            </w:r>
          </w:p>
        </w:tc>
        <w:tc>
          <w:tcPr>
            <w:tcW w:w="1417" w:type="dxa"/>
            <w:vAlign w:val="center"/>
          </w:tcPr>
          <w:p w:rsidR="00F54DCF" w:rsidRPr="008011A7" w:rsidRDefault="00F54DCF" w:rsidP="008011A7">
            <w:pPr>
              <w:jc w:val="center"/>
              <w:rPr>
                <w:color w:val="000000"/>
                <w:sz w:val="20"/>
                <w:szCs w:val="20"/>
              </w:rPr>
            </w:pPr>
            <w:r w:rsidRPr="008011A7">
              <w:rPr>
                <w:color w:val="000000"/>
                <w:sz w:val="20"/>
                <w:szCs w:val="20"/>
              </w:rPr>
              <w:t>318</w:t>
            </w:r>
          </w:p>
        </w:tc>
        <w:tc>
          <w:tcPr>
            <w:tcW w:w="1559" w:type="dxa"/>
            <w:vAlign w:val="center"/>
          </w:tcPr>
          <w:p w:rsidR="00F54DCF" w:rsidRPr="008011A7" w:rsidRDefault="00F54DCF" w:rsidP="008011A7">
            <w:pPr>
              <w:jc w:val="center"/>
              <w:rPr>
                <w:color w:val="000000"/>
                <w:sz w:val="20"/>
                <w:szCs w:val="20"/>
              </w:rPr>
            </w:pPr>
            <w:r w:rsidRPr="008011A7">
              <w:rPr>
                <w:color w:val="000000"/>
                <w:sz w:val="20"/>
                <w:szCs w:val="20"/>
              </w:rPr>
              <w:t>318</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F54DCF" w:rsidRPr="008011A7" w:rsidRDefault="00F54DCF" w:rsidP="008011A7">
            <w:pPr>
              <w:pStyle w:val="a6"/>
              <w:jc w:val="center"/>
              <w:rPr>
                <w:sz w:val="20"/>
                <w:szCs w:val="20"/>
              </w:rPr>
            </w:pPr>
          </w:p>
        </w:tc>
      </w:tr>
      <w:tr w:rsidR="0057389C" w:rsidRPr="008011A7" w:rsidTr="008011A7">
        <w:trPr>
          <w:trHeight w:val="565"/>
        </w:trPr>
        <w:tc>
          <w:tcPr>
            <w:tcW w:w="709" w:type="dxa"/>
            <w:vAlign w:val="center"/>
          </w:tcPr>
          <w:p w:rsidR="0057389C" w:rsidRPr="008011A7" w:rsidRDefault="0057389C" w:rsidP="008011A7">
            <w:pPr>
              <w:pStyle w:val="a6"/>
              <w:spacing w:before="0" w:beforeAutospacing="0" w:after="0" w:afterAutospacing="0"/>
              <w:jc w:val="center"/>
              <w:rPr>
                <w:sz w:val="20"/>
                <w:szCs w:val="20"/>
                <w:lang w:val="en-US"/>
              </w:rPr>
            </w:pPr>
            <w:r w:rsidRPr="008011A7">
              <w:rPr>
                <w:sz w:val="20"/>
                <w:szCs w:val="20"/>
              </w:rPr>
              <w:t>121</w:t>
            </w:r>
          </w:p>
        </w:tc>
        <w:tc>
          <w:tcPr>
            <w:tcW w:w="2835" w:type="dxa"/>
            <w:vMerge w:val="restart"/>
            <w:vAlign w:val="center"/>
          </w:tcPr>
          <w:p w:rsidR="0057389C" w:rsidRPr="008011A7" w:rsidRDefault="0057389C" w:rsidP="008011A7">
            <w:pPr>
              <w:pStyle w:val="a6"/>
              <w:spacing w:before="0" w:beforeAutospacing="0" w:after="0" w:afterAutospacing="0"/>
              <w:jc w:val="center"/>
              <w:rPr>
                <w:sz w:val="20"/>
                <w:szCs w:val="20"/>
              </w:rPr>
            </w:pPr>
            <w:r w:rsidRPr="008011A7">
              <w:rPr>
                <w:b/>
                <w:sz w:val="20"/>
                <w:szCs w:val="20"/>
                <w:lang w:val="kk-KZ"/>
              </w:rPr>
              <w:t>ТОО «ЕврАзЭС Холдинг»</w:t>
            </w:r>
            <w:r w:rsidRPr="008011A7">
              <w:rPr>
                <w:sz w:val="20"/>
                <w:szCs w:val="20"/>
                <w:lang w:val="kk-KZ"/>
              </w:rPr>
              <w:t xml:space="preserve"> г. Алматы, мкр. Калкаман-2, ул. Нурпеисова Б. дом 101</w:t>
            </w:r>
          </w:p>
        </w:tc>
        <w:tc>
          <w:tcPr>
            <w:tcW w:w="5245" w:type="dxa"/>
            <w:vAlign w:val="center"/>
          </w:tcPr>
          <w:p w:rsidR="0057389C" w:rsidRPr="008011A7" w:rsidRDefault="0057389C" w:rsidP="008011A7">
            <w:pPr>
              <w:jc w:val="center"/>
              <w:rPr>
                <w:color w:val="000000"/>
                <w:sz w:val="20"/>
                <w:szCs w:val="20"/>
              </w:rPr>
            </w:pPr>
            <w:r w:rsidRPr="008011A7">
              <w:rPr>
                <w:color w:val="000000"/>
                <w:sz w:val="20"/>
                <w:szCs w:val="20"/>
              </w:rPr>
              <w:t>Мешок АМБУ взрослый многоразовый</w:t>
            </w:r>
          </w:p>
          <w:p w:rsidR="0057389C" w:rsidRPr="008011A7" w:rsidRDefault="0057389C" w:rsidP="008011A7">
            <w:pPr>
              <w:jc w:val="center"/>
              <w:rPr>
                <w:sz w:val="20"/>
                <w:szCs w:val="20"/>
              </w:rPr>
            </w:pPr>
          </w:p>
        </w:tc>
        <w:tc>
          <w:tcPr>
            <w:tcW w:w="1417" w:type="dxa"/>
            <w:vAlign w:val="center"/>
          </w:tcPr>
          <w:p w:rsidR="0057389C" w:rsidRPr="008011A7" w:rsidRDefault="0057389C" w:rsidP="008011A7">
            <w:pPr>
              <w:jc w:val="center"/>
              <w:rPr>
                <w:color w:val="000000"/>
                <w:sz w:val="20"/>
                <w:szCs w:val="20"/>
              </w:rPr>
            </w:pPr>
            <w:r w:rsidRPr="008011A7">
              <w:rPr>
                <w:color w:val="000000"/>
                <w:sz w:val="20"/>
                <w:szCs w:val="20"/>
              </w:rPr>
              <w:t>43</w:t>
            </w:r>
            <w:r w:rsidRPr="008011A7">
              <w:rPr>
                <w:color w:val="000000"/>
                <w:sz w:val="20"/>
                <w:szCs w:val="20"/>
                <w:lang w:val="en-US"/>
              </w:rPr>
              <w:t xml:space="preserve"> </w:t>
            </w:r>
            <w:r w:rsidRPr="008011A7">
              <w:rPr>
                <w:color w:val="000000"/>
                <w:sz w:val="20"/>
                <w:szCs w:val="20"/>
              </w:rPr>
              <w:t>998</w:t>
            </w:r>
          </w:p>
        </w:tc>
        <w:tc>
          <w:tcPr>
            <w:tcW w:w="1559" w:type="dxa"/>
            <w:vAlign w:val="center"/>
          </w:tcPr>
          <w:p w:rsidR="0057389C" w:rsidRPr="008011A7" w:rsidRDefault="0057389C" w:rsidP="008011A7">
            <w:pPr>
              <w:jc w:val="center"/>
              <w:rPr>
                <w:color w:val="000000"/>
                <w:sz w:val="20"/>
                <w:szCs w:val="20"/>
              </w:rPr>
            </w:pPr>
            <w:r w:rsidRPr="008011A7">
              <w:rPr>
                <w:color w:val="000000"/>
                <w:sz w:val="20"/>
                <w:szCs w:val="20"/>
              </w:rPr>
              <w:t>131</w:t>
            </w:r>
            <w:r w:rsidRPr="008011A7">
              <w:rPr>
                <w:color w:val="000000"/>
                <w:sz w:val="20"/>
                <w:szCs w:val="20"/>
                <w:lang w:val="en-US"/>
              </w:rPr>
              <w:t xml:space="preserve"> </w:t>
            </w:r>
            <w:r w:rsidRPr="008011A7">
              <w:rPr>
                <w:color w:val="000000"/>
                <w:sz w:val="20"/>
                <w:szCs w:val="20"/>
              </w:rPr>
              <w:t>994</w:t>
            </w:r>
          </w:p>
        </w:tc>
        <w:tc>
          <w:tcPr>
            <w:tcW w:w="2694" w:type="dxa"/>
            <w:vMerge/>
            <w:vAlign w:val="center"/>
          </w:tcPr>
          <w:p w:rsidR="0057389C" w:rsidRPr="008011A7" w:rsidRDefault="0057389C" w:rsidP="008011A7">
            <w:pPr>
              <w:pStyle w:val="a6"/>
              <w:jc w:val="center"/>
              <w:rPr>
                <w:sz w:val="20"/>
                <w:szCs w:val="20"/>
              </w:rPr>
            </w:pPr>
          </w:p>
        </w:tc>
      </w:tr>
      <w:tr w:rsidR="0057389C" w:rsidRPr="008011A7" w:rsidTr="008011A7">
        <w:trPr>
          <w:trHeight w:val="229"/>
        </w:trPr>
        <w:tc>
          <w:tcPr>
            <w:tcW w:w="709" w:type="dxa"/>
            <w:vAlign w:val="center"/>
          </w:tcPr>
          <w:p w:rsidR="0057389C" w:rsidRPr="008011A7" w:rsidRDefault="0057389C" w:rsidP="008011A7">
            <w:pPr>
              <w:jc w:val="center"/>
              <w:rPr>
                <w:color w:val="000000"/>
                <w:sz w:val="20"/>
                <w:szCs w:val="20"/>
              </w:rPr>
            </w:pPr>
            <w:r w:rsidRPr="008011A7">
              <w:rPr>
                <w:color w:val="000000"/>
                <w:sz w:val="20"/>
                <w:szCs w:val="20"/>
              </w:rPr>
              <w:t>123</w:t>
            </w:r>
          </w:p>
        </w:tc>
        <w:tc>
          <w:tcPr>
            <w:tcW w:w="2835" w:type="dxa"/>
            <w:vMerge/>
            <w:vAlign w:val="center"/>
          </w:tcPr>
          <w:p w:rsidR="0057389C" w:rsidRPr="008011A7" w:rsidRDefault="0057389C" w:rsidP="008011A7">
            <w:pPr>
              <w:pStyle w:val="a6"/>
              <w:spacing w:before="0" w:beforeAutospacing="0" w:after="0" w:afterAutospacing="0"/>
              <w:jc w:val="center"/>
              <w:rPr>
                <w:b/>
                <w:sz w:val="20"/>
                <w:szCs w:val="20"/>
              </w:rPr>
            </w:pPr>
          </w:p>
        </w:tc>
        <w:tc>
          <w:tcPr>
            <w:tcW w:w="5245" w:type="dxa"/>
            <w:vAlign w:val="center"/>
          </w:tcPr>
          <w:p w:rsidR="0057389C" w:rsidRPr="008011A7" w:rsidRDefault="0057389C" w:rsidP="008011A7">
            <w:pPr>
              <w:jc w:val="center"/>
              <w:rPr>
                <w:color w:val="000000"/>
                <w:sz w:val="20"/>
                <w:szCs w:val="20"/>
              </w:rPr>
            </w:pPr>
            <w:r w:rsidRPr="008011A7">
              <w:rPr>
                <w:color w:val="000000"/>
                <w:sz w:val="20"/>
                <w:szCs w:val="20"/>
              </w:rPr>
              <w:t>Дыхательный контур одноразовый</w:t>
            </w:r>
          </w:p>
        </w:tc>
        <w:tc>
          <w:tcPr>
            <w:tcW w:w="1417" w:type="dxa"/>
            <w:vAlign w:val="center"/>
          </w:tcPr>
          <w:p w:rsidR="0057389C" w:rsidRPr="008011A7" w:rsidRDefault="0057389C" w:rsidP="008011A7">
            <w:pPr>
              <w:jc w:val="center"/>
              <w:rPr>
                <w:color w:val="000000"/>
                <w:sz w:val="20"/>
                <w:szCs w:val="20"/>
              </w:rPr>
            </w:pPr>
            <w:r w:rsidRPr="008011A7">
              <w:rPr>
                <w:color w:val="000000"/>
                <w:sz w:val="20"/>
                <w:szCs w:val="20"/>
              </w:rPr>
              <w:t>2</w:t>
            </w:r>
            <w:r w:rsidRPr="008011A7">
              <w:rPr>
                <w:color w:val="000000"/>
                <w:sz w:val="20"/>
                <w:szCs w:val="20"/>
                <w:lang w:val="en-US"/>
              </w:rPr>
              <w:t xml:space="preserve"> </w:t>
            </w:r>
            <w:r w:rsidRPr="008011A7">
              <w:rPr>
                <w:color w:val="000000"/>
                <w:sz w:val="20"/>
                <w:szCs w:val="20"/>
              </w:rPr>
              <w:t>700</w:t>
            </w:r>
          </w:p>
        </w:tc>
        <w:tc>
          <w:tcPr>
            <w:tcW w:w="1559" w:type="dxa"/>
            <w:vAlign w:val="center"/>
          </w:tcPr>
          <w:p w:rsidR="0057389C" w:rsidRPr="008011A7" w:rsidRDefault="0057389C" w:rsidP="008011A7">
            <w:pPr>
              <w:jc w:val="center"/>
              <w:rPr>
                <w:color w:val="000000"/>
                <w:sz w:val="20"/>
                <w:szCs w:val="20"/>
              </w:rPr>
            </w:pPr>
            <w:r w:rsidRPr="008011A7">
              <w:rPr>
                <w:color w:val="000000"/>
                <w:sz w:val="20"/>
                <w:szCs w:val="20"/>
              </w:rPr>
              <w:t>3</w:t>
            </w:r>
            <w:r w:rsidRPr="008011A7">
              <w:rPr>
                <w:color w:val="000000"/>
                <w:sz w:val="20"/>
                <w:szCs w:val="20"/>
                <w:lang w:val="en-US"/>
              </w:rPr>
              <w:t> </w:t>
            </w:r>
            <w:r w:rsidRPr="008011A7">
              <w:rPr>
                <w:color w:val="000000"/>
                <w:sz w:val="20"/>
                <w:szCs w:val="20"/>
              </w:rPr>
              <w:t>240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57389C" w:rsidRPr="008011A7" w:rsidRDefault="0057389C" w:rsidP="008011A7">
            <w:pPr>
              <w:pStyle w:val="a6"/>
              <w:jc w:val="center"/>
              <w:rPr>
                <w:sz w:val="20"/>
                <w:szCs w:val="20"/>
              </w:rPr>
            </w:pPr>
          </w:p>
        </w:tc>
      </w:tr>
      <w:tr w:rsidR="0057389C" w:rsidRPr="008011A7" w:rsidTr="008011A7">
        <w:trPr>
          <w:trHeight w:val="275"/>
        </w:trPr>
        <w:tc>
          <w:tcPr>
            <w:tcW w:w="709" w:type="dxa"/>
            <w:vAlign w:val="center"/>
          </w:tcPr>
          <w:p w:rsidR="0057389C" w:rsidRPr="008011A7" w:rsidRDefault="0057389C" w:rsidP="008011A7">
            <w:pPr>
              <w:jc w:val="center"/>
              <w:rPr>
                <w:color w:val="000000"/>
                <w:sz w:val="20"/>
                <w:szCs w:val="20"/>
              </w:rPr>
            </w:pPr>
            <w:r w:rsidRPr="008011A7">
              <w:rPr>
                <w:color w:val="000000"/>
                <w:sz w:val="20"/>
                <w:szCs w:val="20"/>
              </w:rPr>
              <w:t>124</w:t>
            </w:r>
          </w:p>
        </w:tc>
        <w:tc>
          <w:tcPr>
            <w:tcW w:w="2835" w:type="dxa"/>
            <w:vMerge/>
            <w:vAlign w:val="center"/>
          </w:tcPr>
          <w:p w:rsidR="0057389C" w:rsidRPr="008011A7" w:rsidRDefault="0057389C" w:rsidP="008011A7">
            <w:pPr>
              <w:pStyle w:val="a6"/>
              <w:spacing w:before="0" w:after="0"/>
              <w:jc w:val="center"/>
              <w:rPr>
                <w:sz w:val="20"/>
                <w:szCs w:val="20"/>
                <w:lang w:val="en-US"/>
              </w:rPr>
            </w:pPr>
          </w:p>
        </w:tc>
        <w:tc>
          <w:tcPr>
            <w:tcW w:w="5245" w:type="dxa"/>
            <w:vAlign w:val="center"/>
          </w:tcPr>
          <w:p w:rsidR="0057389C" w:rsidRPr="008011A7" w:rsidRDefault="0057389C" w:rsidP="008011A7">
            <w:pPr>
              <w:jc w:val="center"/>
              <w:rPr>
                <w:color w:val="000000"/>
                <w:sz w:val="20"/>
                <w:szCs w:val="20"/>
              </w:rPr>
            </w:pPr>
            <w:r w:rsidRPr="008011A7">
              <w:rPr>
                <w:color w:val="000000"/>
                <w:sz w:val="20"/>
                <w:szCs w:val="20"/>
              </w:rPr>
              <w:t>Фильтр дыхательный антибактериальный</w:t>
            </w:r>
          </w:p>
        </w:tc>
        <w:tc>
          <w:tcPr>
            <w:tcW w:w="1417" w:type="dxa"/>
            <w:vAlign w:val="center"/>
          </w:tcPr>
          <w:p w:rsidR="0057389C" w:rsidRPr="008011A7" w:rsidRDefault="0057389C" w:rsidP="008011A7">
            <w:pPr>
              <w:jc w:val="center"/>
              <w:rPr>
                <w:color w:val="000000"/>
                <w:sz w:val="20"/>
                <w:szCs w:val="20"/>
              </w:rPr>
            </w:pPr>
            <w:r w:rsidRPr="008011A7">
              <w:rPr>
                <w:color w:val="000000"/>
                <w:sz w:val="20"/>
                <w:szCs w:val="20"/>
              </w:rPr>
              <w:t>912</w:t>
            </w:r>
          </w:p>
        </w:tc>
        <w:tc>
          <w:tcPr>
            <w:tcW w:w="1559" w:type="dxa"/>
            <w:vAlign w:val="center"/>
          </w:tcPr>
          <w:p w:rsidR="0057389C" w:rsidRPr="008011A7" w:rsidRDefault="0057389C" w:rsidP="008011A7">
            <w:pPr>
              <w:jc w:val="center"/>
              <w:rPr>
                <w:color w:val="000000"/>
                <w:sz w:val="20"/>
                <w:szCs w:val="20"/>
              </w:rPr>
            </w:pPr>
            <w:r w:rsidRPr="008011A7">
              <w:rPr>
                <w:color w:val="000000"/>
                <w:sz w:val="20"/>
                <w:szCs w:val="20"/>
              </w:rPr>
              <w:t>1</w:t>
            </w:r>
            <w:r w:rsidRPr="008011A7">
              <w:rPr>
                <w:color w:val="000000"/>
                <w:sz w:val="20"/>
                <w:szCs w:val="20"/>
                <w:lang w:val="en-US"/>
              </w:rPr>
              <w:t> </w:t>
            </w:r>
            <w:r w:rsidRPr="008011A7">
              <w:rPr>
                <w:color w:val="000000"/>
                <w:sz w:val="20"/>
                <w:szCs w:val="20"/>
              </w:rPr>
              <w:t>094</w:t>
            </w:r>
            <w:r w:rsidRPr="008011A7">
              <w:rPr>
                <w:color w:val="000000"/>
                <w:sz w:val="20"/>
                <w:szCs w:val="20"/>
                <w:lang w:val="en-US"/>
              </w:rPr>
              <w:t xml:space="preserve"> </w:t>
            </w:r>
            <w:r w:rsidRPr="008011A7">
              <w:rPr>
                <w:color w:val="000000"/>
                <w:sz w:val="20"/>
                <w:szCs w:val="20"/>
              </w:rPr>
              <w:t>400</w:t>
            </w:r>
          </w:p>
        </w:tc>
        <w:tc>
          <w:tcPr>
            <w:tcW w:w="2694" w:type="dxa"/>
            <w:vMerge/>
            <w:vAlign w:val="center"/>
          </w:tcPr>
          <w:p w:rsidR="0057389C" w:rsidRPr="008011A7" w:rsidRDefault="0057389C" w:rsidP="008011A7">
            <w:pPr>
              <w:pStyle w:val="a6"/>
              <w:jc w:val="center"/>
              <w:rPr>
                <w:sz w:val="20"/>
                <w:szCs w:val="20"/>
              </w:rPr>
            </w:pPr>
          </w:p>
        </w:tc>
      </w:tr>
      <w:tr w:rsidR="00946A99" w:rsidRPr="008011A7" w:rsidTr="008011A7">
        <w:trPr>
          <w:trHeight w:val="268"/>
        </w:trPr>
        <w:tc>
          <w:tcPr>
            <w:tcW w:w="709" w:type="dxa"/>
            <w:vAlign w:val="center"/>
          </w:tcPr>
          <w:p w:rsidR="00946A99" w:rsidRPr="008011A7" w:rsidRDefault="00946A99" w:rsidP="008011A7">
            <w:pPr>
              <w:jc w:val="center"/>
              <w:rPr>
                <w:color w:val="000000"/>
                <w:sz w:val="20"/>
                <w:szCs w:val="20"/>
              </w:rPr>
            </w:pPr>
            <w:r w:rsidRPr="008011A7">
              <w:rPr>
                <w:color w:val="000000"/>
                <w:sz w:val="20"/>
                <w:szCs w:val="20"/>
              </w:rPr>
              <w:t>125</w:t>
            </w:r>
          </w:p>
        </w:tc>
        <w:tc>
          <w:tcPr>
            <w:tcW w:w="2835" w:type="dxa"/>
            <w:vMerge w:val="restart"/>
            <w:vAlign w:val="center"/>
          </w:tcPr>
          <w:p w:rsidR="00946A99" w:rsidRPr="008011A7" w:rsidRDefault="00946A99" w:rsidP="008011A7">
            <w:pPr>
              <w:pStyle w:val="a6"/>
              <w:spacing w:before="0" w:after="0"/>
              <w:jc w:val="center"/>
              <w:rPr>
                <w:sz w:val="20"/>
                <w:szCs w:val="20"/>
              </w:rPr>
            </w:pPr>
            <w:r w:rsidRPr="008011A7">
              <w:rPr>
                <w:b/>
                <w:sz w:val="20"/>
                <w:szCs w:val="20"/>
              </w:rPr>
              <w:t xml:space="preserve">ТОО «КМК-AMANAT» </w:t>
            </w:r>
            <w:proofErr w:type="spellStart"/>
            <w:r w:rsidRPr="008011A7">
              <w:rPr>
                <w:sz w:val="20"/>
                <w:szCs w:val="20"/>
              </w:rPr>
              <w:t>г.Алматы</w:t>
            </w:r>
            <w:proofErr w:type="spellEnd"/>
            <w:r w:rsidRPr="008011A7">
              <w:rPr>
                <w:sz w:val="20"/>
                <w:szCs w:val="20"/>
              </w:rPr>
              <w:t xml:space="preserve">, ул. </w:t>
            </w:r>
            <w:proofErr w:type="spellStart"/>
            <w:r w:rsidRPr="008011A7">
              <w:rPr>
                <w:sz w:val="20"/>
                <w:szCs w:val="20"/>
              </w:rPr>
              <w:t>Рыскулбекова</w:t>
            </w:r>
            <w:proofErr w:type="spellEnd"/>
            <w:r w:rsidRPr="008011A7">
              <w:rPr>
                <w:sz w:val="20"/>
                <w:szCs w:val="20"/>
              </w:rPr>
              <w:t xml:space="preserve"> 39 А</w:t>
            </w:r>
          </w:p>
        </w:tc>
        <w:tc>
          <w:tcPr>
            <w:tcW w:w="5245" w:type="dxa"/>
            <w:vAlign w:val="center"/>
          </w:tcPr>
          <w:p w:rsidR="00946A99" w:rsidRPr="008011A7" w:rsidRDefault="00946A99" w:rsidP="008011A7">
            <w:pPr>
              <w:jc w:val="center"/>
              <w:rPr>
                <w:color w:val="000000"/>
                <w:sz w:val="20"/>
                <w:szCs w:val="20"/>
              </w:rPr>
            </w:pPr>
            <w:proofErr w:type="spellStart"/>
            <w:r w:rsidRPr="008011A7">
              <w:rPr>
                <w:color w:val="000000"/>
                <w:sz w:val="20"/>
                <w:szCs w:val="20"/>
              </w:rPr>
              <w:t>Соеденитель</w:t>
            </w:r>
            <w:proofErr w:type="spellEnd"/>
            <w:r w:rsidRPr="008011A7">
              <w:rPr>
                <w:color w:val="000000"/>
                <w:sz w:val="20"/>
                <w:szCs w:val="20"/>
              </w:rPr>
              <w:t xml:space="preserve"> </w:t>
            </w:r>
            <w:proofErr w:type="spellStart"/>
            <w:r w:rsidRPr="008011A7">
              <w:rPr>
                <w:color w:val="000000"/>
                <w:sz w:val="20"/>
                <w:szCs w:val="20"/>
              </w:rPr>
              <w:t>гафированный</w:t>
            </w:r>
            <w:proofErr w:type="spellEnd"/>
            <w:r w:rsidRPr="008011A7">
              <w:rPr>
                <w:color w:val="000000"/>
                <w:sz w:val="20"/>
                <w:szCs w:val="20"/>
              </w:rPr>
              <w:t xml:space="preserve"> анестезиологический одноразовый</w:t>
            </w:r>
          </w:p>
        </w:tc>
        <w:tc>
          <w:tcPr>
            <w:tcW w:w="1417" w:type="dxa"/>
            <w:vAlign w:val="center"/>
          </w:tcPr>
          <w:p w:rsidR="00946A99" w:rsidRPr="008011A7" w:rsidRDefault="00946A99" w:rsidP="008011A7">
            <w:pPr>
              <w:jc w:val="center"/>
              <w:rPr>
                <w:color w:val="000000"/>
                <w:sz w:val="20"/>
                <w:szCs w:val="20"/>
              </w:rPr>
            </w:pPr>
            <w:r w:rsidRPr="008011A7">
              <w:rPr>
                <w:color w:val="000000"/>
                <w:sz w:val="20"/>
                <w:szCs w:val="20"/>
              </w:rPr>
              <w:t>847</w:t>
            </w:r>
          </w:p>
        </w:tc>
        <w:tc>
          <w:tcPr>
            <w:tcW w:w="1559" w:type="dxa"/>
            <w:vAlign w:val="center"/>
          </w:tcPr>
          <w:p w:rsidR="00946A99" w:rsidRPr="008011A7" w:rsidRDefault="00946A99" w:rsidP="008011A7">
            <w:pPr>
              <w:jc w:val="center"/>
              <w:rPr>
                <w:color w:val="000000"/>
                <w:sz w:val="20"/>
                <w:szCs w:val="20"/>
              </w:rPr>
            </w:pPr>
            <w:r w:rsidRPr="008011A7">
              <w:rPr>
                <w:color w:val="000000"/>
                <w:sz w:val="20"/>
                <w:szCs w:val="20"/>
              </w:rPr>
              <w:t>84</w:t>
            </w:r>
            <w:r w:rsidRPr="008011A7">
              <w:rPr>
                <w:color w:val="000000"/>
                <w:sz w:val="20"/>
                <w:szCs w:val="20"/>
                <w:lang w:val="en-US"/>
              </w:rPr>
              <w:t xml:space="preserve"> </w:t>
            </w:r>
            <w:r w:rsidRPr="008011A7">
              <w:rPr>
                <w:color w:val="000000"/>
                <w:sz w:val="20"/>
                <w:szCs w:val="20"/>
              </w:rPr>
              <w:t>700</w:t>
            </w:r>
          </w:p>
        </w:tc>
        <w:tc>
          <w:tcPr>
            <w:tcW w:w="2694" w:type="dxa"/>
            <w:vMerge/>
            <w:vAlign w:val="center"/>
          </w:tcPr>
          <w:p w:rsidR="00946A99" w:rsidRPr="008011A7" w:rsidRDefault="00946A99" w:rsidP="008011A7">
            <w:pPr>
              <w:pStyle w:val="a6"/>
              <w:jc w:val="center"/>
              <w:rPr>
                <w:sz w:val="20"/>
                <w:szCs w:val="20"/>
              </w:rPr>
            </w:pPr>
          </w:p>
        </w:tc>
      </w:tr>
      <w:tr w:rsidR="00946A99" w:rsidRPr="008011A7" w:rsidTr="008011A7">
        <w:trPr>
          <w:trHeight w:val="164"/>
        </w:trPr>
        <w:tc>
          <w:tcPr>
            <w:tcW w:w="709" w:type="dxa"/>
            <w:vAlign w:val="center"/>
          </w:tcPr>
          <w:p w:rsidR="00946A99" w:rsidRPr="008011A7" w:rsidRDefault="00946A99" w:rsidP="008011A7">
            <w:pPr>
              <w:jc w:val="center"/>
              <w:rPr>
                <w:color w:val="000000"/>
                <w:sz w:val="20"/>
                <w:szCs w:val="20"/>
              </w:rPr>
            </w:pPr>
            <w:r w:rsidRPr="008011A7">
              <w:rPr>
                <w:color w:val="000000"/>
                <w:sz w:val="20"/>
                <w:szCs w:val="20"/>
              </w:rPr>
              <w:t>127</w:t>
            </w:r>
          </w:p>
        </w:tc>
        <w:tc>
          <w:tcPr>
            <w:tcW w:w="2835" w:type="dxa"/>
            <w:vMerge/>
            <w:vAlign w:val="center"/>
          </w:tcPr>
          <w:p w:rsidR="00946A99" w:rsidRPr="008011A7" w:rsidRDefault="00946A99" w:rsidP="008011A7">
            <w:pPr>
              <w:pStyle w:val="a6"/>
              <w:spacing w:before="0" w:after="0"/>
              <w:jc w:val="center"/>
              <w:rPr>
                <w:sz w:val="20"/>
                <w:szCs w:val="20"/>
                <w:lang w:val="en-US"/>
              </w:rPr>
            </w:pPr>
          </w:p>
        </w:tc>
        <w:tc>
          <w:tcPr>
            <w:tcW w:w="5245" w:type="dxa"/>
            <w:vAlign w:val="center"/>
          </w:tcPr>
          <w:p w:rsidR="00946A99" w:rsidRPr="008011A7" w:rsidRDefault="00946A99" w:rsidP="008011A7">
            <w:pPr>
              <w:jc w:val="center"/>
              <w:rPr>
                <w:color w:val="000000"/>
                <w:sz w:val="20"/>
                <w:szCs w:val="20"/>
              </w:rPr>
            </w:pPr>
            <w:proofErr w:type="spellStart"/>
            <w:r w:rsidRPr="008011A7">
              <w:rPr>
                <w:color w:val="000000"/>
                <w:sz w:val="20"/>
                <w:szCs w:val="20"/>
              </w:rPr>
              <w:t>Трахестомическая</w:t>
            </w:r>
            <w:proofErr w:type="spellEnd"/>
            <w:r w:rsidRPr="008011A7">
              <w:rPr>
                <w:color w:val="000000"/>
                <w:sz w:val="20"/>
                <w:szCs w:val="20"/>
              </w:rPr>
              <w:t xml:space="preserve"> трубка для взрослых с манжетой 8,0мм/8,5мм/7.5мм/7.0мм</w:t>
            </w:r>
          </w:p>
        </w:tc>
        <w:tc>
          <w:tcPr>
            <w:tcW w:w="1417" w:type="dxa"/>
            <w:vAlign w:val="center"/>
          </w:tcPr>
          <w:p w:rsidR="00946A99" w:rsidRPr="008011A7" w:rsidRDefault="00946A99" w:rsidP="008011A7">
            <w:pPr>
              <w:jc w:val="center"/>
              <w:rPr>
                <w:color w:val="000000"/>
                <w:sz w:val="20"/>
                <w:szCs w:val="20"/>
              </w:rPr>
            </w:pPr>
            <w:r w:rsidRPr="008011A7">
              <w:rPr>
                <w:color w:val="000000"/>
                <w:sz w:val="20"/>
                <w:szCs w:val="20"/>
              </w:rPr>
              <w:t>2</w:t>
            </w:r>
            <w:r w:rsidRPr="008011A7">
              <w:rPr>
                <w:color w:val="000000"/>
                <w:sz w:val="20"/>
                <w:szCs w:val="20"/>
                <w:lang w:val="en-US"/>
              </w:rPr>
              <w:t xml:space="preserve"> </w:t>
            </w:r>
            <w:r w:rsidRPr="008011A7">
              <w:rPr>
                <w:color w:val="000000"/>
                <w:sz w:val="20"/>
                <w:szCs w:val="20"/>
              </w:rPr>
              <w:t>498</w:t>
            </w:r>
          </w:p>
        </w:tc>
        <w:tc>
          <w:tcPr>
            <w:tcW w:w="1559" w:type="dxa"/>
            <w:vAlign w:val="center"/>
          </w:tcPr>
          <w:p w:rsidR="00946A99" w:rsidRPr="008011A7" w:rsidRDefault="00946A99" w:rsidP="008011A7">
            <w:pPr>
              <w:jc w:val="center"/>
              <w:rPr>
                <w:color w:val="000000"/>
                <w:sz w:val="20"/>
                <w:szCs w:val="20"/>
              </w:rPr>
            </w:pPr>
            <w:r w:rsidRPr="008011A7">
              <w:rPr>
                <w:color w:val="000000"/>
                <w:sz w:val="20"/>
                <w:szCs w:val="20"/>
              </w:rPr>
              <w:t>549</w:t>
            </w:r>
            <w:r w:rsidRPr="008011A7">
              <w:rPr>
                <w:color w:val="000000"/>
                <w:sz w:val="20"/>
                <w:szCs w:val="20"/>
                <w:lang w:val="en-US"/>
              </w:rPr>
              <w:t xml:space="preserve"> </w:t>
            </w:r>
            <w:r w:rsidRPr="008011A7">
              <w:rPr>
                <w:color w:val="000000"/>
                <w:sz w:val="20"/>
                <w:szCs w:val="20"/>
              </w:rPr>
              <w:t>560</w:t>
            </w:r>
          </w:p>
        </w:tc>
        <w:tc>
          <w:tcPr>
            <w:tcW w:w="2694" w:type="dxa"/>
            <w:vMerge/>
            <w:vAlign w:val="center"/>
          </w:tcPr>
          <w:p w:rsidR="00946A99" w:rsidRPr="008011A7" w:rsidRDefault="00946A99" w:rsidP="008011A7">
            <w:pPr>
              <w:pStyle w:val="a6"/>
              <w:jc w:val="center"/>
              <w:rPr>
                <w:sz w:val="20"/>
                <w:szCs w:val="20"/>
              </w:rPr>
            </w:pPr>
          </w:p>
        </w:tc>
      </w:tr>
      <w:tr w:rsidR="00946A99" w:rsidRPr="008011A7" w:rsidTr="008011A7">
        <w:trPr>
          <w:trHeight w:val="229"/>
        </w:trPr>
        <w:tc>
          <w:tcPr>
            <w:tcW w:w="709" w:type="dxa"/>
            <w:vAlign w:val="center"/>
          </w:tcPr>
          <w:p w:rsidR="00946A99" w:rsidRPr="008011A7" w:rsidRDefault="00946A99" w:rsidP="008011A7">
            <w:pPr>
              <w:jc w:val="center"/>
              <w:rPr>
                <w:color w:val="000000"/>
                <w:sz w:val="20"/>
                <w:szCs w:val="20"/>
              </w:rPr>
            </w:pPr>
            <w:r w:rsidRPr="008011A7">
              <w:rPr>
                <w:color w:val="000000"/>
                <w:sz w:val="20"/>
                <w:szCs w:val="20"/>
              </w:rPr>
              <w:t>128</w:t>
            </w:r>
          </w:p>
        </w:tc>
        <w:tc>
          <w:tcPr>
            <w:tcW w:w="2835" w:type="dxa"/>
            <w:vMerge/>
            <w:vAlign w:val="center"/>
          </w:tcPr>
          <w:p w:rsidR="00946A99" w:rsidRPr="008011A7" w:rsidRDefault="00946A99" w:rsidP="008011A7">
            <w:pPr>
              <w:pStyle w:val="a6"/>
              <w:spacing w:before="0" w:after="0"/>
              <w:jc w:val="center"/>
              <w:rPr>
                <w:sz w:val="20"/>
                <w:szCs w:val="20"/>
              </w:rPr>
            </w:pPr>
          </w:p>
        </w:tc>
        <w:tc>
          <w:tcPr>
            <w:tcW w:w="5245" w:type="dxa"/>
            <w:vAlign w:val="center"/>
          </w:tcPr>
          <w:p w:rsidR="00946A99" w:rsidRPr="008011A7" w:rsidRDefault="00946A99" w:rsidP="008011A7">
            <w:pPr>
              <w:jc w:val="center"/>
              <w:rPr>
                <w:color w:val="000000"/>
                <w:sz w:val="20"/>
                <w:szCs w:val="20"/>
              </w:rPr>
            </w:pPr>
            <w:proofErr w:type="spellStart"/>
            <w:r w:rsidRPr="008011A7">
              <w:rPr>
                <w:color w:val="000000"/>
                <w:sz w:val="20"/>
                <w:szCs w:val="20"/>
              </w:rPr>
              <w:t>Эндотрахеальная</w:t>
            </w:r>
            <w:proofErr w:type="spellEnd"/>
            <w:r w:rsidRPr="008011A7">
              <w:rPr>
                <w:color w:val="000000"/>
                <w:sz w:val="20"/>
                <w:szCs w:val="20"/>
              </w:rPr>
              <w:t xml:space="preserve"> трубка с манжеткой 8,5/8,0/7,0/7,5/6,5</w:t>
            </w:r>
          </w:p>
        </w:tc>
        <w:tc>
          <w:tcPr>
            <w:tcW w:w="1417" w:type="dxa"/>
            <w:vAlign w:val="center"/>
          </w:tcPr>
          <w:p w:rsidR="00946A99" w:rsidRPr="008011A7" w:rsidRDefault="00946A99" w:rsidP="008011A7">
            <w:pPr>
              <w:jc w:val="center"/>
              <w:rPr>
                <w:color w:val="000000"/>
                <w:sz w:val="20"/>
                <w:szCs w:val="20"/>
              </w:rPr>
            </w:pPr>
            <w:r w:rsidRPr="008011A7">
              <w:rPr>
                <w:color w:val="000000"/>
                <w:sz w:val="20"/>
                <w:szCs w:val="20"/>
              </w:rPr>
              <w:t>512</w:t>
            </w:r>
          </w:p>
        </w:tc>
        <w:tc>
          <w:tcPr>
            <w:tcW w:w="1559" w:type="dxa"/>
            <w:vAlign w:val="center"/>
          </w:tcPr>
          <w:p w:rsidR="00946A99" w:rsidRPr="008011A7" w:rsidRDefault="00946A99" w:rsidP="008011A7">
            <w:pPr>
              <w:jc w:val="center"/>
              <w:rPr>
                <w:color w:val="000000"/>
                <w:sz w:val="20"/>
                <w:szCs w:val="20"/>
              </w:rPr>
            </w:pPr>
            <w:r w:rsidRPr="008011A7">
              <w:rPr>
                <w:color w:val="000000"/>
                <w:sz w:val="20"/>
                <w:szCs w:val="20"/>
              </w:rPr>
              <w:t>855</w:t>
            </w:r>
            <w:r w:rsidRPr="008011A7">
              <w:rPr>
                <w:color w:val="000000"/>
                <w:sz w:val="20"/>
                <w:szCs w:val="20"/>
                <w:lang w:val="en-US"/>
              </w:rPr>
              <w:t xml:space="preserve"> </w:t>
            </w:r>
            <w:r w:rsidRPr="008011A7">
              <w:rPr>
                <w:color w:val="000000"/>
                <w:sz w:val="20"/>
                <w:szCs w:val="20"/>
              </w:rPr>
              <w:t>040</w:t>
            </w:r>
          </w:p>
        </w:tc>
        <w:tc>
          <w:tcPr>
            <w:tcW w:w="2694" w:type="dxa"/>
            <w:vMerge/>
            <w:vAlign w:val="center"/>
          </w:tcPr>
          <w:p w:rsidR="00946A99" w:rsidRPr="008011A7" w:rsidRDefault="00946A99" w:rsidP="008011A7">
            <w:pPr>
              <w:pStyle w:val="a6"/>
              <w:jc w:val="center"/>
              <w:rPr>
                <w:sz w:val="20"/>
                <w:szCs w:val="20"/>
              </w:rPr>
            </w:pPr>
          </w:p>
        </w:tc>
      </w:tr>
      <w:tr w:rsidR="008011A7" w:rsidRPr="008011A7" w:rsidTr="008011A7">
        <w:trPr>
          <w:trHeight w:val="229"/>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199</w:t>
            </w:r>
          </w:p>
        </w:tc>
        <w:tc>
          <w:tcPr>
            <w:tcW w:w="2835" w:type="dxa"/>
            <w:vMerge w:val="restart"/>
            <w:vAlign w:val="center"/>
          </w:tcPr>
          <w:p w:rsidR="008011A7" w:rsidRPr="008011A7" w:rsidRDefault="008011A7" w:rsidP="008011A7">
            <w:pPr>
              <w:pStyle w:val="a6"/>
              <w:spacing w:before="0" w:after="0"/>
              <w:jc w:val="center"/>
              <w:rPr>
                <w:sz w:val="20"/>
                <w:szCs w:val="20"/>
              </w:rPr>
            </w:pPr>
            <w:r w:rsidRPr="008011A7">
              <w:rPr>
                <w:b/>
                <w:sz w:val="20"/>
                <w:szCs w:val="20"/>
              </w:rPr>
              <w:t>ТОО «Аксель и А»</w:t>
            </w:r>
            <w:r w:rsidRPr="008011A7">
              <w:rPr>
                <w:sz w:val="20"/>
                <w:szCs w:val="20"/>
              </w:rPr>
              <w:t xml:space="preserve"> </w:t>
            </w:r>
            <w:proofErr w:type="spellStart"/>
            <w:r w:rsidRPr="008011A7">
              <w:rPr>
                <w:sz w:val="20"/>
                <w:szCs w:val="20"/>
              </w:rPr>
              <w:t>г.Алматы</w:t>
            </w:r>
            <w:proofErr w:type="spellEnd"/>
            <w:r w:rsidRPr="008011A7">
              <w:rPr>
                <w:sz w:val="20"/>
                <w:szCs w:val="20"/>
              </w:rPr>
              <w:t xml:space="preserve">, </w:t>
            </w:r>
            <w:proofErr w:type="spellStart"/>
            <w:r w:rsidRPr="008011A7">
              <w:rPr>
                <w:sz w:val="20"/>
                <w:szCs w:val="20"/>
              </w:rPr>
              <w:t>Промзона</w:t>
            </w:r>
            <w:proofErr w:type="spellEnd"/>
            <w:r w:rsidRPr="008011A7">
              <w:rPr>
                <w:sz w:val="20"/>
                <w:szCs w:val="20"/>
              </w:rPr>
              <w:t xml:space="preserve"> 21</w:t>
            </w:r>
          </w:p>
        </w:tc>
        <w:tc>
          <w:tcPr>
            <w:tcW w:w="5245" w:type="dxa"/>
            <w:vAlign w:val="center"/>
          </w:tcPr>
          <w:p w:rsidR="008011A7" w:rsidRPr="008011A7" w:rsidRDefault="008011A7" w:rsidP="008011A7">
            <w:pPr>
              <w:jc w:val="center"/>
              <w:rPr>
                <w:sz w:val="20"/>
                <w:szCs w:val="20"/>
              </w:rPr>
            </w:pPr>
            <w:proofErr w:type="spellStart"/>
            <w:r w:rsidRPr="008011A7">
              <w:rPr>
                <w:sz w:val="20"/>
                <w:szCs w:val="20"/>
              </w:rPr>
              <w:t>Цоликлон</w:t>
            </w:r>
            <w:proofErr w:type="spellEnd"/>
            <w:r w:rsidRPr="008011A7">
              <w:rPr>
                <w:sz w:val="20"/>
                <w:szCs w:val="20"/>
              </w:rPr>
              <w:t xml:space="preserve"> Анти А 10 доз х 10 мл</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050</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63</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8011A7" w:rsidRPr="008011A7" w:rsidRDefault="008011A7" w:rsidP="008011A7">
            <w:pPr>
              <w:pStyle w:val="a6"/>
              <w:jc w:val="center"/>
              <w:rPr>
                <w:sz w:val="20"/>
                <w:szCs w:val="20"/>
              </w:rPr>
            </w:pPr>
          </w:p>
        </w:tc>
      </w:tr>
      <w:tr w:rsidR="008011A7" w:rsidRPr="008011A7" w:rsidTr="008011A7">
        <w:trPr>
          <w:trHeight w:val="229"/>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200</w:t>
            </w:r>
          </w:p>
        </w:tc>
        <w:tc>
          <w:tcPr>
            <w:tcW w:w="2835" w:type="dxa"/>
            <w:vMerge/>
            <w:vAlign w:val="center"/>
          </w:tcPr>
          <w:p w:rsidR="008011A7" w:rsidRPr="008011A7" w:rsidRDefault="008011A7" w:rsidP="008011A7">
            <w:pPr>
              <w:pStyle w:val="a6"/>
              <w:spacing w:before="0" w:after="0"/>
              <w:jc w:val="center"/>
              <w:rPr>
                <w:sz w:val="20"/>
                <w:szCs w:val="20"/>
              </w:rPr>
            </w:pPr>
          </w:p>
        </w:tc>
        <w:tc>
          <w:tcPr>
            <w:tcW w:w="5245" w:type="dxa"/>
            <w:vAlign w:val="center"/>
          </w:tcPr>
          <w:p w:rsidR="008011A7" w:rsidRPr="008011A7" w:rsidRDefault="008011A7" w:rsidP="008011A7">
            <w:pPr>
              <w:jc w:val="center"/>
              <w:rPr>
                <w:sz w:val="20"/>
                <w:szCs w:val="20"/>
              </w:rPr>
            </w:pPr>
            <w:proofErr w:type="spellStart"/>
            <w:r w:rsidRPr="008011A7">
              <w:rPr>
                <w:sz w:val="20"/>
                <w:szCs w:val="20"/>
              </w:rPr>
              <w:t>Цоликлон</w:t>
            </w:r>
            <w:proofErr w:type="spellEnd"/>
            <w:r w:rsidRPr="008011A7">
              <w:rPr>
                <w:sz w:val="20"/>
                <w:szCs w:val="20"/>
              </w:rPr>
              <w:t xml:space="preserve"> </w:t>
            </w:r>
            <w:proofErr w:type="spellStart"/>
            <w:r w:rsidRPr="008011A7">
              <w:rPr>
                <w:sz w:val="20"/>
                <w:szCs w:val="20"/>
              </w:rPr>
              <w:t>АнтиВ</w:t>
            </w:r>
            <w:proofErr w:type="spellEnd"/>
            <w:r w:rsidRPr="008011A7">
              <w:rPr>
                <w:sz w:val="20"/>
                <w:szCs w:val="20"/>
              </w:rPr>
              <w:t xml:space="preserve"> 10 доз х 10 мл</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050</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63</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8011A7" w:rsidRPr="008011A7" w:rsidRDefault="008011A7" w:rsidP="008011A7">
            <w:pPr>
              <w:pStyle w:val="a6"/>
              <w:jc w:val="center"/>
              <w:rPr>
                <w:sz w:val="20"/>
                <w:szCs w:val="20"/>
              </w:rPr>
            </w:pPr>
          </w:p>
        </w:tc>
      </w:tr>
      <w:tr w:rsidR="008011A7" w:rsidRPr="008011A7" w:rsidTr="008011A7">
        <w:trPr>
          <w:trHeight w:val="229"/>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201</w:t>
            </w:r>
          </w:p>
        </w:tc>
        <w:tc>
          <w:tcPr>
            <w:tcW w:w="2835" w:type="dxa"/>
            <w:vMerge/>
            <w:vAlign w:val="center"/>
          </w:tcPr>
          <w:p w:rsidR="008011A7" w:rsidRPr="008011A7" w:rsidRDefault="008011A7" w:rsidP="008011A7">
            <w:pPr>
              <w:pStyle w:val="a6"/>
              <w:spacing w:before="0" w:after="0"/>
              <w:jc w:val="center"/>
              <w:rPr>
                <w:sz w:val="20"/>
                <w:szCs w:val="20"/>
              </w:rPr>
            </w:pPr>
          </w:p>
        </w:tc>
        <w:tc>
          <w:tcPr>
            <w:tcW w:w="5245" w:type="dxa"/>
            <w:vAlign w:val="center"/>
          </w:tcPr>
          <w:p w:rsidR="008011A7" w:rsidRPr="008011A7" w:rsidRDefault="008011A7" w:rsidP="008011A7">
            <w:pPr>
              <w:jc w:val="center"/>
              <w:rPr>
                <w:sz w:val="20"/>
                <w:szCs w:val="20"/>
              </w:rPr>
            </w:pPr>
            <w:proofErr w:type="spellStart"/>
            <w:r w:rsidRPr="008011A7">
              <w:rPr>
                <w:sz w:val="20"/>
                <w:szCs w:val="20"/>
              </w:rPr>
              <w:t>Цоликлон</w:t>
            </w:r>
            <w:proofErr w:type="spellEnd"/>
            <w:r w:rsidRPr="008011A7">
              <w:rPr>
                <w:sz w:val="20"/>
                <w:szCs w:val="20"/>
              </w:rPr>
              <w:t xml:space="preserve"> Анти АВ 10 доз х 10 мл</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400</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140</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8011A7" w:rsidRPr="008011A7" w:rsidRDefault="008011A7" w:rsidP="008011A7">
            <w:pPr>
              <w:pStyle w:val="a6"/>
              <w:jc w:val="center"/>
              <w:rPr>
                <w:sz w:val="20"/>
                <w:szCs w:val="20"/>
              </w:rPr>
            </w:pPr>
          </w:p>
        </w:tc>
      </w:tr>
      <w:tr w:rsidR="008011A7" w:rsidRPr="008011A7" w:rsidTr="008011A7">
        <w:trPr>
          <w:trHeight w:val="229"/>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202</w:t>
            </w:r>
          </w:p>
        </w:tc>
        <w:tc>
          <w:tcPr>
            <w:tcW w:w="2835" w:type="dxa"/>
            <w:vMerge/>
            <w:vAlign w:val="center"/>
          </w:tcPr>
          <w:p w:rsidR="008011A7" w:rsidRPr="008011A7" w:rsidRDefault="008011A7" w:rsidP="008011A7">
            <w:pPr>
              <w:pStyle w:val="a6"/>
              <w:spacing w:before="0" w:after="0"/>
              <w:jc w:val="center"/>
              <w:rPr>
                <w:sz w:val="20"/>
                <w:szCs w:val="20"/>
              </w:rPr>
            </w:pPr>
          </w:p>
        </w:tc>
        <w:tc>
          <w:tcPr>
            <w:tcW w:w="5245" w:type="dxa"/>
            <w:vAlign w:val="center"/>
          </w:tcPr>
          <w:p w:rsidR="008011A7" w:rsidRPr="008011A7" w:rsidRDefault="008011A7" w:rsidP="008011A7">
            <w:pPr>
              <w:jc w:val="center"/>
              <w:rPr>
                <w:sz w:val="20"/>
                <w:szCs w:val="20"/>
              </w:rPr>
            </w:pPr>
            <w:proofErr w:type="spellStart"/>
            <w:r w:rsidRPr="008011A7">
              <w:rPr>
                <w:sz w:val="20"/>
                <w:szCs w:val="20"/>
              </w:rPr>
              <w:t>Цоликлон</w:t>
            </w:r>
            <w:proofErr w:type="spellEnd"/>
            <w:r w:rsidRPr="008011A7">
              <w:rPr>
                <w:sz w:val="20"/>
                <w:szCs w:val="20"/>
              </w:rPr>
              <w:t xml:space="preserve"> </w:t>
            </w:r>
            <w:proofErr w:type="gramStart"/>
            <w:r w:rsidRPr="008011A7">
              <w:rPr>
                <w:sz w:val="20"/>
                <w:szCs w:val="20"/>
              </w:rPr>
              <w:t>Анти Д</w:t>
            </w:r>
            <w:proofErr w:type="gramEnd"/>
            <w:r w:rsidRPr="008011A7">
              <w:rPr>
                <w:sz w:val="20"/>
                <w:szCs w:val="20"/>
              </w:rPr>
              <w:t xml:space="preserve"> Супер 10 доз х 5 мл</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1</w:t>
            </w:r>
            <w:r w:rsidRPr="008011A7">
              <w:rPr>
                <w:color w:val="000000"/>
                <w:sz w:val="20"/>
                <w:szCs w:val="20"/>
                <w:lang w:val="en-US"/>
              </w:rPr>
              <w:t xml:space="preserve"> </w:t>
            </w:r>
            <w:r w:rsidRPr="008011A7">
              <w:rPr>
                <w:color w:val="000000"/>
                <w:sz w:val="20"/>
                <w:szCs w:val="20"/>
              </w:rPr>
              <w:t>450</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145</w:t>
            </w:r>
            <w:r w:rsidRPr="008011A7">
              <w:rPr>
                <w:color w:val="000000"/>
                <w:sz w:val="20"/>
                <w:szCs w:val="20"/>
                <w:lang w:val="en-US"/>
              </w:rPr>
              <w:t xml:space="preserve"> </w:t>
            </w:r>
            <w:r w:rsidRPr="008011A7">
              <w:rPr>
                <w:color w:val="000000"/>
                <w:sz w:val="20"/>
                <w:szCs w:val="20"/>
              </w:rPr>
              <w:t>000</w:t>
            </w:r>
          </w:p>
        </w:tc>
        <w:tc>
          <w:tcPr>
            <w:tcW w:w="2694" w:type="dxa"/>
            <w:vMerge/>
            <w:vAlign w:val="center"/>
          </w:tcPr>
          <w:p w:rsidR="008011A7" w:rsidRPr="008011A7" w:rsidRDefault="008011A7" w:rsidP="008011A7">
            <w:pPr>
              <w:pStyle w:val="a6"/>
              <w:jc w:val="center"/>
              <w:rPr>
                <w:sz w:val="20"/>
                <w:szCs w:val="20"/>
              </w:rPr>
            </w:pPr>
          </w:p>
        </w:tc>
      </w:tr>
      <w:tr w:rsidR="008011A7" w:rsidRPr="008011A7" w:rsidTr="008011A7">
        <w:trPr>
          <w:trHeight w:val="229"/>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203</w:t>
            </w:r>
          </w:p>
        </w:tc>
        <w:tc>
          <w:tcPr>
            <w:tcW w:w="2835" w:type="dxa"/>
            <w:vMerge/>
            <w:vAlign w:val="center"/>
          </w:tcPr>
          <w:p w:rsidR="008011A7" w:rsidRPr="008011A7" w:rsidRDefault="008011A7" w:rsidP="008011A7">
            <w:pPr>
              <w:tabs>
                <w:tab w:val="left" w:pos="403"/>
              </w:tabs>
              <w:jc w:val="center"/>
              <w:rPr>
                <w:sz w:val="20"/>
                <w:szCs w:val="20"/>
              </w:rPr>
            </w:pPr>
          </w:p>
        </w:tc>
        <w:tc>
          <w:tcPr>
            <w:tcW w:w="5245" w:type="dxa"/>
            <w:vAlign w:val="center"/>
          </w:tcPr>
          <w:p w:rsidR="008011A7" w:rsidRPr="008011A7" w:rsidRDefault="008011A7" w:rsidP="008011A7">
            <w:pPr>
              <w:jc w:val="center"/>
              <w:rPr>
                <w:sz w:val="20"/>
                <w:szCs w:val="20"/>
              </w:rPr>
            </w:pPr>
            <w:r w:rsidRPr="008011A7">
              <w:rPr>
                <w:sz w:val="20"/>
                <w:szCs w:val="20"/>
              </w:rPr>
              <w:t>Гепатит В</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14</w:t>
            </w:r>
            <w:r w:rsidRPr="008011A7">
              <w:rPr>
                <w:color w:val="000000"/>
                <w:sz w:val="20"/>
                <w:szCs w:val="20"/>
                <w:lang w:val="en-US"/>
              </w:rPr>
              <w:t xml:space="preserve"> </w:t>
            </w:r>
            <w:r w:rsidRPr="008011A7">
              <w:rPr>
                <w:color w:val="000000"/>
                <w:sz w:val="20"/>
                <w:szCs w:val="20"/>
              </w:rPr>
              <w:t>999</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1</w:t>
            </w:r>
            <w:r w:rsidRPr="008011A7">
              <w:rPr>
                <w:color w:val="000000"/>
                <w:sz w:val="20"/>
                <w:szCs w:val="20"/>
                <w:lang w:val="en-US"/>
              </w:rPr>
              <w:t> </w:t>
            </w:r>
            <w:r w:rsidRPr="008011A7">
              <w:rPr>
                <w:color w:val="000000"/>
                <w:sz w:val="20"/>
                <w:szCs w:val="20"/>
              </w:rPr>
              <w:t>499</w:t>
            </w:r>
            <w:r w:rsidRPr="008011A7">
              <w:rPr>
                <w:color w:val="000000"/>
                <w:sz w:val="20"/>
                <w:szCs w:val="20"/>
                <w:lang w:val="en-US"/>
              </w:rPr>
              <w:t xml:space="preserve"> </w:t>
            </w:r>
            <w:r w:rsidRPr="008011A7">
              <w:rPr>
                <w:color w:val="000000"/>
                <w:sz w:val="20"/>
                <w:szCs w:val="20"/>
              </w:rPr>
              <w:t>900</w:t>
            </w:r>
          </w:p>
        </w:tc>
        <w:tc>
          <w:tcPr>
            <w:tcW w:w="2694" w:type="dxa"/>
            <w:vMerge/>
            <w:vAlign w:val="center"/>
          </w:tcPr>
          <w:p w:rsidR="008011A7" w:rsidRPr="008011A7" w:rsidRDefault="008011A7" w:rsidP="008011A7">
            <w:pPr>
              <w:pStyle w:val="a6"/>
              <w:jc w:val="center"/>
              <w:rPr>
                <w:sz w:val="20"/>
                <w:szCs w:val="20"/>
              </w:rPr>
            </w:pPr>
          </w:p>
        </w:tc>
      </w:tr>
      <w:tr w:rsidR="008011A7" w:rsidRPr="008011A7" w:rsidTr="008011A7">
        <w:trPr>
          <w:trHeight w:val="377"/>
        </w:trPr>
        <w:tc>
          <w:tcPr>
            <w:tcW w:w="709" w:type="dxa"/>
            <w:vAlign w:val="center"/>
          </w:tcPr>
          <w:p w:rsidR="008011A7" w:rsidRPr="008011A7" w:rsidRDefault="008011A7" w:rsidP="008011A7">
            <w:pPr>
              <w:jc w:val="center"/>
              <w:rPr>
                <w:color w:val="000000"/>
                <w:sz w:val="20"/>
                <w:szCs w:val="20"/>
              </w:rPr>
            </w:pPr>
            <w:r w:rsidRPr="008011A7">
              <w:rPr>
                <w:color w:val="000000"/>
                <w:sz w:val="20"/>
                <w:szCs w:val="20"/>
              </w:rPr>
              <w:t>204</w:t>
            </w:r>
          </w:p>
        </w:tc>
        <w:tc>
          <w:tcPr>
            <w:tcW w:w="2835" w:type="dxa"/>
            <w:vMerge/>
            <w:vAlign w:val="center"/>
          </w:tcPr>
          <w:p w:rsidR="008011A7" w:rsidRPr="008011A7" w:rsidRDefault="008011A7" w:rsidP="008011A7">
            <w:pPr>
              <w:pStyle w:val="a6"/>
              <w:spacing w:before="0" w:after="0"/>
              <w:jc w:val="center"/>
              <w:rPr>
                <w:sz w:val="20"/>
                <w:szCs w:val="20"/>
              </w:rPr>
            </w:pPr>
          </w:p>
        </w:tc>
        <w:tc>
          <w:tcPr>
            <w:tcW w:w="5245" w:type="dxa"/>
            <w:vAlign w:val="center"/>
          </w:tcPr>
          <w:p w:rsidR="008011A7" w:rsidRPr="008011A7" w:rsidRDefault="008011A7" w:rsidP="008011A7">
            <w:pPr>
              <w:jc w:val="center"/>
              <w:rPr>
                <w:sz w:val="20"/>
                <w:szCs w:val="20"/>
              </w:rPr>
            </w:pPr>
            <w:r w:rsidRPr="008011A7">
              <w:rPr>
                <w:sz w:val="20"/>
                <w:szCs w:val="20"/>
              </w:rPr>
              <w:t>Гепатит С</w:t>
            </w:r>
          </w:p>
        </w:tc>
        <w:tc>
          <w:tcPr>
            <w:tcW w:w="1417" w:type="dxa"/>
            <w:vAlign w:val="center"/>
          </w:tcPr>
          <w:p w:rsidR="008011A7" w:rsidRPr="008011A7" w:rsidRDefault="008011A7" w:rsidP="008011A7">
            <w:pPr>
              <w:jc w:val="center"/>
              <w:rPr>
                <w:color w:val="000000"/>
                <w:sz w:val="20"/>
                <w:szCs w:val="20"/>
              </w:rPr>
            </w:pPr>
            <w:r w:rsidRPr="008011A7">
              <w:rPr>
                <w:color w:val="000000"/>
                <w:sz w:val="20"/>
                <w:szCs w:val="20"/>
              </w:rPr>
              <w:t>29</w:t>
            </w:r>
            <w:r w:rsidRPr="008011A7">
              <w:rPr>
                <w:color w:val="000000"/>
                <w:sz w:val="20"/>
                <w:szCs w:val="20"/>
                <w:lang w:val="en-US"/>
              </w:rPr>
              <w:t xml:space="preserve"> </w:t>
            </w:r>
            <w:r w:rsidRPr="008011A7">
              <w:rPr>
                <w:color w:val="000000"/>
                <w:sz w:val="20"/>
                <w:szCs w:val="20"/>
              </w:rPr>
              <w:t>999</w:t>
            </w:r>
          </w:p>
        </w:tc>
        <w:tc>
          <w:tcPr>
            <w:tcW w:w="1559" w:type="dxa"/>
            <w:vAlign w:val="center"/>
          </w:tcPr>
          <w:p w:rsidR="008011A7" w:rsidRPr="008011A7" w:rsidRDefault="008011A7" w:rsidP="008011A7">
            <w:pPr>
              <w:jc w:val="center"/>
              <w:rPr>
                <w:color w:val="000000"/>
                <w:sz w:val="20"/>
                <w:szCs w:val="20"/>
              </w:rPr>
            </w:pPr>
            <w:r w:rsidRPr="008011A7">
              <w:rPr>
                <w:color w:val="000000"/>
                <w:sz w:val="20"/>
                <w:szCs w:val="20"/>
              </w:rPr>
              <w:t>2</w:t>
            </w:r>
            <w:r w:rsidRPr="008011A7">
              <w:rPr>
                <w:color w:val="000000"/>
                <w:sz w:val="20"/>
                <w:szCs w:val="20"/>
                <w:lang w:val="en-US"/>
              </w:rPr>
              <w:t> </w:t>
            </w:r>
            <w:r w:rsidRPr="008011A7">
              <w:rPr>
                <w:color w:val="000000"/>
                <w:sz w:val="20"/>
                <w:szCs w:val="20"/>
              </w:rPr>
              <w:t>999</w:t>
            </w:r>
            <w:r w:rsidRPr="008011A7">
              <w:rPr>
                <w:color w:val="000000"/>
                <w:sz w:val="20"/>
                <w:szCs w:val="20"/>
                <w:lang w:val="en-US"/>
              </w:rPr>
              <w:t xml:space="preserve"> </w:t>
            </w:r>
            <w:r w:rsidRPr="008011A7">
              <w:rPr>
                <w:color w:val="000000"/>
                <w:sz w:val="20"/>
                <w:szCs w:val="20"/>
              </w:rPr>
              <w:t>900</w:t>
            </w:r>
          </w:p>
        </w:tc>
        <w:tc>
          <w:tcPr>
            <w:tcW w:w="2694" w:type="dxa"/>
            <w:vMerge/>
            <w:vAlign w:val="center"/>
          </w:tcPr>
          <w:p w:rsidR="008011A7" w:rsidRPr="008011A7" w:rsidRDefault="008011A7" w:rsidP="008011A7">
            <w:pPr>
              <w:pStyle w:val="a6"/>
              <w:jc w:val="center"/>
              <w:rPr>
                <w:sz w:val="20"/>
                <w:szCs w:val="20"/>
              </w:rPr>
            </w:pPr>
          </w:p>
        </w:tc>
      </w:tr>
    </w:tbl>
    <w:p w:rsidR="00440863" w:rsidRPr="00B062DB" w:rsidRDefault="00440863" w:rsidP="00440863">
      <w:pPr>
        <w:pStyle w:val="a6"/>
        <w:spacing w:before="0" w:beforeAutospacing="0" w:after="0" w:afterAutospacing="0"/>
        <w:ind w:left="142" w:right="142"/>
        <w:jc w:val="both"/>
        <w:rPr>
          <w:sz w:val="22"/>
          <w:szCs w:val="22"/>
        </w:rPr>
      </w:pPr>
    </w:p>
    <w:p w:rsidR="00C327AE" w:rsidRPr="00B062DB" w:rsidRDefault="002757F0" w:rsidP="002757F0">
      <w:pPr>
        <w:ind w:right="283"/>
        <w:contextualSpacing/>
        <w:jc w:val="both"/>
        <w:rPr>
          <w:sz w:val="22"/>
          <w:szCs w:val="22"/>
        </w:rPr>
      </w:pPr>
      <w:r w:rsidRPr="00B062DB">
        <w:rPr>
          <w:sz w:val="22"/>
          <w:szCs w:val="22"/>
        </w:rPr>
        <w:t xml:space="preserve">   9</w:t>
      </w:r>
      <w:r w:rsidR="00C327AE" w:rsidRPr="00B062DB">
        <w:rPr>
          <w:sz w:val="22"/>
          <w:szCs w:val="22"/>
        </w:rPr>
        <w:t>.</w:t>
      </w:r>
      <w:r w:rsidR="00C327AE" w:rsidRPr="00B062DB">
        <w:rPr>
          <w:sz w:val="22"/>
          <w:szCs w:val="22"/>
        </w:rPr>
        <w:tab/>
        <w:t xml:space="preserve"> За</w:t>
      </w:r>
      <w:r w:rsidR="001E7CE5" w:rsidRPr="00B062DB">
        <w:rPr>
          <w:sz w:val="22"/>
          <w:szCs w:val="22"/>
        </w:rPr>
        <w:t>ключить договор о закупе по лотам</w:t>
      </w:r>
      <w:r w:rsidR="00C327AE" w:rsidRPr="00B062DB">
        <w:rPr>
          <w:sz w:val="22"/>
          <w:szCs w:val="22"/>
        </w:rPr>
        <w:t xml:space="preserve"> </w:t>
      </w:r>
      <w:r w:rsidR="004E0B13" w:rsidRPr="00B062DB">
        <w:rPr>
          <w:sz w:val="22"/>
          <w:szCs w:val="22"/>
        </w:rPr>
        <w:t>36-51, №69-</w:t>
      </w:r>
      <w:proofErr w:type="gramStart"/>
      <w:r w:rsidR="004E0B13" w:rsidRPr="00B062DB">
        <w:rPr>
          <w:sz w:val="22"/>
          <w:szCs w:val="22"/>
        </w:rPr>
        <w:t>73,№</w:t>
      </w:r>
      <w:proofErr w:type="gramEnd"/>
      <w:r w:rsidR="004E0B13" w:rsidRPr="00B062DB">
        <w:rPr>
          <w:sz w:val="22"/>
          <w:szCs w:val="22"/>
        </w:rPr>
        <w:t>75-76,№79-80, №95, №103-107, №109, №111-119, №121, №123-125, №127-128, №199-204</w:t>
      </w:r>
      <w:r w:rsidR="001E7CE5" w:rsidRPr="00B062DB">
        <w:rPr>
          <w:sz w:val="22"/>
          <w:szCs w:val="22"/>
        </w:rPr>
        <w:t xml:space="preserve"> </w:t>
      </w:r>
      <w:r w:rsidR="00C327AE" w:rsidRPr="00B062DB">
        <w:rPr>
          <w:sz w:val="22"/>
          <w:szCs w:val="22"/>
        </w:rPr>
        <w:t xml:space="preserve">в срок до </w:t>
      </w:r>
      <w:r w:rsidR="004E0B13" w:rsidRPr="004E0B13">
        <w:rPr>
          <w:sz w:val="22"/>
          <w:szCs w:val="22"/>
        </w:rPr>
        <w:t>24</w:t>
      </w:r>
      <w:r w:rsidR="00C327AE" w:rsidRPr="00B062DB">
        <w:rPr>
          <w:sz w:val="22"/>
          <w:szCs w:val="22"/>
        </w:rPr>
        <w:t xml:space="preserve"> </w:t>
      </w:r>
      <w:r w:rsidR="004E0B13">
        <w:rPr>
          <w:sz w:val="22"/>
          <w:szCs w:val="22"/>
        </w:rPr>
        <w:t>февраля</w:t>
      </w:r>
      <w:r w:rsidR="00C327AE" w:rsidRPr="00B062DB">
        <w:rPr>
          <w:sz w:val="22"/>
          <w:szCs w:val="22"/>
        </w:rPr>
        <w:t xml:space="preserve"> 20</w:t>
      </w:r>
      <w:r w:rsidR="001E7CE5" w:rsidRPr="00B062DB">
        <w:rPr>
          <w:sz w:val="22"/>
          <w:szCs w:val="22"/>
        </w:rPr>
        <w:t>2</w:t>
      </w:r>
      <w:r w:rsidR="004E0B13">
        <w:rPr>
          <w:sz w:val="22"/>
          <w:szCs w:val="22"/>
        </w:rPr>
        <w:t>1</w:t>
      </w:r>
      <w:r w:rsidR="00C327AE" w:rsidRPr="00B062DB">
        <w:rPr>
          <w:sz w:val="22"/>
          <w:szCs w:val="22"/>
        </w:rPr>
        <w:t xml:space="preserve"> года, со следующими победителями: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4"/>
        <w:gridCol w:w="6096"/>
      </w:tblGrid>
      <w:tr w:rsidR="002847CB" w:rsidRPr="00567FA4" w:rsidTr="002847CB">
        <w:trPr>
          <w:trHeight w:val="477"/>
        </w:trPr>
        <w:tc>
          <w:tcPr>
            <w:tcW w:w="709" w:type="dxa"/>
            <w:vAlign w:val="center"/>
          </w:tcPr>
          <w:p w:rsidR="002847CB" w:rsidRPr="00567FA4" w:rsidRDefault="002847CB" w:rsidP="007B086A">
            <w:pPr>
              <w:pStyle w:val="a6"/>
              <w:spacing w:before="0" w:beforeAutospacing="0" w:after="0" w:afterAutospacing="0"/>
              <w:ind w:left="-142"/>
              <w:jc w:val="center"/>
              <w:rPr>
                <w:b/>
                <w:sz w:val="20"/>
                <w:szCs w:val="20"/>
              </w:rPr>
            </w:pPr>
            <w:r w:rsidRPr="00567FA4">
              <w:rPr>
                <w:b/>
                <w:sz w:val="20"/>
                <w:szCs w:val="20"/>
              </w:rPr>
              <w:t>№</w:t>
            </w:r>
          </w:p>
          <w:p w:rsidR="002847CB" w:rsidRPr="00567FA4" w:rsidRDefault="002847CB" w:rsidP="007B086A">
            <w:pPr>
              <w:pStyle w:val="a6"/>
              <w:spacing w:before="0" w:beforeAutospacing="0" w:after="0" w:afterAutospacing="0"/>
              <w:ind w:left="-142"/>
              <w:jc w:val="center"/>
              <w:rPr>
                <w:b/>
                <w:sz w:val="20"/>
                <w:szCs w:val="20"/>
              </w:rPr>
            </w:pPr>
          </w:p>
        </w:tc>
        <w:tc>
          <w:tcPr>
            <w:tcW w:w="7654" w:type="dxa"/>
            <w:vAlign w:val="center"/>
          </w:tcPr>
          <w:p w:rsidR="002847CB" w:rsidRPr="00567FA4" w:rsidRDefault="002847CB" w:rsidP="007B086A">
            <w:pPr>
              <w:pStyle w:val="a6"/>
              <w:spacing w:before="0" w:beforeAutospacing="0" w:after="0" w:afterAutospacing="0"/>
              <w:ind w:left="-142"/>
              <w:jc w:val="center"/>
              <w:rPr>
                <w:b/>
                <w:sz w:val="20"/>
                <w:szCs w:val="20"/>
              </w:rPr>
            </w:pPr>
            <w:r w:rsidRPr="00567FA4">
              <w:rPr>
                <w:b/>
                <w:sz w:val="20"/>
                <w:szCs w:val="20"/>
              </w:rPr>
              <w:t>Наименование потенциального поставщика</w:t>
            </w:r>
          </w:p>
        </w:tc>
        <w:tc>
          <w:tcPr>
            <w:tcW w:w="6096" w:type="dxa"/>
            <w:vAlign w:val="center"/>
          </w:tcPr>
          <w:p w:rsidR="002847CB" w:rsidRPr="00567FA4" w:rsidRDefault="002847CB" w:rsidP="007B086A">
            <w:pPr>
              <w:pStyle w:val="a6"/>
              <w:spacing w:before="0" w:beforeAutospacing="0" w:after="0" w:afterAutospacing="0"/>
              <w:ind w:left="-142"/>
              <w:jc w:val="center"/>
              <w:rPr>
                <w:b/>
                <w:sz w:val="20"/>
                <w:szCs w:val="20"/>
              </w:rPr>
            </w:pPr>
            <w:r w:rsidRPr="00567FA4">
              <w:rPr>
                <w:b/>
                <w:sz w:val="20"/>
                <w:szCs w:val="20"/>
              </w:rPr>
              <w:t>Сумма Договора</w:t>
            </w:r>
          </w:p>
          <w:p w:rsidR="002847CB" w:rsidRPr="00567FA4" w:rsidRDefault="002847CB" w:rsidP="007B086A">
            <w:pPr>
              <w:pStyle w:val="a6"/>
              <w:spacing w:before="0" w:beforeAutospacing="0" w:after="0" w:afterAutospacing="0"/>
              <w:ind w:left="-142"/>
              <w:jc w:val="center"/>
              <w:rPr>
                <w:b/>
                <w:sz w:val="20"/>
                <w:szCs w:val="20"/>
              </w:rPr>
            </w:pPr>
            <w:r w:rsidRPr="00567FA4">
              <w:rPr>
                <w:b/>
                <w:sz w:val="20"/>
                <w:szCs w:val="20"/>
              </w:rPr>
              <w:t>(тенге)</w:t>
            </w:r>
          </w:p>
        </w:tc>
      </w:tr>
      <w:tr w:rsidR="002847CB" w:rsidRPr="00567FA4" w:rsidTr="002847CB">
        <w:trPr>
          <w:trHeight w:val="477"/>
        </w:trPr>
        <w:tc>
          <w:tcPr>
            <w:tcW w:w="709" w:type="dxa"/>
            <w:vAlign w:val="center"/>
          </w:tcPr>
          <w:p w:rsidR="002847CB" w:rsidRPr="002847CB" w:rsidRDefault="002847CB" w:rsidP="004E0B13">
            <w:pPr>
              <w:pStyle w:val="a6"/>
              <w:spacing w:before="0" w:beforeAutospacing="0" w:after="0" w:afterAutospacing="0"/>
              <w:jc w:val="center"/>
              <w:rPr>
                <w:sz w:val="20"/>
                <w:szCs w:val="20"/>
              </w:rPr>
            </w:pPr>
            <w:r>
              <w:rPr>
                <w:sz w:val="20"/>
                <w:szCs w:val="20"/>
              </w:rPr>
              <w:t>1</w:t>
            </w:r>
          </w:p>
        </w:tc>
        <w:tc>
          <w:tcPr>
            <w:tcW w:w="7654" w:type="dxa"/>
            <w:vAlign w:val="center"/>
          </w:tcPr>
          <w:p w:rsidR="002847CB" w:rsidRPr="00567FA4" w:rsidRDefault="002847CB" w:rsidP="004E0B13">
            <w:pPr>
              <w:pStyle w:val="a6"/>
              <w:spacing w:before="0" w:beforeAutospacing="0" w:after="0" w:afterAutospacing="0"/>
              <w:jc w:val="center"/>
              <w:rPr>
                <w:sz w:val="20"/>
                <w:szCs w:val="20"/>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Ruma</w:t>
            </w:r>
            <w:proofErr w:type="spellEnd"/>
            <w:r w:rsidRPr="00B062DB">
              <w:rPr>
                <w:b/>
                <w:sz w:val="20"/>
                <w:szCs w:val="20"/>
                <w:lang w:val="en-US"/>
              </w:rPr>
              <w:t xml:space="preserve"> Farm</w:t>
            </w:r>
            <w:r w:rsidRPr="00B062DB">
              <w:rPr>
                <w:b/>
                <w:sz w:val="20"/>
                <w:szCs w:val="20"/>
                <w:lang w:val="kk-KZ"/>
              </w:rPr>
              <w:t>»</w:t>
            </w:r>
            <w:r w:rsidRPr="00B062DB">
              <w:rPr>
                <w:sz w:val="20"/>
                <w:szCs w:val="20"/>
                <w:lang w:val="kk-KZ"/>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Варламова, д.33, кв.180</w:t>
            </w:r>
          </w:p>
        </w:tc>
        <w:tc>
          <w:tcPr>
            <w:tcW w:w="6096" w:type="dxa"/>
            <w:vAlign w:val="center"/>
          </w:tcPr>
          <w:p w:rsidR="002847CB" w:rsidRPr="002847CB" w:rsidRDefault="002847CB" w:rsidP="004E0B13">
            <w:pPr>
              <w:jc w:val="center"/>
              <w:rPr>
                <w:b/>
                <w:sz w:val="20"/>
                <w:szCs w:val="20"/>
                <w:lang w:val="kk-KZ"/>
              </w:rPr>
            </w:pPr>
            <w:r w:rsidRPr="002847CB">
              <w:rPr>
                <w:b/>
                <w:sz w:val="20"/>
                <w:szCs w:val="20"/>
                <w:lang w:val="kk-KZ"/>
              </w:rPr>
              <w:t>16 248 000</w:t>
            </w:r>
          </w:p>
        </w:tc>
      </w:tr>
      <w:tr w:rsidR="002847CB" w:rsidRPr="00567FA4" w:rsidTr="002847CB">
        <w:trPr>
          <w:trHeight w:val="477"/>
        </w:trPr>
        <w:tc>
          <w:tcPr>
            <w:tcW w:w="709" w:type="dxa"/>
            <w:vAlign w:val="center"/>
          </w:tcPr>
          <w:p w:rsidR="002847CB" w:rsidRPr="00567FA4" w:rsidRDefault="002847CB" w:rsidP="004E0B13">
            <w:pPr>
              <w:pStyle w:val="a6"/>
              <w:spacing w:before="0" w:beforeAutospacing="0" w:after="0" w:afterAutospacing="0"/>
              <w:jc w:val="center"/>
              <w:rPr>
                <w:sz w:val="20"/>
                <w:szCs w:val="20"/>
              </w:rPr>
            </w:pPr>
            <w:r>
              <w:rPr>
                <w:sz w:val="20"/>
                <w:szCs w:val="20"/>
              </w:rPr>
              <w:t>2</w:t>
            </w:r>
          </w:p>
        </w:tc>
        <w:tc>
          <w:tcPr>
            <w:tcW w:w="7654" w:type="dxa"/>
            <w:vAlign w:val="center"/>
          </w:tcPr>
          <w:p w:rsidR="002847CB" w:rsidRPr="00567FA4" w:rsidRDefault="002847CB" w:rsidP="004E0B13">
            <w:pPr>
              <w:pStyle w:val="a6"/>
              <w:spacing w:before="0" w:beforeAutospacing="0" w:after="0" w:afterAutospacing="0"/>
              <w:jc w:val="center"/>
              <w:rPr>
                <w:b/>
                <w:sz w:val="20"/>
                <w:szCs w:val="20"/>
                <w:lang w:val="kk-KZ"/>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Miras</w:t>
            </w:r>
            <w:proofErr w:type="spellEnd"/>
            <w:r w:rsidRPr="00B062DB">
              <w:rPr>
                <w:b/>
                <w:sz w:val="20"/>
                <w:szCs w:val="20"/>
                <w:lang w:val="en-US"/>
              </w:rPr>
              <w:t xml:space="preserve"> Trend» </w:t>
            </w:r>
            <w:r w:rsidRPr="00B062DB">
              <w:rPr>
                <w:sz w:val="20"/>
                <w:szCs w:val="20"/>
              </w:rPr>
              <w:t>г</w:t>
            </w:r>
            <w:r w:rsidRPr="00B062DB">
              <w:rPr>
                <w:sz w:val="20"/>
                <w:szCs w:val="20"/>
                <w:lang w:val="en-US"/>
              </w:rPr>
              <w:t>.</w:t>
            </w:r>
            <w:r w:rsidRPr="00B062DB">
              <w:rPr>
                <w:sz w:val="20"/>
                <w:szCs w:val="20"/>
              </w:rPr>
              <w:t>Алматы</w:t>
            </w:r>
            <w:r w:rsidRPr="00B062DB">
              <w:rPr>
                <w:sz w:val="20"/>
                <w:szCs w:val="20"/>
                <w:lang w:val="en-US"/>
              </w:rPr>
              <w:t xml:space="preserve">, </w:t>
            </w:r>
            <w:proofErr w:type="spellStart"/>
            <w:r w:rsidRPr="00B062DB">
              <w:rPr>
                <w:sz w:val="20"/>
                <w:szCs w:val="20"/>
              </w:rPr>
              <w:t>ул</w:t>
            </w:r>
            <w:proofErr w:type="spellEnd"/>
            <w:r w:rsidRPr="00B062DB">
              <w:rPr>
                <w:sz w:val="20"/>
                <w:szCs w:val="20"/>
                <w:lang w:val="en-US"/>
              </w:rPr>
              <w:t xml:space="preserve">. </w:t>
            </w:r>
            <w:proofErr w:type="spellStart"/>
            <w:r w:rsidRPr="00B062DB">
              <w:rPr>
                <w:sz w:val="20"/>
                <w:szCs w:val="20"/>
              </w:rPr>
              <w:t>Богенбай</w:t>
            </w:r>
            <w:proofErr w:type="spellEnd"/>
            <w:r w:rsidRPr="00B062DB">
              <w:rPr>
                <w:sz w:val="20"/>
                <w:szCs w:val="20"/>
              </w:rPr>
              <w:t xml:space="preserve"> батыра 279/90</w:t>
            </w:r>
          </w:p>
        </w:tc>
        <w:tc>
          <w:tcPr>
            <w:tcW w:w="6096" w:type="dxa"/>
            <w:vAlign w:val="center"/>
          </w:tcPr>
          <w:p w:rsidR="002847CB" w:rsidRPr="002847CB" w:rsidRDefault="002847CB" w:rsidP="004E0B13">
            <w:pPr>
              <w:jc w:val="center"/>
              <w:rPr>
                <w:b/>
                <w:sz w:val="20"/>
                <w:szCs w:val="20"/>
                <w:lang w:val="kk-KZ"/>
              </w:rPr>
            </w:pPr>
            <w:r>
              <w:rPr>
                <w:b/>
                <w:sz w:val="20"/>
                <w:szCs w:val="20"/>
                <w:lang w:val="kk-KZ"/>
              </w:rPr>
              <w:t>6 022 500</w:t>
            </w:r>
          </w:p>
        </w:tc>
      </w:tr>
      <w:tr w:rsidR="002847CB" w:rsidRPr="00567FA4" w:rsidTr="00C226E9">
        <w:trPr>
          <w:trHeight w:val="477"/>
        </w:trPr>
        <w:tc>
          <w:tcPr>
            <w:tcW w:w="709" w:type="dxa"/>
            <w:vAlign w:val="center"/>
          </w:tcPr>
          <w:p w:rsidR="002847CB" w:rsidRPr="00567FA4" w:rsidRDefault="002847CB" w:rsidP="004E0B13">
            <w:pPr>
              <w:pStyle w:val="a6"/>
              <w:spacing w:before="0" w:beforeAutospacing="0" w:after="0" w:afterAutospacing="0"/>
              <w:jc w:val="center"/>
              <w:rPr>
                <w:sz w:val="20"/>
                <w:szCs w:val="20"/>
              </w:rPr>
            </w:pPr>
            <w:r>
              <w:rPr>
                <w:sz w:val="20"/>
                <w:szCs w:val="20"/>
              </w:rPr>
              <w:t>3</w:t>
            </w:r>
          </w:p>
        </w:tc>
        <w:tc>
          <w:tcPr>
            <w:tcW w:w="7654" w:type="dxa"/>
            <w:vAlign w:val="center"/>
          </w:tcPr>
          <w:p w:rsidR="002847CB" w:rsidRPr="00567FA4" w:rsidRDefault="002847CB" w:rsidP="004E0B13">
            <w:pPr>
              <w:pStyle w:val="a6"/>
              <w:spacing w:before="0" w:beforeAutospacing="0" w:after="0" w:afterAutospacing="0"/>
              <w:jc w:val="center"/>
              <w:rPr>
                <w:b/>
                <w:sz w:val="20"/>
                <w:szCs w:val="20"/>
                <w:lang w:val="kk-KZ"/>
              </w:rPr>
            </w:pPr>
            <w:r w:rsidRPr="00B062DB">
              <w:rPr>
                <w:b/>
                <w:sz w:val="20"/>
                <w:szCs w:val="20"/>
              </w:rPr>
              <w:t>ТОО «</w:t>
            </w:r>
            <w:proofErr w:type="spellStart"/>
            <w:r w:rsidRPr="00B062DB">
              <w:rPr>
                <w:b/>
                <w:sz w:val="20"/>
                <w:szCs w:val="20"/>
              </w:rPr>
              <w:t>Гелика</w:t>
            </w:r>
            <w:proofErr w:type="spellEnd"/>
            <w:r w:rsidRPr="00B062DB">
              <w:rPr>
                <w:b/>
                <w:sz w:val="20"/>
                <w:szCs w:val="20"/>
              </w:rPr>
              <w:t xml:space="preserve">» </w:t>
            </w:r>
            <w:proofErr w:type="spellStart"/>
            <w:r w:rsidRPr="00B062DB">
              <w:rPr>
                <w:b/>
                <w:sz w:val="20"/>
                <w:szCs w:val="20"/>
              </w:rPr>
              <w:t>г.Петропавловск</w:t>
            </w:r>
            <w:proofErr w:type="spellEnd"/>
            <w:r w:rsidRPr="00B062DB">
              <w:rPr>
                <w:sz w:val="20"/>
                <w:szCs w:val="20"/>
              </w:rPr>
              <w:t xml:space="preserve">, </w:t>
            </w:r>
            <w:r w:rsidRPr="00B062DB">
              <w:rPr>
                <w:sz w:val="20"/>
                <w:szCs w:val="20"/>
                <w:lang w:val="kk-KZ"/>
              </w:rPr>
              <w:t>ул. Маяковского,95</w:t>
            </w:r>
          </w:p>
        </w:tc>
        <w:tc>
          <w:tcPr>
            <w:tcW w:w="6096" w:type="dxa"/>
            <w:vAlign w:val="center"/>
          </w:tcPr>
          <w:p w:rsidR="002847CB" w:rsidRPr="002847CB" w:rsidRDefault="002847CB" w:rsidP="004E0B13">
            <w:pPr>
              <w:jc w:val="center"/>
              <w:rPr>
                <w:b/>
                <w:sz w:val="20"/>
                <w:szCs w:val="20"/>
                <w:lang w:val="kk-KZ"/>
              </w:rPr>
            </w:pPr>
            <w:r w:rsidRPr="002847CB">
              <w:rPr>
                <w:b/>
                <w:sz w:val="20"/>
                <w:szCs w:val="20"/>
                <w:lang w:val="kk-KZ"/>
              </w:rPr>
              <w:t>1 712 00</w:t>
            </w:r>
            <w:r w:rsidR="00C226E9">
              <w:rPr>
                <w:b/>
                <w:sz w:val="20"/>
                <w:szCs w:val="20"/>
                <w:lang w:val="kk-KZ"/>
              </w:rPr>
              <w:t>0</w:t>
            </w:r>
          </w:p>
        </w:tc>
      </w:tr>
      <w:tr w:rsidR="002847CB" w:rsidRPr="00567FA4" w:rsidTr="00C226E9">
        <w:trPr>
          <w:trHeight w:val="477"/>
        </w:trPr>
        <w:tc>
          <w:tcPr>
            <w:tcW w:w="709" w:type="dxa"/>
            <w:vAlign w:val="center"/>
          </w:tcPr>
          <w:p w:rsidR="002847CB" w:rsidRPr="00567FA4" w:rsidRDefault="002847CB" w:rsidP="004E0B13">
            <w:pPr>
              <w:pStyle w:val="a6"/>
              <w:spacing w:before="0" w:beforeAutospacing="0" w:after="0" w:afterAutospacing="0"/>
              <w:jc w:val="center"/>
              <w:rPr>
                <w:sz w:val="20"/>
                <w:szCs w:val="20"/>
              </w:rPr>
            </w:pPr>
            <w:r>
              <w:rPr>
                <w:sz w:val="20"/>
                <w:szCs w:val="20"/>
              </w:rPr>
              <w:t>4</w:t>
            </w:r>
          </w:p>
        </w:tc>
        <w:tc>
          <w:tcPr>
            <w:tcW w:w="7654" w:type="dxa"/>
            <w:vAlign w:val="center"/>
          </w:tcPr>
          <w:p w:rsidR="002847CB" w:rsidRPr="00567FA4" w:rsidRDefault="002847CB" w:rsidP="004E0B13">
            <w:pPr>
              <w:pStyle w:val="a6"/>
              <w:spacing w:before="0" w:beforeAutospacing="0" w:after="0" w:afterAutospacing="0"/>
              <w:jc w:val="center"/>
              <w:rPr>
                <w:b/>
                <w:sz w:val="20"/>
                <w:szCs w:val="20"/>
                <w:lang w:val="kk-KZ"/>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Pharmprovide</w:t>
            </w:r>
            <w:proofErr w:type="spellEnd"/>
            <w:r w:rsidRPr="00B062DB">
              <w:rPr>
                <w:b/>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Блока 14</w:t>
            </w:r>
          </w:p>
        </w:tc>
        <w:tc>
          <w:tcPr>
            <w:tcW w:w="6096" w:type="dxa"/>
            <w:vAlign w:val="center"/>
          </w:tcPr>
          <w:p w:rsidR="002847CB" w:rsidRPr="002847CB" w:rsidRDefault="002847CB" w:rsidP="004E0B13">
            <w:pPr>
              <w:jc w:val="center"/>
              <w:rPr>
                <w:b/>
                <w:sz w:val="20"/>
                <w:szCs w:val="20"/>
                <w:lang w:val="kk-KZ"/>
              </w:rPr>
            </w:pPr>
            <w:r w:rsidRPr="002847CB">
              <w:rPr>
                <w:b/>
                <w:sz w:val="20"/>
                <w:szCs w:val="20"/>
                <w:lang w:val="kk-KZ"/>
              </w:rPr>
              <w:t>7 271 200</w:t>
            </w:r>
          </w:p>
        </w:tc>
      </w:tr>
      <w:tr w:rsidR="002847CB" w:rsidRPr="002847CB" w:rsidTr="00C226E9">
        <w:trPr>
          <w:trHeight w:val="477"/>
        </w:trPr>
        <w:tc>
          <w:tcPr>
            <w:tcW w:w="709" w:type="dxa"/>
            <w:vAlign w:val="center"/>
          </w:tcPr>
          <w:p w:rsidR="002847CB" w:rsidRPr="00567FA4" w:rsidRDefault="002847CB" w:rsidP="004E0B13">
            <w:pPr>
              <w:pStyle w:val="a6"/>
              <w:spacing w:before="0" w:beforeAutospacing="0" w:after="0" w:afterAutospacing="0"/>
              <w:jc w:val="center"/>
              <w:rPr>
                <w:sz w:val="20"/>
                <w:szCs w:val="20"/>
              </w:rPr>
            </w:pPr>
            <w:r>
              <w:rPr>
                <w:sz w:val="20"/>
                <w:szCs w:val="20"/>
              </w:rPr>
              <w:lastRenderedPageBreak/>
              <w:t>5</w:t>
            </w:r>
          </w:p>
        </w:tc>
        <w:tc>
          <w:tcPr>
            <w:tcW w:w="7654" w:type="dxa"/>
            <w:vAlign w:val="center"/>
          </w:tcPr>
          <w:p w:rsidR="002847CB" w:rsidRPr="00567FA4" w:rsidRDefault="002847CB" w:rsidP="004E0B13">
            <w:pPr>
              <w:pStyle w:val="a6"/>
              <w:spacing w:before="0" w:beforeAutospacing="0" w:after="0" w:afterAutospacing="0"/>
              <w:jc w:val="center"/>
              <w:rPr>
                <w:b/>
                <w:sz w:val="20"/>
                <w:szCs w:val="20"/>
                <w:lang w:val="kk-KZ"/>
              </w:rPr>
            </w:pPr>
            <w:r w:rsidRPr="00B062DB">
              <w:rPr>
                <w:b/>
                <w:sz w:val="20"/>
                <w:szCs w:val="20"/>
              </w:rPr>
              <w:t>ТОО</w:t>
            </w:r>
            <w:r w:rsidRPr="00B062DB">
              <w:rPr>
                <w:b/>
                <w:sz w:val="20"/>
                <w:szCs w:val="20"/>
                <w:lang w:val="en-US"/>
              </w:rPr>
              <w:t xml:space="preserve"> «</w:t>
            </w:r>
            <w:proofErr w:type="spellStart"/>
            <w:r w:rsidRPr="00B062DB">
              <w:rPr>
                <w:b/>
                <w:sz w:val="20"/>
                <w:szCs w:val="20"/>
                <w:lang w:val="en-US"/>
              </w:rPr>
              <w:t>Damu</w:t>
            </w:r>
            <w:proofErr w:type="spellEnd"/>
            <w:r w:rsidRPr="00B062DB">
              <w:rPr>
                <w:b/>
                <w:sz w:val="20"/>
                <w:szCs w:val="20"/>
                <w:lang w:val="en-US"/>
              </w:rPr>
              <w:t xml:space="preserve">-Medical»,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proofErr w:type="spellStart"/>
            <w:r w:rsidRPr="00B062DB">
              <w:rPr>
                <w:sz w:val="20"/>
                <w:szCs w:val="20"/>
              </w:rPr>
              <w:t>мкр</w:t>
            </w:r>
            <w:proofErr w:type="spellEnd"/>
            <w:r w:rsidRPr="00B062DB">
              <w:rPr>
                <w:sz w:val="20"/>
                <w:szCs w:val="20"/>
                <w:lang w:val="en-US"/>
              </w:rPr>
              <w:t xml:space="preserve">.10, </w:t>
            </w:r>
            <w:r w:rsidRPr="00B062DB">
              <w:rPr>
                <w:sz w:val="20"/>
                <w:szCs w:val="20"/>
              </w:rPr>
              <w:t>д</w:t>
            </w:r>
            <w:r w:rsidRPr="00B062DB">
              <w:rPr>
                <w:sz w:val="20"/>
                <w:szCs w:val="20"/>
                <w:lang w:val="en-US"/>
              </w:rPr>
              <w:t>.32</w:t>
            </w:r>
          </w:p>
        </w:tc>
        <w:tc>
          <w:tcPr>
            <w:tcW w:w="6096" w:type="dxa"/>
            <w:vAlign w:val="center"/>
          </w:tcPr>
          <w:p w:rsidR="002847CB" w:rsidRPr="00244B8B" w:rsidRDefault="00D77AB8" w:rsidP="004E0B13">
            <w:pPr>
              <w:jc w:val="center"/>
              <w:rPr>
                <w:b/>
                <w:sz w:val="20"/>
                <w:szCs w:val="20"/>
                <w:lang w:val="kk-KZ"/>
              </w:rPr>
            </w:pPr>
            <w:r>
              <w:rPr>
                <w:b/>
                <w:sz w:val="20"/>
                <w:szCs w:val="20"/>
                <w:lang w:val="kk-KZ"/>
              </w:rPr>
              <w:t>3 034 160</w:t>
            </w:r>
          </w:p>
        </w:tc>
      </w:tr>
      <w:tr w:rsidR="002847CB" w:rsidRPr="002847CB" w:rsidTr="00C226E9">
        <w:trPr>
          <w:trHeight w:val="477"/>
        </w:trPr>
        <w:tc>
          <w:tcPr>
            <w:tcW w:w="709" w:type="dxa"/>
            <w:vAlign w:val="center"/>
          </w:tcPr>
          <w:p w:rsidR="002847CB" w:rsidRPr="00244B8B" w:rsidRDefault="00244B8B" w:rsidP="004E0B13">
            <w:pPr>
              <w:pStyle w:val="a6"/>
              <w:spacing w:before="0" w:beforeAutospacing="0" w:after="0" w:afterAutospacing="0"/>
              <w:jc w:val="center"/>
              <w:rPr>
                <w:sz w:val="20"/>
                <w:szCs w:val="20"/>
              </w:rPr>
            </w:pPr>
            <w:r>
              <w:rPr>
                <w:sz w:val="20"/>
                <w:szCs w:val="20"/>
              </w:rPr>
              <w:t>6</w:t>
            </w:r>
          </w:p>
        </w:tc>
        <w:tc>
          <w:tcPr>
            <w:tcW w:w="7654" w:type="dxa"/>
            <w:vAlign w:val="center"/>
          </w:tcPr>
          <w:p w:rsidR="002847CB" w:rsidRPr="00567FA4" w:rsidRDefault="00244B8B" w:rsidP="004E0B13">
            <w:pPr>
              <w:pStyle w:val="a6"/>
              <w:spacing w:before="0" w:beforeAutospacing="0" w:after="0" w:afterAutospacing="0"/>
              <w:jc w:val="center"/>
              <w:rPr>
                <w:b/>
                <w:sz w:val="20"/>
                <w:szCs w:val="20"/>
                <w:lang w:val="kk-KZ"/>
              </w:rPr>
            </w:pPr>
            <w:r w:rsidRPr="00B062DB">
              <w:rPr>
                <w:b/>
                <w:sz w:val="20"/>
                <w:szCs w:val="20"/>
              </w:rPr>
              <w:t>ТОО</w:t>
            </w:r>
            <w:r w:rsidRPr="00B062DB">
              <w:rPr>
                <w:b/>
                <w:sz w:val="20"/>
                <w:szCs w:val="20"/>
                <w:lang w:val="en-US"/>
              </w:rPr>
              <w:t xml:space="preserve"> «Medical Marketing Group KZ»</w:t>
            </w:r>
            <w:r w:rsidRPr="00B062DB">
              <w:rPr>
                <w:sz w:val="20"/>
                <w:szCs w:val="20"/>
                <w:lang w:val="en-US"/>
              </w:rPr>
              <w:t xml:space="preserve"> </w:t>
            </w:r>
            <w:r w:rsidRPr="00B062DB">
              <w:rPr>
                <w:sz w:val="20"/>
                <w:szCs w:val="20"/>
              </w:rPr>
              <w:t>г</w:t>
            </w:r>
            <w:r w:rsidRPr="00B062DB">
              <w:rPr>
                <w:sz w:val="20"/>
                <w:szCs w:val="20"/>
                <w:lang w:val="en-US"/>
              </w:rPr>
              <w:t xml:space="preserve">. </w:t>
            </w:r>
            <w:r w:rsidRPr="00B062DB">
              <w:rPr>
                <w:sz w:val="20"/>
                <w:szCs w:val="20"/>
              </w:rPr>
              <w:t>Алматы</w:t>
            </w:r>
            <w:r w:rsidRPr="00B062DB">
              <w:rPr>
                <w:sz w:val="20"/>
                <w:szCs w:val="20"/>
                <w:lang w:val="en-US"/>
              </w:rPr>
              <w:t xml:space="preserve">, </w:t>
            </w:r>
            <w:r w:rsidRPr="00B062DB">
              <w:rPr>
                <w:sz w:val="20"/>
                <w:szCs w:val="20"/>
                <w:lang w:val="kk-KZ"/>
              </w:rPr>
              <w:t>ул. Толе би 291</w:t>
            </w:r>
          </w:p>
        </w:tc>
        <w:tc>
          <w:tcPr>
            <w:tcW w:w="6096" w:type="dxa"/>
            <w:vAlign w:val="center"/>
          </w:tcPr>
          <w:p w:rsidR="002847CB" w:rsidRPr="00244B8B" w:rsidRDefault="00244B8B" w:rsidP="004E0B13">
            <w:pPr>
              <w:jc w:val="center"/>
              <w:rPr>
                <w:b/>
                <w:sz w:val="20"/>
                <w:szCs w:val="20"/>
                <w:lang w:val="kk-KZ"/>
              </w:rPr>
            </w:pPr>
            <w:r>
              <w:rPr>
                <w:b/>
                <w:sz w:val="20"/>
                <w:szCs w:val="20"/>
                <w:lang w:val="kk-KZ"/>
              </w:rPr>
              <w:t>1 270 000</w:t>
            </w:r>
          </w:p>
        </w:tc>
      </w:tr>
      <w:tr w:rsidR="002847CB" w:rsidRPr="00244B8B" w:rsidTr="00C226E9">
        <w:trPr>
          <w:trHeight w:val="477"/>
        </w:trPr>
        <w:tc>
          <w:tcPr>
            <w:tcW w:w="709" w:type="dxa"/>
            <w:vAlign w:val="center"/>
          </w:tcPr>
          <w:p w:rsidR="002847CB" w:rsidRPr="00244B8B" w:rsidRDefault="00244B8B" w:rsidP="004E0B13">
            <w:pPr>
              <w:pStyle w:val="a6"/>
              <w:spacing w:before="0" w:beforeAutospacing="0" w:after="0" w:afterAutospacing="0"/>
              <w:jc w:val="center"/>
              <w:rPr>
                <w:sz w:val="20"/>
                <w:szCs w:val="20"/>
              </w:rPr>
            </w:pPr>
            <w:r>
              <w:rPr>
                <w:sz w:val="20"/>
                <w:szCs w:val="20"/>
              </w:rPr>
              <w:t>7</w:t>
            </w:r>
          </w:p>
        </w:tc>
        <w:tc>
          <w:tcPr>
            <w:tcW w:w="7654" w:type="dxa"/>
            <w:vAlign w:val="center"/>
          </w:tcPr>
          <w:p w:rsidR="002847CB" w:rsidRPr="00567FA4" w:rsidRDefault="00244B8B" w:rsidP="004E0B13">
            <w:pPr>
              <w:pStyle w:val="a6"/>
              <w:spacing w:before="0" w:beforeAutospacing="0" w:after="0" w:afterAutospacing="0"/>
              <w:jc w:val="center"/>
              <w:rPr>
                <w:b/>
                <w:sz w:val="20"/>
                <w:szCs w:val="20"/>
                <w:lang w:val="kk-KZ"/>
              </w:rPr>
            </w:pPr>
            <w:r w:rsidRPr="00B062DB">
              <w:rPr>
                <w:b/>
                <w:sz w:val="20"/>
                <w:szCs w:val="20"/>
                <w:lang w:val="kk-KZ"/>
              </w:rPr>
              <w:t>ТОО «ЕврАзЭС Холдинг»</w:t>
            </w:r>
            <w:r w:rsidRPr="00B062DB">
              <w:rPr>
                <w:sz w:val="20"/>
                <w:szCs w:val="20"/>
                <w:lang w:val="kk-KZ"/>
              </w:rPr>
              <w:t xml:space="preserve"> г. Алматы, мкр. Калкаман-2, ул. Нурпеисова Б. дом 101</w:t>
            </w:r>
          </w:p>
        </w:tc>
        <w:tc>
          <w:tcPr>
            <w:tcW w:w="6096" w:type="dxa"/>
            <w:vAlign w:val="center"/>
          </w:tcPr>
          <w:p w:rsidR="002847CB" w:rsidRPr="00244B8B" w:rsidRDefault="00244B8B" w:rsidP="004E0B13">
            <w:pPr>
              <w:jc w:val="center"/>
              <w:rPr>
                <w:b/>
                <w:sz w:val="20"/>
                <w:szCs w:val="20"/>
                <w:lang w:val="kk-KZ"/>
              </w:rPr>
            </w:pPr>
            <w:r>
              <w:rPr>
                <w:b/>
                <w:sz w:val="20"/>
                <w:szCs w:val="20"/>
                <w:lang w:val="kk-KZ"/>
              </w:rPr>
              <w:t>10 024 100</w:t>
            </w:r>
          </w:p>
        </w:tc>
      </w:tr>
      <w:tr w:rsidR="002847CB" w:rsidRPr="00244B8B" w:rsidTr="00C226E9">
        <w:trPr>
          <w:trHeight w:val="477"/>
        </w:trPr>
        <w:tc>
          <w:tcPr>
            <w:tcW w:w="709" w:type="dxa"/>
            <w:vAlign w:val="center"/>
          </w:tcPr>
          <w:p w:rsidR="002847CB" w:rsidRPr="00244B8B" w:rsidRDefault="0085159A" w:rsidP="004E0B13">
            <w:pPr>
              <w:pStyle w:val="a6"/>
              <w:spacing w:before="0" w:beforeAutospacing="0" w:after="0" w:afterAutospacing="0"/>
              <w:jc w:val="center"/>
              <w:rPr>
                <w:sz w:val="20"/>
                <w:szCs w:val="20"/>
              </w:rPr>
            </w:pPr>
            <w:r>
              <w:rPr>
                <w:sz w:val="20"/>
                <w:szCs w:val="20"/>
              </w:rPr>
              <w:t>8</w:t>
            </w:r>
          </w:p>
        </w:tc>
        <w:tc>
          <w:tcPr>
            <w:tcW w:w="7654" w:type="dxa"/>
            <w:vAlign w:val="center"/>
          </w:tcPr>
          <w:p w:rsidR="002847CB" w:rsidRPr="00567FA4" w:rsidRDefault="0085159A" w:rsidP="004E0B13">
            <w:pPr>
              <w:pStyle w:val="a6"/>
              <w:spacing w:before="0" w:beforeAutospacing="0" w:after="0" w:afterAutospacing="0"/>
              <w:jc w:val="center"/>
              <w:rPr>
                <w:b/>
                <w:sz w:val="20"/>
                <w:szCs w:val="20"/>
                <w:lang w:val="kk-KZ"/>
              </w:rPr>
            </w:pPr>
            <w:r w:rsidRPr="00B062DB">
              <w:rPr>
                <w:b/>
                <w:sz w:val="20"/>
                <w:szCs w:val="20"/>
              </w:rPr>
              <w:t>ТОО «КМК-AMANAT»</w:t>
            </w:r>
            <w:r>
              <w:rPr>
                <w:b/>
                <w:sz w:val="20"/>
                <w:szCs w:val="20"/>
              </w:rPr>
              <w:t xml:space="preserve"> </w:t>
            </w:r>
            <w:proofErr w:type="spellStart"/>
            <w:r w:rsidRPr="00D8329A">
              <w:rPr>
                <w:sz w:val="20"/>
                <w:szCs w:val="20"/>
              </w:rPr>
              <w:t>г.Алматы</w:t>
            </w:r>
            <w:proofErr w:type="spellEnd"/>
            <w:r w:rsidRPr="00D8329A">
              <w:rPr>
                <w:sz w:val="20"/>
                <w:szCs w:val="20"/>
              </w:rPr>
              <w:t xml:space="preserve">, ул. </w:t>
            </w:r>
            <w:proofErr w:type="spellStart"/>
            <w:r w:rsidRPr="00D8329A">
              <w:rPr>
                <w:sz w:val="20"/>
                <w:szCs w:val="20"/>
              </w:rPr>
              <w:t>Рыскулбекова</w:t>
            </w:r>
            <w:proofErr w:type="spellEnd"/>
            <w:r w:rsidRPr="00D8329A">
              <w:rPr>
                <w:sz w:val="20"/>
                <w:szCs w:val="20"/>
              </w:rPr>
              <w:t xml:space="preserve"> 39 А</w:t>
            </w:r>
          </w:p>
        </w:tc>
        <w:tc>
          <w:tcPr>
            <w:tcW w:w="6096" w:type="dxa"/>
            <w:vAlign w:val="center"/>
          </w:tcPr>
          <w:p w:rsidR="002847CB" w:rsidRPr="0085159A" w:rsidRDefault="0085159A" w:rsidP="004E0B13">
            <w:pPr>
              <w:jc w:val="center"/>
              <w:rPr>
                <w:b/>
                <w:sz w:val="20"/>
                <w:szCs w:val="20"/>
                <w:lang w:val="kk-KZ"/>
              </w:rPr>
            </w:pPr>
            <w:r>
              <w:rPr>
                <w:b/>
                <w:sz w:val="20"/>
                <w:szCs w:val="20"/>
                <w:lang w:val="kk-KZ"/>
              </w:rPr>
              <w:t>345 000</w:t>
            </w:r>
          </w:p>
        </w:tc>
      </w:tr>
      <w:tr w:rsidR="002847CB" w:rsidRPr="00244B8B" w:rsidTr="00C226E9">
        <w:trPr>
          <w:trHeight w:val="477"/>
        </w:trPr>
        <w:tc>
          <w:tcPr>
            <w:tcW w:w="709" w:type="dxa"/>
            <w:vAlign w:val="center"/>
          </w:tcPr>
          <w:p w:rsidR="002847CB" w:rsidRPr="00244B8B" w:rsidRDefault="0085159A" w:rsidP="004E0B13">
            <w:pPr>
              <w:pStyle w:val="a6"/>
              <w:spacing w:before="0" w:beforeAutospacing="0" w:after="0" w:afterAutospacing="0"/>
              <w:jc w:val="center"/>
              <w:rPr>
                <w:sz w:val="20"/>
                <w:szCs w:val="20"/>
              </w:rPr>
            </w:pPr>
            <w:r>
              <w:rPr>
                <w:sz w:val="20"/>
                <w:szCs w:val="20"/>
              </w:rPr>
              <w:t>9</w:t>
            </w:r>
          </w:p>
        </w:tc>
        <w:tc>
          <w:tcPr>
            <w:tcW w:w="7654" w:type="dxa"/>
            <w:vAlign w:val="center"/>
          </w:tcPr>
          <w:p w:rsidR="0085159A" w:rsidRPr="00B062DB" w:rsidRDefault="0085159A" w:rsidP="0085159A">
            <w:pPr>
              <w:tabs>
                <w:tab w:val="left" w:pos="403"/>
              </w:tabs>
              <w:jc w:val="center"/>
              <w:rPr>
                <w:b/>
                <w:sz w:val="20"/>
                <w:szCs w:val="20"/>
                <w:lang w:val="kk-KZ"/>
              </w:rPr>
            </w:pPr>
            <w:r w:rsidRPr="00B062DB">
              <w:rPr>
                <w:b/>
                <w:sz w:val="20"/>
                <w:szCs w:val="20"/>
                <w:lang w:val="kk-KZ"/>
              </w:rPr>
              <w:t>ТОО «АИМ Плюс»</w:t>
            </w:r>
          </w:p>
          <w:p w:rsidR="002847CB" w:rsidRPr="00567FA4" w:rsidRDefault="0085159A" w:rsidP="0085159A">
            <w:pPr>
              <w:pStyle w:val="a6"/>
              <w:spacing w:before="0" w:beforeAutospacing="0" w:after="0" w:afterAutospacing="0"/>
              <w:jc w:val="center"/>
              <w:rPr>
                <w:b/>
                <w:sz w:val="20"/>
                <w:szCs w:val="20"/>
                <w:lang w:val="kk-KZ"/>
              </w:rPr>
            </w:pPr>
            <w:r w:rsidRPr="00B062DB">
              <w:rPr>
                <w:sz w:val="20"/>
                <w:szCs w:val="20"/>
                <w:lang w:val="kk-KZ"/>
              </w:rPr>
              <w:t>Алматинская обл., г. Каскелен, ул. Байгазиева, д. 7</w:t>
            </w:r>
          </w:p>
        </w:tc>
        <w:tc>
          <w:tcPr>
            <w:tcW w:w="6096" w:type="dxa"/>
            <w:vAlign w:val="center"/>
          </w:tcPr>
          <w:p w:rsidR="002847CB" w:rsidRPr="0085159A" w:rsidRDefault="0085159A" w:rsidP="004E0B13">
            <w:pPr>
              <w:jc w:val="center"/>
              <w:rPr>
                <w:b/>
                <w:sz w:val="20"/>
                <w:szCs w:val="20"/>
                <w:lang w:val="kk-KZ"/>
              </w:rPr>
            </w:pPr>
            <w:r>
              <w:rPr>
                <w:b/>
                <w:sz w:val="20"/>
                <w:szCs w:val="20"/>
                <w:lang w:val="kk-KZ"/>
              </w:rPr>
              <w:t>4 490 000</w:t>
            </w:r>
          </w:p>
        </w:tc>
      </w:tr>
    </w:tbl>
    <w:p w:rsidR="004E0B13" w:rsidRPr="00244B8B" w:rsidRDefault="004E0B13" w:rsidP="00440863">
      <w:pPr>
        <w:pStyle w:val="a6"/>
        <w:spacing w:before="0" w:beforeAutospacing="0" w:after="0" w:afterAutospacing="0"/>
        <w:ind w:left="142" w:right="142"/>
        <w:jc w:val="both"/>
        <w:rPr>
          <w:sz w:val="22"/>
          <w:szCs w:val="22"/>
        </w:rPr>
      </w:pPr>
    </w:p>
    <w:p w:rsidR="008A0BC8" w:rsidRPr="00B062DB" w:rsidRDefault="000718B2" w:rsidP="00440863">
      <w:pPr>
        <w:pStyle w:val="a6"/>
        <w:spacing w:before="0" w:beforeAutospacing="0" w:after="0" w:afterAutospacing="0"/>
        <w:ind w:left="142" w:right="142"/>
        <w:jc w:val="both"/>
        <w:rPr>
          <w:sz w:val="22"/>
          <w:szCs w:val="22"/>
        </w:rPr>
      </w:pPr>
      <w:r w:rsidRPr="00B062DB">
        <w:rPr>
          <w:sz w:val="22"/>
          <w:szCs w:val="22"/>
        </w:rPr>
        <w:t>10</w:t>
      </w:r>
      <w:r w:rsidR="008A0BC8" w:rsidRPr="00B062DB">
        <w:rPr>
          <w:sz w:val="22"/>
          <w:szCs w:val="22"/>
        </w:rPr>
        <w:t>.</w:t>
      </w:r>
      <w:r w:rsidR="002B7630" w:rsidRPr="00B062DB">
        <w:rPr>
          <w:sz w:val="22"/>
          <w:szCs w:val="22"/>
        </w:rPr>
        <w:t xml:space="preserve"> </w:t>
      </w:r>
      <w:r w:rsidR="008A0BC8" w:rsidRPr="00B062DB">
        <w:rPr>
          <w:sz w:val="22"/>
          <w:szCs w:val="22"/>
        </w:rPr>
        <w:t>Экспертная комиссия</w:t>
      </w:r>
      <w:r w:rsidR="00FA6D63" w:rsidRPr="00B062DB">
        <w:rPr>
          <w:sz w:val="22"/>
          <w:szCs w:val="22"/>
        </w:rPr>
        <w:t xml:space="preserve"> не</w:t>
      </w:r>
      <w:r w:rsidR="008A0BC8" w:rsidRPr="00B062DB">
        <w:rPr>
          <w:sz w:val="22"/>
          <w:szCs w:val="22"/>
        </w:rPr>
        <w:t xml:space="preserve"> </w:t>
      </w:r>
      <w:r w:rsidR="00B02F45" w:rsidRPr="00B062DB">
        <w:rPr>
          <w:sz w:val="22"/>
          <w:szCs w:val="22"/>
        </w:rPr>
        <w:t xml:space="preserve">была </w:t>
      </w:r>
      <w:r w:rsidR="003C74D3" w:rsidRPr="00B062DB">
        <w:rPr>
          <w:sz w:val="22"/>
          <w:szCs w:val="22"/>
        </w:rPr>
        <w:t>привлечена, экспертное заключение отсутствует.</w:t>
      </w:r>
    </w:p>
    <w:p w:rsidR="00C20B25" w:rsidRPr="00B062DB" w:rsidRDefault="00C20B25" w:rsidP="00282CB6">
      <w:pPr>
        <w:ind w:left="142" w:right="-143"/>
        <w:rPr>
          <w:sz w:val="22"/>
          <w:szCs w:val="22"/>
        </w:rPr>
      </w:pPr>
    </w:p>
    <w:p w:rsidR="009173B2" w:rsidRPr="00B062DB" w:rsidRDefault="009173B2" w:rsidP="00D541B3">
      <w:pPr>
        <w:ind w:right="-143"/>
        <w:rPr>
          <w:sz w:val="22"/>
          <w:szCs w:val="22"/>
        </w:rPr>
      </w:pPr>
    </w:p>
    <w:tbl>
      <w:tblPr>
        <w:tblStyle w:val="ae"/>
        <w:tblW w:w="0" w:type="auto"/>
        <w:tblInd w:w="250" w:type="dxa"/>
        <w:tblLook w:val="04A0" w:firstRow="1" w:lastRow="0" w:firstColumn="1" w:lastColumn="0" w:noHBand="0" w:noVBand="1"/>
      </w:tblPr>
      <w:tblGrid>
        <w:gridCol w:w="7143"/>
        <w:gridCol w:w="7316"/>
      </w:tblGrid>
      <w:tr w:rsidR="004B0AD6" w:rsidRPr="00B062DB" w:rsidTr="00C226E9">
        <w:trPr>
          <w:trHeight w:val="413"/>
        </w:trPr>
        <w:tc>
          <w:tcPr>
            <w:tcW w:w="7143"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Монгол А.</w:t>
            </w:r>
          </w:p>
        </w:tc>
        <w:tc>
          <w:tcPr>
            <w:tcW w:w="7316"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Директор, председатель тендерной комиссии;</w:t>
            </w:r>
          </w:p>
        </w:tc>
      </w:tr>
      <w:tr w:rsidR="004B0AD6" w:rsidRPr="00B062DB" w:rsidTr="00C226E9">
        <w:trPr>
          <w:trHeight w:val="447"/>
        </w:trPr>
        <w:tc>
          <w:tcPr>
            <w:tcW w:w="7143"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lang w:val="kk-KZ"/>
              </w:rPr>
              <w:t>Сакенова</w:t>
            </w:r>
            <w:r w:rsidRPr="00B062DB">
              <w:rPr>
                <w:rFonts w:ascii="Times New Roman" w:hAnsi="Times New Roman" w:cs="Times New Roman"/>
                <w:b/>
                <w:bCs/>
                <w:color w:val="000000" w:themeColor="text1"/>
                <w:sz w:val="22"/>
                <w:szCs w:val="22"/>
              </w:rPr>
              <w:t xml:space="preserve"> М.Б.</w:t>
            </w:r>
          </w:p>
        </w:tc>
        <w:tc>
          <w:tcPr>
            <w:tcW w:w="7316"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Заместитель директора по лечебной части– член комиссии;</w:t>
            </w:r>
          </w:p>
        </w:tc>
      </w:tr>
      <w:tr w:rsidR="004B0AD6" w:rsidRPr="00B062DB" w:rsidTr="00C226E9">
        <w:trPr>
          <w:trHeight w:val="410"/>
        </w:trPr>
        <w:tc>
          <w:tcPr>
            <w:tcW w:w="7143"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Эрматова</w:t>
            </w:r>
            <w:proofErr w:type="spellEnd"/>
            <w:r w:rsidRPr="00B062DB">
              <w:rPr>
                <w:rFonts w:ascii="Times New Roman" w:hAnsi="Times New Roman" w:cs="Times New Roman"/>
                <w:b/>
                <w:bCs/>
                <w:color w:val="000000" w:themeColor="text1"/>
                <w:sz w:val="22"/>
                <w:szCs w:val="22"/>
              </w:rPr>
              <w:t xml:space="preserve"> Д.А.</w:t>
            </w:r>
          </w:p>
        </w:tc>
        <w:tc>
          <w:tcPr>
            <w:tcW w:w="7316"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Заведующая аптекой – член комиссии;</w:t>
            </w:r>
          </w:p>
        </w:tc>
      </w:tr>
      <w:tr w:rsidR="004B0AD6" w:rsidRPr="00B062DB" w:rsidTr="00C226E9">
        <w:trPr>
          <w:trHeight w:val="342"/>
        </w:trPr>
        <w:tc>
          <w:tcPr>
            <w:tcW w:w="7143"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Раймжанов</w:t>
            </w:r>
            <w:proofErr w:type="spellEnd"/>
            <w:r w:rsidRPr="00B062DB">
              <w:rPr>
                <w:rFonts w:ascii="Times New Roman" w:hAnsi="Times New Roman" w:cs="Times New Roman"/>
                <w:b/>
                <w:bCs/>
                <w:color w:val="000000" w:themeColor="text1"/>
                <w:sz w:val="22"/>
                <w:szCs w:val="22"/>
              </w:rPr>
              <w:t xml:space="preserve"> А.Е.</w:t>
            </w:r>
          </w:p>
        </w:tc>
        <w:tc>
          <w:tcPr>
            <w:tcW w:w="7316" w:type="dxa"/>
            <w:tcBorders>
              <w:top w:val="nil"/>
              <w:left w:val="nil"/>
              <w:bottom w:val="nil"/>
              <w:right w:val="nil"/>
            </w:tcBorders>
          </w:tcPr>
          <w:p w:rsidR="004B0AD6" w:rsidRPr="00B062DB" w:rsidRDefault="004B0AD6" w:rsidP="00C226E9">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Специалист отдела государственных закупок – секретарь тендерной комиссии;</w:t>
            </w:r>
          </w:p>
        </w:tc>
      </w:tr>
    </w:tbl>
    <w:p w:rsidR="009173B2" w:rsidRPr="00B062DB" w:rsidRDefault="009173B2" w:rsidP="00D541B3">
      <w:pPr>
        <w:ind w:right="-143"/>
        <w:rPr>
          <w:sz w:val="22"/>
          <w:szCs w:val="22"/>
        </w:rPr>
      </w:pPr>
    </w:p>
    <w:p w:rsidR="009173B2" w:rsidRPr="00B062DB" w:rsidRDefault="009173B2" w:rsidP="00D541B3">
      <w:pPr>
        <w:ind w:right="-143"/>
        <w:rPr>
          <w:sz w:val="22"/>
          <w:szCs w:val="22"/>
        </w:rPr>
      </w:pPr>
    </w:p>
    <w:p w:rsidR="009173B2" w:rsidRPr="00B062DB" w:rsidRDefault="009173B2" w:rsidP="00D541B3">
      <w:pPr>
        <w:ind w:right="-143"/>
        <w:rPr>
          <w:sz w:val="22"/>
          <w:szCs w:val="22"/>
        </w:rPr>
      </w:pPr>
    </w:p>
    <w:sectPr w:rsidR="009173B2" w:rsidRPr="00B062DB" w:rsidSect="00D612A9">
      <w:pgSz w:w="16838" w:h="11906" w:orient="landscape"/>
      <w:pgMar w:top="1276"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18B2"/>
    <w:rsid w:val="00071BE0"/>
    <w:rsid w:val="00072F4E"/>
    <w:rsid w:val="000736AC"/>
    <w:rsid w:val="00073D68"/>
    <w:rsid w:val="000810C1"/>
    <w:rsid w:val="000921E3"/>
    <w:rsid w:val="00093DBA"/>
    <w:rsid w:val="000B2D92"/>
    <w:rsid w:val="000B3C33"/>
    <w:rsid w:val="000C0B52"/>
    <w:rsid w:val="000C3B43"/>
    <w:rsid w:val="000C4A2E"/>
    <w:rsid w:val="000C5C2D"/>
    <w:rsid w:val="000D3358"/>
    <w:rsid w:val="000E4195"/>
    <w:rsid w:val="000F1350"/>
    <w:rsid w:val="001009A3"/>
    <w:rsid w:val="001036AF"/>
    <w:rsid w:val="0011206C"/>
    <w:rsid w:val="00113887"/>
    <w:rsid w:val="00116B4D"/>
    <w:rsid w:val="0011783A"/>
    <w:rsid w:val="00123544"/>
    <w:rsid w:val="00126859"/>
    <w:rsid w:val="00126A85"/>
    <w:rsid w:val="00132AC6"/>
    <w:rsid w:val="0013443B"/>
    <w:rsid w:val="00142D1F"/>
    <w:rsid w:val="00147796"/>
    <w:rsid w:val="00154C69"/>
    <w:rsid w:val="001550C0"/>
    <w:rsid w:val="00161FBF"/>
    <w:rsid w:val="00173A5B"/>
    <w:rsid w:val="001776D8"/>
    <w:rsid w:val="00181906"/>
    <w:rsid w:val="00196A12"/>
    <w:rsid w:val="001A28EE"/>
    <w:rsid w:val="001B364C"/>
    <w:rsid w:val="001C2809"/>
    <w:rsid w:val="001C3377"/>
    <w:rsid w:val="001D3DD3"/>
    <w:rsid w:val="001D797C"/>
    <w:rsid w:val="001D7FFB"/>
    <w:rsid w:val="001E7CE5"/>
    <w:rsid w:val="001F514C"/>
    <w:rsid w:val="0020288B"/>
    <w:rsid w:val="00207F1C"/>
    <w:rsid w:val="0021313C"/>
    <w:rsid w:val="00232872"/>
    <w:rsid w:val="0023510B"/>
    <w:rsid w:val="002361B8"/>
    <w:rsid w:val="00241BAA"/>
    <w:rsid w:val="0024236F"/>
    <w:rsid w:val="002428C2"/>
    <w:rsid w:val="00244B8B"/>
    <w:rsid w:val="002757F0"/>
    <w:rsid w:val="00282994"/>
    <w:rsid w:val="00282CB6"/>
    <w:rsid w:val="00283681"/>
    <w:rsid w:val="002847CB"/>
    <w:rsid w:val="00286B6D"/>
    <w:rsid w:val="00293914"/>
    <w:rsid w:val="002A0455"/>
    <w:rsid w:val="002A0524"/>
    <w:rsid w:val="002A1314"/>
    <w:rsid w:val="002B4E18"/>
    <w:rsid w:val="002B55F8"/>
    <w:rsid w:val="002B7630"/>
    <w:rsid w:val="002D0C24"/>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1CF3"/>
    <w:rsid w:val="00374A6D"/>
    <w:rsid w:val="003763FF"/>
    <w:rsid w:val="00380249"/>
    <w:rsid w:val="00384D52"/>
    <w:rsid w:val="00393F36"/>
    <w:rsid w:val="003A03C7"/>
    <w:rsid w:val="003B755E"/>
    <w:rsid w:val="003C6A7B"/>
    <w:rsid w:val="003C74D3"/>
    <w:rsid w:val="003D3813"/>
    <w:rsid w:val="003D3DF0"/>
    <w:rsid w:val="003D690B"/>
    <w:rsid w:val="003D73B9"/>
    <w:rsid w:val="003E14C4"/>
    <w:rsid w:val="003E3A12"/>
    <w:rsid w:val="00400D24"/>
    <w:rsid w:val="004023EF"/>
    <w:rsid w:val="00403681"/>
    <w:rsid w:val="00421B9B"/>
    <w:rsid w:val="00432107"/>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4117"/>
    <w:rsid w:val="004D445C"/>
    <w:rsid w:val="004D488F"/>
    <w:rsid w:val="004E0B13"/>
    <w:rsid w:val="004E1FB4"/>
    <w:rsid w:val="004E464C"/>
    <w:rsid w:val="00506678"/>
    <w:rsid w:val="005112E7"/>
    <w:rsid w:val="00524732"/>
    <w:rsid w:val="00531731"/>
    <w:rsid w:val="00531CA3"/>
    <w:rsid w:val="00532839"/>
    <w:rsid w:val="00540858"/>
    <w:rsid w:val="00540B8F"/>
    <w:rsid w:val="00541692"/>
    <w:rsid w:val="00550CAF"/>
    <w:rsid w:val="00550D77"/>
    <w:rsid w:val="00554D34"/>
    <w:rsid w:val="005554BD"/>
    <w:rsid w:val="00556906"/>
    <w:rsid w:val="0056091C"/>
    <w:rsid w:val="00561DF3"/>
    <w:rsid w:val="00567FA4"/>
    <w:rsid w:val="005702AF"/>
    <w:rsid w:val="0057085C"/>
    <w:rsid w:val="0057389C"/>
    <w:rsid w:val="00580DC5"/>
    <w:rsid w:val="00582F82"/>
    <w:rsid w:val="00586CEB"/>
    <w:rsid w:val="005904B8"/>
    <w:rsid w:val="00591ECD"/>
    <w:rsid w:val="00594663"/>
    <w:rsid w:val="005A2C29"/>
    <w:rsid w:val="005A3689"/>
    <w:rsid w:val="005C03EB"/>
    <w:rsid w:val="005D6311"/>
    <w:rsid w:val="005E3071"/>
    <w:rsid w:val="005E3C3D"/>
    <w:rsid w:val="005E47A6"/>
    <w:rsid w:val="005E6E3A"/>
    <w:rsid w:val="005F65C5"/>
    <w:rsid w:val="00604495"/>
    <w:rsid w:val="00605D2A"/>
    <w:rsid w:val="006248EA"/>
    <w:rsid w:val="00627A42"/>
    <w:rsid w:val="0063386B"/>
    <w:rsid w:val="00635776"/>
    <w:rsid w:val="00635A75"/>
    <w:rsid w:val="006375B2"/>
    <w:rsid w:val="006419AC"/>
    <w:rsid w:val="00643A28"/>
    <w:rsid w:val="006531F2"/>
    <w:rsid w:val="00663166"/>
    <w:rsid w:val="00663427"/>
    <w:rsid w:val="006639D9"/>
    <w:rsid w:val="006655D2"/>
    <w:rsid w:val="0066620C"/>
    <w:rsid w:val="006709A5"/>
    <w:rsid w:val="00680550"/>
    <w:rsid w:val="00680B99"/>
    <w:rsid w:val="00680C43"/>
    <w:rsid w:val="006846E3"/>
    <w:rsid w:val="006947C0"/>
    <w:rsid w:val="00695249"/>
    <w:rsid w:val="006A09A3"/>
    <w:rsid w:val="006A2702"/>
    <w:rsid w:val="006A4F4C"/>
    <w:rsid w:val="006B0560"/>
    <w:rsid w:val="006C16EC"/>
    <w:rsid w:val="006C2075"/>
    <w:rsid w:val="006D2374"/>
    <w:rsid w:val="006E1552"/>
    <w:rsid w:val="006F2A53"/>
    <w:rsid w:val="006F70DD"/>
    <w:rsid w:val="0070087E"/>
    <w:rsid w:val="007247EB"/>
    <w:rsid w:val="00736FE0"/>
    <w:rsid w:val="0074524C"/>
    <w:rsid w:val="00745BA7"/>
    <w:rsid w:val="0074775D"/>
    <w:rsid w:val="007504E2"/>
    <w:rsid w:val="00751178"/>
    <w:rsid w:val="0075168C"/>
    <w:rsid w:val="007547C5"/>
    <w:rsid w:val="00755D58"/>
    <w:rsid w:val="007637BD"/>
    <w:rsid w:val="007654E2"/>
    <w:rsid w:val="00780E7F"/>
    <w:rsid w:val="00782809"/>
    <w:rsid w:val="00782949"/>
    <w:rsid w:val="007A605E"/>
    <w:rsid w:val="007A66AD"/>
    <w:rsid w:val="007B086A"/>
    <w:rsid w:val="007D21B9"/>
    <w:rsid w:val="007D2EEF"/>
    <w:rsid w:val="007E4DED"/>
    <w:rsid w:val="007F0447"/>
    <w:rsid w:val="007F2A47"/>
    <w:rsid w:val="007F41E6"/>
    <w:rsid w:val="007F58BB"/>
    <w:rsid w:val="008011A7"/>
    <w:rsid w:val="00801F32"/>
    <w:rsid w:val="00804FED"/>
    <w:rsid w:val="00816301"/>
    <w:rsid w:val="00823C85"/>
    <w:rsid w:val="008300EE"/>
    <w:rsid w:val="0085159A"/>
    <w:rsid w:val="008545F7"/>
    <w:rsid w:val="00857CED"/>
    <w:rsid w:val="0086069B"/>
    <w:rsid w:val="00861228"/>
    <w:rsid w:val="008640BE"/>
    <w:rsid w:val="008643C3"/>
    <w:rsid w:val="0086474D"/>
    <w:rsid w:val="00865406"/>
    <w:rsid w:val="00870BCC"/>
    <w:rsid w:val="00874C91"/>
    <w:rsid w:val="00876865"/>
    <w:rsid w:val="00876B9E"/>
    <w:rsid w:val="00880F14"/>
    <w:rsid w:val="008838A6"/>
    <w:rsid w:val="00887AF0"/>
    <w:rsid w:val="00894500"/>
    <w:rsid w:val="00894B06"/>
    <w:rsid w:val="008A0BC8"/>
    <w:rsid w:val="008A2774"/>
    <w:rsid w:val="008B6AF7"/>
    <w:rsid w:val="008C30DD"/>
    <w:rsid w:val="008C390D"/>
    <w:rsid w:val="008C5E3E"/>
    <w:rsid w:val="008D1FFE"/>
    <w:rsid w:val="008E0C65"/>
    <w:rsid w:val="008E228C"/>
    <w:rsid w:val="008E367B"/>
    <w:rsid w:val="008F526C"/>
    <w:rsid w:val="008F5894"/>
    <w:rsid w:val="0090339A"/>
    <w:rsid w:val="00905451"/>
    <w:rsid w:val="00907121"/>
    <w:rsid w:val="00910542"/>
    <w:rsid w:val="009173B2"/>
    <w:rsid w:val="00922F9E"/>
    <w:rsid w:val="00930109"/>
    <w:rsid w:val="009374F5"/>
    <w:rsid w:val="00940C0C"/>
    <w:rsid w:val="00942A88"/>
    <w:rsid w:val="00944E9C"/>
    <w:rsid w:val="00946A99"/>
    <w:rsid w:val="009476B2"/>
    <w:rsid w:val="009479C9"/>
    <w:rsid w:val="0095612C"/>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7F12"/>
    <w:rsid w:val="009F0AD8"/>
    <w:rsid w:val="009F0E6E"/>
    <w:rsid w:val="009F134E"/>
    <w:rsid w:val="009F3F77"/>
    <w:rsid w:val="009F4B62"/>
    <w:rsid w:val="00A06D5C"/>
    <w:rsid w:val="00A13991"/>
    <w:rsid w:val="00A20C42"/>
    <w:rsid w:val="00A20FFB"/>
    <w:rsid w:val="00A32CCF"/>
    <w:rsid w:val="00A41F6E"/>
    <w:rsid w:val="00A44C7A"/>
    <w:rsid w:val="00A54306"/>
    <w:rsid w:val="00A63496"/>
    <w:rsid w:val="00A72B8D"/>
    <w:rsid w:val="00A75AF7"/>
    <w:rsid w:val="00A83640"/>
    <w:rsid w:val="00A8561C"/>
    <w:rsid w:val="00A906D9"/>
    <w:rsid w:val="00A925E2"/>
    <w:rsid w:val="00A92A26"/>
    <w:rsid w:val="00A93DB9"/>
    <w:rsid w:val="00AA654C"/>
    <w:rsid w:val="00AB0F42"/>
    <w:rsid w:val="00AB467B"/>
    <w:rsid w:val="00AC5A92"/>
    <w:rsid w:val="00AD573C"/>
    <w:rsid w:val="00AD6EC1"/>
    <w:rsid w:val="00AE6606"/>
    <w:rsid w:val="00AE7539"/>
    <w:rsid w:val="00AF3A1F"/>
    <w:rsid w:val="00B02F45"/>
    <w:rsid w:val="00B062DB"/>
    <w:rsid w:val="00B26E27"/>
    <w:rsid w:val="00B362AF"/>
    <w:rsid w:val="00B40C4F"/>
    <w:rsid w:val="00B4168B"/>
    <w:rsid w:val="00B467E9"/>
    <w:rsid w:val="00B52A2C"/>
    <w:rsid w:val="00B6094D"/>
    <w:rsid w:val="00B62951"/>
    <w:rsid w:val="00B63BE6"/>
    <w:rsid w:val="00B66B0A"/>
    <w:rsid w:val="00B76FD5"/>
    <w:rsid w:val="00B80240"/>
    <w:rsid w:val="00B81B4C"/>
    <w:rsid w:val="00B84547"/>
    <w:rsid w:val="00B92E52"/>
    <w:rsid w:val="00BB781A"/>
    <w:rsid w:val="00BB7F7C"/>
    <w:rsid w:val="00BC2B4C"/>
    <w:rsid w:val="00BC6CCC"/>
    <w:rsid w:val="00BD4E11"/>
    <w:rsid w:val="00BD6FD0"/>
    <w:rsid w:val="00BD7382"/>
    <w:rsid w:val="00BE22E0"/>
    <w:rsid w:val="00C0018A"/>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53FEF"/>
    <w:rsid w:val="00C62689"/>
    <w:rsid w:val="00C705D4"/>
    <w:rsid w:val="00C8785E"/>
    <w:rsid w:val="00C92BEE"/>
    <w:rsid w:val="00C92F60"/>
    <w:rsid w:val="00C93893"/>
    <w:rsid w:val="00CB3C49"/>
    <w:rsid w:val="00CB52E9"/>
    <w:rsid w:val="00CC17E0"/>
    <w:rsid w:val="00CC57AE"/>
    <w:rsid w:val="00CD24B3"/>
    <w:rsid w:val="00CD445A"/>
    <w:rsid w:val="00CD5928"/>
    <w:rsid w:val="00CE1682"/>
    <w:rsid w:val="00CE197D"/>
    <w:rsid w:val="00CE2754"/>
    <w:rsid w:val="00CE621F"/>
    <w:rsid w:val="00CE6F23"/>
    <w:rsid w:val="00CF63D0"/>
    <w:rsid w:val="00D00804"/>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5726"/>
    <w:rsid w:val="00DF0531"/>
    <w:rsid w:val="00DF1265"/>
    <w:rsid w:val="00E00231"/>
    <w:rsid w:val="00E15178"/>
    <w:rsid w:val="00E239F5"/>
    <w:rsid w:val="00E25D9E"/>
    <w:rsid w:val="00E36788"/>
    <w:rsid w:val="00E36943"/>
    <w:rsid w:val="00E40917"/>
    <w:rsid w:val="00E44E19"/>
    <w:rsid w:val="00E57E0D"/>
    <w:rsid w:val="00E6389D"/>
    <w:rsid w:val="00E73AFC"/>
    <w:rsid w:val="00E90495"/>
    <w:rsid w:val="00E920ED"/>
    <w:rsid w:val="00E93BDB"/>
    <w:rsid w:val="00EA342A"/>
    <w:rsid w:val="00EA6D22"/>
    <w:rsid w:val="00EB2AC1"/>
    <w:rsid w:val="00EB307D"/>
    <w:rsid w:val="00EB3771"/>
    <w:rsid w:val="00EB7F19"/>
    <w:rsid w:val="00EC26E4"/>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29E6"/>
    <w:rsid w:val="00F91BE1"/>
    <w:rsid w:val="00F93EE4"/>
    <w:rsid w:val="00F9496D"/>
    <w:rsid w:val="00F97B9A"/>
    <w:rsid w:val="00FA6D63"/>
    <w:rsid w:val="00FA7537"/>
    <w:rsid w:val="00FB06BF"/>
    <w:rsid w:val="00FC117A"/>
    <w:rsid w:val="00FC2C15"/>
    <w:rsid w:val="00FD0BEE"/>
    <w:rsid w:val="00FD4AA4"/>
    <w:rsid w:val="00FE008E"/>
    <w:rsid w:val="00FE1667"/>
    <w:rsid w:val="00FE1EB0"/>
    <w:rsid w:val="00FE3314"/>
    <w:rsid w:val="00FE4005"/>
    <w:rsid w:val="00FE45B5"/>
    <w:rsid w:val="00FF0DA9"/>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91DCF-2D37-4570-A24F-C00EFE0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DD0A-8827-4ED6-97A6-74530812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Pages>
  <Words>5197</Words>
  <Characters>29624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User</cp:lastModifiedBy>
  <cp:revision>374</cp:revision>
  <cp:lastPrinted>2020-03-04T10:59:00Z</cp:lastPrinted>
  <dcterms:created xsi:type="dcterms:W3CDTF">2018-02-22T09:12:00Z</dcterms:created>
  <dcterms:modified xsi:type="dcterms:W3CDTF">2021-02-15T17:55:00Z</dcterms:modified>
</cp:coreProperties>
</file>